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7C" w:rsidRPr="006F6C92" w:rsidRDefault="002B427C" w:rsidP="006F6C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Структурное подразделение МБОУ «</w:t>
      </w:r>
      <w:proofErr w:type="spellStart"/>
      <w:r w:rsidRPr="006F6C92">
        <w:rPr>
          <w:rFonts w:ascii="Times New Roman" w:hAnsi="Times New Roman"/>
          <w:sz w:val="24"/>
          <w:szCs w:val="24"/>
        </w:rPr>
        <w:t>Карьерновская</w:t>
      </w:r>
      <w:proofErr w:type="spellEnd"/>
      <w:r w:rsidRPr="006F6C92">
        <w:rPr>
          <w:rFonts w:ascii="Times New Roman" w:hAnsi="Times New Roman"/>
          <w:sz w:val="24"/>
          <w:szCs w:val="24"/>
        </w:rPr>
        <w:t xml:space="preserve"> средняя школа»</w:t>
      </w:r>
    </w:p>
    <w:p w:rsidR="002B427C" w:rsidRPr="006F6C92" w:rsidRDefault="002B427C" w:rsidP="006F6C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F6C92">
        <w:rPr>
          <w:rFonts w:ascii="Times New Roman" w:hAnsi="Times New Roman"/>
          <w:sz w:val="24"/>
          <w:szCs w:val="24"/>
        </w:rPr>
        <w:t>Сакского</w:t>
      </w:r>
      <w:proofErr w:type="spellEnd"/>
      <w:r w:rsidRPr="006F6C92">
        <w:rPr>
          <w:rFonts w:ascii="Times New Roman" w:hAnsi="Times New Roman"/>
          <w:sz w:val="24"/>
          <w:szCs w:val="24"/>
        </w:rPr>
        <w:t xml:space="preserve"> района Республики Крым – детский сад «Солнышко» села Карьерное </w:t>
      </w:r>
      <w:proofErr w:type="spellStart"/>
      <w:r w:rsidRPr="006F6C92">
        <w:rPr>
          <w:rFonts w:ascii="Times New Roman" w:hAnsi="Times New Roman"/>
          <w:sz w:val="24"/>
          <w:szCs w:val="24"/>
        </w:rPr>
        <w:t>Сакского</w:t>
      </w:r>
      <w:proofErr w:type="spellEnd"/>
      <w:r w:rsidRPr="006F6C92">
        <w:rPr>
          <w:rFonts w:ascii="Times New Roman" w:hAnsi="Times New Roman"/>
          <w:sz w:val="24"/>
          <w:szCs w:val="24"/>
        </w:rPr>
        <w:t xml:space="preserve"> района Республики Крым</w:t>
      </w:r>
    </w:p>
    <w:p w:rsidR="002B427C" w:rsidRPr="006F6C92" w:rsidRDefault="002B427C" w:rsidP="006F6C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221"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3"/>
        <w:gridCol w:w="4685"/>
      </w:tblGrid>
      <w:tr w:rsidR="002B427C" w:rsidRPr="006F6C92" w:rsidTr="002C025D">
        <w:trPr>
          <w:trHeight w:val="2150"/>
        </w:trPr>
        <w:tc>
          <w:tcPr>
            <w:tcW w:w="4673" w:type="dxa"/>
          </w:tcPr>
          <w:p w:rsidR="002B427C" w:rsidRPr="006F6C92" w:rsidRDefault="002B427C" w:rsidP="006F6C92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2B427C" w:rsidRPr="006F6C92" w:rsidRDefault="002B427C" w:rsidP="006F6C92">
            <w:pPr>
              <w:tabs>
                <w:tab w:val="left" w:pos="6135"/>
                <w:tab w:val="right" w:pos="9354"/>
              </w:tabs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ПРИНЯТА</w:t>
            </w:r>
            <w:proofErr w:type="gramEnd"/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протокол№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2B427C" w:rsidRPr="006F6C92" w:rsidRDefault="002C025D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от___________________2019</w:t>
            </w:r>
            <w:r w:rsidR="002B427C" w:rsidRPr="006F6C9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685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Карьерновская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________________ 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Э.И.Саттарова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427C" w:rsidRPr="006F6C92" w:rsidRDefault="002C025D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Приказ №_______от________2019</w:t>
            </w:r>
            <w:r w:rsidR="002B427C" w:rsidRPr="006F6C92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ab/>
            </w:r>
            <w:r w:rsidRPr="006F6C92">
              <w:rPr>
                <w:rFonts w:ascii="Times New Roman" w:hAnsi="Times New Roman"/>
                <w:sz w:val="24"/>
                <w:szCs w:val="24"/>
              </w:rPr>
              <w:tab/>
            </w:r>
            <w:r w:rsidRPr="006F6C92">
              <w:rPr>
                <w:rFonts w:ascii="Times New Roman" w:hAnsi="Times New Roman"/>
                <w:sz w:val="24"/>
                <w:szCs w:val="24"/>
              </w:rPr>
              <w:tab/>
            </w:r>
            <w:r w:rsidRPr="006F6C9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     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ind w:left="1416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2B427C" w:rsidRPr="006F6C92" w:rsidRDefault="002B427C" w:rsidP="006F6C92">
      <w:pPr>
        <w:spacing w:after="0" w:line="240" w:lineRule="auto"/>
        <w:ind w:left="1416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>образовательной деятельности в средней группе «Затейники»</w:t>
      </w:r>
    </w:p>
    <w:p w:rsidR="002B427C" w:rsidRPr="006F6C92" w:rsidRDefault="002B427C" w:rsidP="006F6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F6C92">
        <w:rPr>
          <w:rFonts w:ascii="Times New Roman" w:hAnsi="Times New Roman"/>
          <w:b/>
          <w:sz w:val="24"/>
          <w:szCs w:val="24"/>
        </w:rPr>
        <w:t>общеразвивающей</w:t>
      </w:r>
      <w:proofErr w:type="spellEnd"/>
      <w:r w:rsidRPr="006F6C92">
        <w:rPr>
          <w:rFonts w:ascii="Times New Roman" w:hAnsi="Times New Roman"/>
          <w:b/>
          <w:sz w:val="24"/>
          <w:szCs w:val="24"/>
        </w:rPr>
        <w:t xml:space="preserve"> направленности</w:t>
      </w:r>
    </w:p>
    <w:p w:rsidR="002B427C" w:rsidRPr="006F6C92" w:rsidRDefault="002B427C" w:rsidP="006F6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F6C92">
        <w:rPr>
          <w:rFonts w:ascii="Times New Roman" w:hAnsi="Times New Roman"/>
          <w:b/>
          <w:sz w:val="24"/>
          <w:szCs w:val="24"/>
        </w:rPr>
        <w:t xml:space="preserve">на </w:t>
      </w:r>
      <w:r w:rsidR="002C025D" w:rsidRPr="006F6C92">
        <w:rPr>
          <w:rFonts w:ascii="Times New Roman" w:hAnsi="Times New Roman"/>
          <w:b/>
          <w:sz w:val="24"/>
          <w:szCs w:val="24"/>
        </w:rPr>
        <w:t>2019/2020</w:t>
      </w:r>
      <w:r w:rsidRPr="006F6C9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2B427C" w:rsidRPr="006F6C92" w:rsidRDefault="002B427C" w:rsidP="006F6C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27C" w:rsidRPr="006F6C92" w:rsidRDefault="002B427C" w:rsidP="006F6C92">
      <w:pPr>
        <w:pStyle w:val="1"/>
        <w:rPr>
          <w:sz w:val="24"/>
          <w:szCs w:val="24"/>
        </w:rPr>
      </w:pPr>
      <w:r w:rsidRPr="006F6C92">
        <w:rPr>
          <w:sz w:val="24"/>
          <w:szCs w:val="24"/>
        </w:rPr>
        <w:t>Воспитатель: Ярцева М. Н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с. Карьерное</w:t>
      </w:r>
    </w:p>
    <w:p w:rsidR="00B468DD" w:rsidRPr="006F6C92" w:rsidRDefault="002B427C" w:rsidP="006F6C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2019г</w:t>
      </w:r>
    </w:p>
    <w:p w:rsidR="00020CC5" w:rsidRPr="006F6C92" w:rsidRDefault="00020CC5" w:rsidP="006F6C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68DD" w:rsidRPr="006F6C92" w:rsidRDefault="00B468DD" w:rsidP="006F6C92">
      <w:pPr>
        <w:pStyle w:val="2"/>
        <w:ind w:firstLine="0"/>
        <w:rPr>
          <w:sz w:val="24"/>
          <w:szCs w:val="24"/>
        </w:rPr>
      </w:pPr>
    </w:p>
    <w:p w:rsidR="002B427C" w:rsidRPr="006F6C92" w:rsidRDefault="002B427C" w:rsidP="006F6C92">
      <w:pPr>
        <w:pStyle w:val="2"/>
        <w:ind w:firstLine="0"/>
        <w:rPr>
          <w:sz w:val="24"/>
          <w:szCs w:val="24"/>
        </w:rPr>
      </w:pPr>
      <w:r w:rsidRPr="006F6C92">
        <w:rPr>
          <w:sz w:val="24"/>
          <w:szCs w:val="24"/>
        </w:rPr>
        <w:t>СОДЕРЖАНИЕ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7863"/>
        <w:gridCol w:w="708"/>
      </w:tblGrid>
      <w:tr w:rsidR="002B427C" w:rsidRPr="006F6C92" w:rsidTr="002C025D">
        <w:trPr>
          <w:trHeight w:val="262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№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  <w:lang w:val="en-US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Наименование разделов</w:t>
            </w:r>
          </w:p>
        </w:tc>
        <w:tc>
          <w:tcPr>
            <w:tcW w:w="708" w:type="dxa"/>
          </w:tcPr>
          <w:p w:rsidR="002B427C" w:rsidRPr="006F6C92" w:rsidRDefault="002B427C" w:rsidP="006F6C9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</w:t>
            </w:r>
          </w:p>
        </w:tc>
      </w:tr>
      <w:tr w:rsidR="002B427C" w:rsidRPr="006F6C92" w:rsidTr="002C025D">
        <w:trPr>
          <w:trHeight w:val="153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  <w:lang w:val="en-US" w:eastAsia="en-US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  <w:lang w:val="en-US"/>
              </w:rPr>
              <w:t>I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Целевой раздел</w:t>
            </w:r>
          </w:p>
        </w:tc>
        <w:tc>
          <w:tcPr>
            <w:tcW w:w="708" w:type="dxa"/>
          </w:tcPr>
          <w:p w:rsidR="002B427C" w:rsidRPr="006F6C92" w:rsidRDefault="002B427C" w:rsidP="006F6C9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6F6C9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3</w:t>
            </w:r>
          </w:p>
        </w:tc>
      </w:tr>
      <w:tr w:rsidR="002B427C" w:rsidRPr="006F6C92" w:rsidTr="002C025D">
        <w:trPr>
          <w:trHeight w:val="153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1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ПОЯСНИТЕЛЬНАЯ ЗАПИСКА</w:t>
            </w:r>
          </w:p>
        </w:tc>
        <w:tc>
          <w:tcPr>
            <w:tcW w:w="708" w:type="dxa"/>
          </w:tcPr>
          <w:p w:rsidR="002B427C" w:rsidRPr="00AA1C8B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B427C" w:rsidRPr="006F6C92" w:rsidTr="002C025D">
        <w:trPr>
          <w:trHeight w:val="153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1.</w:t>
            </w: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  <w:lang w:val="en-US"/>
              </w:rPr>
              <w:t>1</w:t>
            </w: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708" w:type="dxa"/>
          </w:tcPr>
          <w:p w:rsidR="002B427C" w:rsidRPr="00AA1C8B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B427C" w:rsidRPr="006F6C92" w:rsidTr="002C025D">
        <w:trPr>
          <w:trHeight w:val="153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1.2.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ЦЕЛИ И ЗАДАЧИ РАБОЧЕЙ ПРОГРАММЫ СРЕДНЕЙ ГРУППЫ</w:t>
            </w:r>
          </w:p>
        </w:tc>
        <w:tc>
          <w:tcPr>
            <w:tcW w:w="708" w:type="dxa"/>
          </w:tcPr>
          <w:p w:rsidR="002B427C" w:rsidRPr="00AA1C8B" w:rsidRDefault="002B427C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2B427C" w:rsidRPr="006F6C92" w:rsidTr="002C025D">
        <w:trPr>
          <w:trHeight w:val="153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1.3.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708" w:type="dxa"/>
          </w:tcPr>
          <w:p w:rsidR="002B427C" w:rsidRPr="00AA1C8B" w:rsidRDefault="002B427C" w:rsidP="006F6C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B427C" w:rsidRPr="006F6C92" w:rsidTr="002C025D">
        <w:trPr>
          <w:trHeight w:val="153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1.4.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ЗНАЧИМЫЕ ХАРАКТЕРИСТИКИ, В ТОМ ЧИСЛЕ ХАРАКТЕРИСТИКИ ОСОБЕННОСТЕЙ РАЗВИТИЯ ДЕТЕЙ СРЕДНЕГО ВОЗРАСТА (ВОЗРАСТНЫЕ ОСОБЕННОСТИ, ИНДИВИДУАЛЬНЫЕ ОСОБЕННОСТИ, СОСТАВ ГРУППЫ)</w:t>
            </w:r>
          </w:p>
        </w:tc>
        <w:tc>
          <w:tcPr>
            <w:tcW w:w="708" w:type="dxa"/>
          </w:tcPr>
          <w:p w:rsidR="002B427C" w:rsidRPr="00AA1C8B" w:rsidRDefault="002B427C" w:rsidP="006F6C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B427C" w:rsidRPr="006F6C92" w:rsidTr="002C025D">
        <w:trPr>
          <w:trHeight w:val="153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1.5.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708" w:type="dxa"/>
          </w:tcPr>
          <w:p w:rsidR="002B427C" w:rsidRPr="00AA1C8B" w:rsidRDefault="002B427C" w:rsidP="006F6C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2B427C" w:rsidRPr="006F6C92" w:rsidTr="002C025D">
        <w:trPr>
          <w:trHeight w:val="153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1.6.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ЦЕЛЕВЫЕ ОРИЕНТИРЫ ОБРАЗОВАНИЯ</w:t>
            </w:r>
          </w:p>
        </w:tc>
        <w:tc>
          <w:tcPr>
            <w:tcW w:w="708" w:type="dxa"/>
          </w:tcPr>
          <w:p w:rsidR="002B427C" w:rsidRPr="00AA1C8B" w:rsidRDefault="00AA1C8B" w:rsidP="006F6C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B427C" w:rsidRPr="006F6C92" w:rsidTr="002C025D">
        <w:trPr>
          <w:trHeight w:val="153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  <w:lang w:val="en-US" w:eastAsia="en-US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  <w:lang w:val="en-US"/>
              </w:rPr>
              <w:t>II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Содержательный раздел</w:t>
            </w:r>
          </w:p>
        </w:tc>
        <w:tc>
          <w:tcPr>
            <w:tcW w:w="708" w:type="dxa"/>
          </w:tcPr>
          <w:p w:rsidR="002B427C" w:rsidRPr="00AA1C8B" w:rsidRDefault="002B427C" w:rsidP="006F6C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2B427C" w:rsidRPr="006F6C92" w:rsidTr="002C025D">
        <w:trPr>
          <w:trHeight w:val="153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  <w:lang w:val="en-US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2.1.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  <w:lang w:val="en-US"/>
              </w:rPr>
              <w:t>2</w:t>
            </w: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.1.1.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2.1.2.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2.1.3.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2.1.4.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2.1.5.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 xml:space="preserve">СОДЕРЖАНИЕ ВОСПИТАТЕЛЬНО-ОБРАЗОВАТЕЛЬНОЙ РАБОТЫ ПО ОБРАЗОВАТЕЛЬНЫМ ОБЛАСТЯМ </w:t>
            </w:r>
          </w:p>
          <w:p w:rsidR="002B427C" w:rsidRPr="006F6C92" w:rsidRDefault="002B427C" w:rsidP="006F6C9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СОЦИАЛЬНО-КОММУНИКАТИВНОЕ РАЗВИТИЕ</w:t>
            </w:r>
          </w:p>
          <w:p w:rsidR="002B427C" w:rsidRPr="006F6C92" w:rsidRDefault="002B427C" w:rsidP="006F6C9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ПОЗНАВАТЕЛЬНОЕ РАЗВИТИЕ</w:t>
            </w:r>
          </w:p>
          <w:p w:rsidR="002B427C" w:rsidRPr="006F6C92" w:rsidRDefault="002B427C" w:rsidP="006F6C9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РЕЧЕВОЕ РАЗВИТИЕ</w:t>
            </w:r>
          </w:p>
          <w:p w:rsidR="002B427C" w:rsidRPr="006F6C92" w:rsidRDefault="002B427C" w:rsidP="006F6C9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ХУДОЖЕСТВЕННО-ЭСТЕТИЧЕСКОЕ РАЗВИТИЕ</w:t>
            </w:r>
          </w:p>
          <w:p w:rsidR="002B427C" w:rsidRPr="006F6C92" w:rsidRDefault="002B427C" w:rsidP="006F6C9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ФИЗИЧЕСКОЕ РАЗВИТИЕ</w:t>
            </w:r>
          </w:p>
        </w:tc>
        <w:tc>
          <w:tcPr>
            <w:tcW w:w="708" w:type="dxa"/>
          </w:tcPr>
          <w:p w:rsidR="002B427C" w:rsidRPr="00AA1C8B" w:rsidRDefault="00AA1C8B" w:rsidP="006F6C9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  <w:p w:rsidR="002B427C" w:rsidRPr="00AA1C8B" w:rsidRDefault="00AA1C8B" w:rsidP="006F6C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  <w:p w:rsidR="002B427C" w:rsidRPr="00AA1C8B" w:rsidRDefault="00AA1C8B" w:rsidP="006F6C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  <w:p w:rsidR="002B427C" w:rsidRPr="00AA1C8B" w:rsidRDefault="002B427C" w:rsidP="006F6C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  <w:p w:rsidR="002B427C" w:rsidRPr="00AA1C8B" w:rsidRDefault="002B427C" w:rsidP="006F6C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  <w:p w:rsidR="002B427C" w:rsidRPr="00AA1C8B" w:rsidRDefault="00AA1C8B" w:rsidP="006F6C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2B427C" w:rsidRPr="006F6C92" w:rsidTr="002C025D">
        <w:trPr>
          <w:trHeight w:val="507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2.1.6.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 xml:space="preserve">ОПИСАНИЕ ОСНОВНЫХ </w:t>
            </w: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ФОРМ, СПОСОБОВ, МЕТОДОВ И СРЕДСТВ РЕАЛИЗАЦИИ ПРОГРАММЫ С УЧЕТОМ ВОЗРАСТНЫХ И ИНДИВИДУАЛЬНЫХ ОСОБЕННОСТЕЙ ВОСПИТАННИКОВ</w:t>
            </w:r>
          </w:p>
        </w:tc>
        <w:tc>
          <w:tcPr>
            <w:tcW w:w="708" w:type="dxa"/>
          </w:tcPr>
          <w:p w:rsidR="002B427C" w:rsidRPr="00AA1C8B" w:rsidRDefault="00AA1C8B" w:rsidP="006F6C9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2B427C" w:rsidRPr="006F6C92" w:rsidTr="002C025D">
        <w:trPr>
          <w:trHeight w:val="153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2.2.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 xml:space="preserve">КОМПЛЕКСНО-ТЕМАТИЧЕСКОЕ ПЛАНИРОВАНИЕ В </w:t>
            </w:r>
            <w:r w:rsidR="00B468DD"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 xml:space="preserve">СРЕДНЕЙ </w:t>
            </w:r>
            <w:r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ГРУППЕ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27C" w:rsidRPr="00AA1C8B" w:rsidRDefault="00AA1C8B" w:rsidP="006F6C9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</w:t>
            </w:r>
          </w:p>
        </w:tc>
      </w:tr>
      <w:tr w:rsidR="002B427C" w:rsidRPr="006F6C92" w:rsidTr="002C025D">
        <w:trPr>
          <w:trHeight w:val="153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2.3.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РЕАЛИЗАЦИЯ РЕГИОНАЛЬНОГО КОМПОНЕНТА</w:t>
            </w:r>
          </w:p>
        </w:tc>
        <w:tc>
          <w:tcPr>
            <w:tcW w:w="708" w:type="dxa"/>
          </w:tcPr>
          <w:p w:rsidR="002B427C" w:rsidRPr="00AA1C8B" w:rsidRDefault="002B427C" w:rsidP="006F6C9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2B427C" w:rsidRPr="006F6C92" w:rsidTr="002C025D">
        <w:trPr>
          <w:trHeight w:val="679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  <w:lang w:val="en-US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  <w:lang w:val="en-US"/>
              </w:rPr>
              <w:t>III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Организационный раздел</w:t>
            </w:r>
          </w:p>
        </w:tc>
        <w:tc>
          <w:tcPr>
            <w:tcW w:w="708" w:type="dxa"/>
          </w:tcPr>
          <w:p w:rsidR="002B427C" w:rsidRPr="00AA1C8B" w:rsidRDefault="00AA1C8B" w:rsidP="006F6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41</w:t>
            </w:r>
          </w:p>
        </w:tc>
      </w:tr>
      <w:tr w:rsidR="002B427C" w:rsidRPr="006F6C92" w:rsidTr="002C025D">
        <w:trPr>
          <w:trHeight w:val="166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3.1.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РЕЖИМ ДНЯ И РАСПОРЯДОК</w:t>
            </w:r>
          </w:p>
        </w:tc>
        <w:tc>
          <w:tcPr>
            <w:tcW w:w="708" w:type="dxa"/>
          </w:tcPr>
          <w:p w:rsidR="002B427C" w:rsidRPr="00AA1C8B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="00AA1C8B" w:rsidRPr="00AA1C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B427C" w:rsidRPr="006F6C92" w:rsidTr="002C025D">
        <w:trPr>
          <w:trHeight w:val="427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3.2.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ПЛАНИРОВАНИЕ ОБРАЗОВАТЕЛЬНОЙ ДЕЯТЕЛЬНОСТИ</w:t>
            </w:r>
          </w:p>
        </w:tc>
        <w:tc>
          <w:tcPr>
            <w:tcW w:w="708" w:type="dxa"/>
          </w:tcPr>
          <w:p w:rsidR="002B427C" w:rsidRPr="00AA1C8B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43</w:t>
            </w:r>
          </w:p>
        </w:tc>
      </w:tr>
      <w:tr w:rsidR="002B427C" w:rsidRPr="006F6C92" w:rsidTr="002C025D">
        <w:trPr>
          <w:trHeight w:val="172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3.3.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 xml:space="preserve">ОСОБЕННОСТИ ОРГАНИЗАЦИИ РАЗВИВАЮЩЕЙ ПРЕДМЕТНО_ПРОСТРАНСТВЕННОЙ СРЕДЫ В </w:t>
            </w:r>
            <w:r w:rsidR="00B468DD"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СРЕДНЕЙ</w:t>
            </w:r>
            <w:r w:rsidRPr="006F6C92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 xml:space="preserve">  ГРУППЕ</w:t>
            </w:r>
          </w:p>
        </w:tc>
        <w:tc>
          <w:tcPr>
            <w:tcW w:w="708" w:type="dxa"/>
          </w:tcPr>
          <w:p w:rsidR="002B427C" w:rsidRPr="00AA1C8B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2B427C" w:rsidRPr="006F6C92" w:rsidTr="002C025D">
        <w:trPr>
          <w:trHeight w:val="172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3.4.</w:t>
            </w:r>
          </w:p>
        </w:tc>
        <w:tc>
          <w:tcPr>
            <w:tcW w:w="7863" w:type="dxa"/>
          </w:tcPr>
          <w:p w:rsidR="002B427C" w:rsidRPr="006F6C92" w:rsidRDefault="002B427C" w:rsidP="006F6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ОСОБЕННОСТИ ВЗАИМОДЕЙСТВИЯ ПЕДАГОГИЧЕСКОГО КОЛЛЕКТИВА С СЕМЬЯМИ ВОСПИТАННИКОВ И СОЦИАЛЬНЫМИ ПАРТНЕРАМИ</w:t>
            </w:r>
          </w:p>
          <w:p w:rsidR="002B427C" w:rsidRPr="006F6C92" w:rsidRDefault="002B427C" w:rsidP="006F6C92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27C" w:rsidRPr="00AA1C8B" w:rsidRDefault="002B427C" w:rsidP="006F6C9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2B427C" w:rsidRPr="006F6C92" w:rsidTr="002C025D">
        <w:trPr>
          <w:trHeight w:val="154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3.5.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7863" w:type="dxa"/>
          </w:tcPr>
          <w:p w:rsidR="002B427C" w:rsidRPr="006F6C92" w:rsidRDefault="002B427C" w:rsidP="006F6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МАТЕРИАЛЬНО-ТЕХНИЧЕСКИЕ УСЛОВИЯ РЕАЛИЗАЦИИ ПРОГРАММЫ</w:t>
            </w:r>
          </w:p>
          <w:p w:rsidR="002B427C" w:rsidRPr="006F6C92" w:rsidRDefault="002B427C" w:rsidP="006F6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27C" w:rsidRPr="00AA1C8B" w:rsidRDefault="00AA1C8B" w:rsidP="006F6C92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54</w:t>
            </w:r>
          </w:p>
        </w:tc>
      </w:tr>
      <w:tr w:rsidR="002B427C" w:rsidRPr="006F6C92" w:rsidTr="002C025D">
        <w:trPr>
          <w:trHeight w:val="154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3.6.</w:t>
            </w:r>
          </w:p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7863" w:type="dxa"/>
          </w:tcPr>
          <w:p w:rsidR="002B427C" w:rsidRPr="006F6C92" w:rsidRDefault="002B427C" w:rsidP="006F6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УЧЕБНО-МЕТОДИЧЕСКОЕ ОБЕСПЕЧЕНИЕ ПРОГРАММЫ</w:t>
            </w:r>
          </w:p>
          <w:p w:rsidR="002B427C" w:rsidRPr="006F6C92" w:rsidRDefault="002B427C" w:rsidP="006F6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  <w:tc>
          <w:tcPr>
            <w:tcW w:w="708" w:type="dxa"/>
          </w:tcPr>
          <w:p w:rsidR="002B427C" w:rsidRPr="00AA1C8B" w:rsidRDefault="002B427C" w:rsidP="006F6C9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C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  <w:r w:rsidR="00AA1C8B" w:rsidRPr="00AA1C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B427C" w:rsidRPr="006F6C92" w:rsidTr="002C025D">
        <w:trPr>
          <w:trHeight w:val="589"/>
        </w:trPr>
        <w:tc>
          <w:tcPr>
            <w:tcW w:w="756" w:type="dxa"/>
          </w:tcPr>
          <w:p w:rsidR="002B427C" w:rsidRPr="006F6C92" w:rsidRDefault="002B427C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7863" w:type="dxa"/>
          </w:tcPr>
          <w:p w:rsidR="002B427C" w:rsidRPr="006F6C92" w:rsidRDefault="002B427C" w:rsidP="006F6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ПРИЛОЖЕНИЕ №1 «ПЕРСПЕКТИВНО-ТЕМАТИЧЕСКОЕ ПЛАНИРОВАНИЕ В </w:t>
            </w:r>
            <w:r w:rsidR="00B468DD"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СРЕДНЕЙ</w:t>
            </w: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ГРУППЕ»</w:t>
            </w:r>
          </w:p>
        </w:tc>
        <w:tc>
          <w:tcPr>
            <w:tcW w:w="708" w:type="dxa"/>
          </w:tcPr>
          <w:p w:rsidR="002B427C" w:rsidRPr="006F6C92" w:rsidRDefault="002B427C" w:rsidP="006F6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  <w:p w:rsidR="002B427C" w:rsidRPr="006F6C92" w:rsidRDefault="002B427C" w:rsidP="006F6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2B427C" w:rsidRPr="006F6C92" w:rsidRDefault="002B427C" w:rsidP="006F6C9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B427C" w:rsidRPr="006F6C92" w:rsidRDefault="002B427C" w:rsidP="006F6C9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B427C" w:rsidRPr="006F6C92" w:rsidRDefault="002B427C" w:rsidP="006F6C9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B427C" w:rsidRPr="006F6C92" w:rsidRDefault="002B427C" w:rsidP="006F6C9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B427C" w:rsidRPr="006F6C92" w:rsidRDefault="002B427C" w:rsidP="006F6C9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B427C" w:rsidRPr="006F6C92" w:rsidRDefault="002B427C" w:rsidP="006F6C9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B427C" w:rsidRPr="006F6C92" w:rsidRDefault="002B427C" w:rsidP="006F6C9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color w:val="191919"/>
          <w:sz w:val="24"/>
          <w:szCs w:val="24"/>
          <w:lang w:val="en-US"/>
        </w:rPr>
        <w:t>I</w:t>
      </w: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 ЦЕЛЕВОЙ РАЗДЕЛ</w:t>
      </w:r>
    </w:p>
    <w:p w:rsidR="002B427C" w:rsidRPr="006F6C92" w:rsidRDefault="002B427C" w:rsidP="006F6C9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B427C" w:rsidRPr="006F6C92" w:rsidRDefault="002B427C" w:rsidP="006F6C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2B427C" w:rsidRPr="006F6C92" w:rsidRDefault="002B427C" w:rsidP="006F6C92">
      <w:pPr>
        <w:pStyle w:val="a6"/>
        <w:spacing w:before="0" w:beforeAutospacing="0"/>
        <w:ind w:firstLine="480"/>
        <w:jc w:val="both"/>
        <w:rPr>
          <w:color w:val="000000"/>
        </w:rPr>
      </w:pPr>
      <w:proofErr w:type="gramStart"/>
      <w:r w:rsidRPr="006F6C92">
        <w:rPr>
          <w:color w:val="000000"/>
        </w:rPr>
        <w:t xml:space="preserve">Рабочая программа для детей </w:t>
      </w:r>
      <w:r w:rsidR="00B468DD" w:rsidRPr="006F6C92">
        <w:rPr>
          <w:color w:val="000000"/>
        </w:rPr>
        <w:t>средней</w:t>
      </w:r>
      <w:r w:rsidRPr="006F6C92">
        <w:rPr>
          <w:color w:val="000000"/>
        </w:rPr>
        <w:t xml:space="preserve"> группы «</w:t>
      </w:r>
      <w:r w:rsidR="00B468DD" w:rsidRPr="006F6C92">
        <w:rPr>
          <w:color w:val="000000"/>
        </w:rPr>
        <w:t>Затейники</w:t>
      </w:r>
      <w:r w:rsidRPr="006F6C92">
        <w:rPr>
          <w:color w:val="000000"/>
        </w:rPr>
        <w:t>» разработана на основе основной образовательной программы Структурного подразделения муниципального бюджетного общеобразовательного учреждения «</w:t>
      </w:r>
      <w:proofErr w:type="spellStart"/>
      <w:r w:rsidRPr="006F6C92">
        <w:rPr>
          <w:color w:val="000000"/>
        </w:rPr>
        <w:t>Карьерновская</w:t>
      </w:r>
      <w:proofErr w:type="spellEnd"/>
      <w:r w:rsidRPr="006F6C92">
        <w:rPr>
          <w:color w:val="000000"/>
        </w:rPr>
        <w:t xml:space="preserve"> средняя школа» </w:t>
      </w:r>
      <w:proofErr w:type="spellStart"/>
      <w:r w:rsidRPr="006F6C92">
        <w:rPr>
          <w:color w:val="000000"/>
        </w:rPr>
        <w:t>Сакского</w:t>
      </w:r>
      <w:proofErr w:type="spellEnd"/>
      <w:r w:rsidRPr="006F6C92">
        <w:rPr>
          <w:color w:val="000000"/>
        </w:rPr>
        <w:t xml:space="preserve"> района Республики Крым - детский сад «Солнышко» села Карьерное </w:t>
      </w:r>
      <w:proofErr w:type="spellStart"/>
      <w:r w:rsidRPr="006F6C92">
        <w:rPr>
          <w:color w:val="000000"/>
        </w:rPr>
        <w:t>Сакского</w:t>
      </w:r>
      <w:proofErr w:type="spellEnd"/>
      <w:r w:rsidRPr="006F6C92">
        <w:rPr>
          <w:color w:val="000000"/>
        </w:rPr>
        <w:t xml:space="preserve"> района Республики Крым (детский сад «Солнышко») и в соответствии с Федеральным государственным образовательным стандартом дошкольного образования (Приказ Министерства образования и науки Российской Федерации № 1155 от 17 октября 2013</w:t>
      </w:r>
      <w:proofErr w:type="gramEnd"/>
      <w:r w:rsidRPr="006F6C92">
        <w:rPr>
          <w:color w:val="000000"/>
        </w:rPr>
        <w:t xml:space="preserve"> года).</w:t>
      </w:r>
    </w:p>
    <w:p w:rsidR="002B427C" w:rsidRPr="006F6C92" w:rsidRDefault="002B427C" w:rsidP="006F6C92">
      <w:pPr>
        <w:pStyle w:val="a6"/>
        <w:spacing w:before="0" w:beforeAutospacing="0"/>
        <w:ind w:firstLine="480"/>
        <w:jc w:val="both"/>
        <w:rPr>
          <w:color w:val="000000"/>
        </w:rPr>
      </w:pPr>
      <w:r w:rsidRPr="006F6C92">
        <w:rPr>
          <w:color w:val="000000"/>
        </w:rPr>
        <w:t>Программа определяет содержание и организацию образовательного процесса старшей группы.</w:t>
      </w:r>
    </w:p>
    <w:p w:rsidR="002B427C" w:rsidRPr="006F6C92" w:rsidRDefault="002B427C" w:rsidP="006F6C92">
      <w:pPr>
        <w:pStyle w:val="a6"/>
        <w:spacing w:before="0" w:beforeAutospacing="0"/>
        <w:ind w:firstLine="480"/>
        <w:jc w:val="both"/>
        <w:rPr>
          <w:color w:val="000000"/>
        </w:rPr>
      </w:pPr>
      <w:proofErr w:type="gramStart"/>
      <w:r w:rsidRPr="006F6C92">
        <w:rPr>
          <w:color w:val="000000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эстетическому, а также способностей и интегративных качеств.</w:t>
      </w:r>
      <w:proofErr w:type="gramEnd"/>
      <w:r w:rsidRPr="006F6C92">
        <w:rPr>
          <w:color w:val="000000"/>
        </w:rPr>
        <w:t xml:space="preserve"> Реализуемая программа строится на принципе личностно–развивающего и гуманистического характера взаимодействия взрослого с детьми. В Программе отсутствуют жесткая регламентация знаний детей и предметный центризм в обучении.</w:t>
      </w:r>
    </w:p>
    <w:p w:rsidR="00747837" w:rsidRPr="006F6C92" w:rsidRDefault="00747837" w:rsidP="006F6C92">
      <w:pPr>
        <w:spacing w:after="0" w:line="240" w:lineRule="auto"/>
        <w:ind w:left="142" w:right="20"/>
        <w:jc w:val="both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>В средней группе «Затейники» используется парциальная программа Лыковой И.А. «Цветные ладошки»</w:t>
      </w:r>
    </w:p>
    <w:p w:rsidR="002B427C" w:rsidRPr="006F6C92" w:rsidRDefault="002B427C" w:rsidP="006F6C9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B427C" w:rsidRPr="006F6C92" w:rsidRDefault="002B427C" w:rsidP="006F6C92">
      <w:pPr>
        <w:pStyle w:val="c96"/>
        <w:spacing w:before="0" w:beforeAutospacing="0" w:after="0" w:afterAutospacing="0"/>
        <w:ind w:firstLine="708"/>
        <w:jc w:val="both"/>
        <w:rPr>
          <w:bCs/>
        </w:rPr>
      </w:pPr>
      <w:r w:rsidRPr="006F6C92">
        <w:rPr>
          <w:rStyle w:val="c3"/>
          <w:bCs/>
        </w:rPr>
        <w:t xml:space="preserve">Срок реализации рабочей программы в </w:t>
      </w:r>
      <w:r w:rsidR="00B468DD" w:rsidRPr="006F6C92">
        <w:rPr>
          <w:rStyle w:val="c3"/>
          <w:bCs/>
        </w:rPr>
        <w:t>средней</w:t>
      </w:r>
      <w:r w:rsidRPr="006F6C92">
        <w:rPr>
          <w:rStyle w:val="c3"/>
          <w:bCs/>
        </w:rPr>
        <w:t xml:space="preserve"> группе – 1 год.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  <w:rPr>
          <w:rStyle w:val="c3"/>
          <w:b/>
        </w:rPr>
      </w:pPr>
    </w:p>
    <w:p w:rsidR="002B427C" w:rsidRPr="006F6C92" w:rsidRDefault="002B427C" w:rsidP="006F6C92">
      <w:pPr>
        <w:pStyle w:val="c96"/>
        <w:jc w:val="both"/>
        <w:rPr>
          <w:rStyle w:val="c3"/>
          <w:b/>
        </w:rPr>
      </w:pPr>
      <w:r w:rsidRPr="006F6C92">
        <w:rPr>
          <w:rStyle w:val="c3"/>
          <w:b/>
        </w:rPr>
        <w:t>1.1. НОРМАТИВНО-ПРАВОВОЕ ОБЕСПЕЧЕНИЕ</w:t>
      </w:r>
    </w:p>
    <w:p w:rsidR="002B427C" w:rsidRPr="006F6C92" w:rsidRDefault="002B427C" w:rsidP="006F6C92">
      <w:pPr>
        <w:pStyle w:val="c96"/>
        <w:spacing w:before="0" w:beforeAutospacing="0" w:after="0" w:afterAutospacing="0"/>
        <w:ind w:firstLine="708"/>
        <w:jc w:val="both"/>
        <w:rPr>
          <w:rStyle w:val="c3"/>
        </w:rPr>
      </w:pPr>
      <w:r w:rsidRPr="006F6C92">
        <w:rPr>
          <w:color w:val="000000"/>
        </w:rPr>
        <w:t xml:space="preserve">Данная программа </w:t>
      </w:r>
      <w:r w:rsidRPr="006F6C92">
        <w:rPr>
          <w:rStyle w:val="c3"/>
        </w:rPr>
        <w:t xml:space="preserve">разработана в соответствии </w:t>
      </w:r>
      <w:proofErr w:type="gramStart"/>
      <w:r w:rsidRPr="006F6C92">
        <w:rPr>
          <w:rStyle w:val="c3"/>
        </w:rPr>
        <w:t>с</w:t>
      </w:r>
      <w:proofErr w:type="gramEnd"/>
      <w:r w:rsidRPr="006F6C92">
        <w:rPr>
          <w:rStyle w:val="c3"/>
        </w:rPr>
        <w:t>: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  <w:rPr>
          <w:rStyle w:val="c3"/>
        </w:rPr>
      </w:pPr>
      <w:r w:rsidRPr="006F6C92">
        <w:rPr>
          <w:rStyle w:val="c3"/>
        </w:rPr>
        <w:t>-</w:t>
      </w:r>
      <w:r w:rsidRPr="006F6C92">
        <w:rPr>
          <w:rStyle w:val="c3"/>
        </w:rPr>
        <w:tab/>
        <w:t xml:space="preserve">Федеральным законом РФ «Об образовании в Российской Федерации» от 29.12.2012 г. № 273-ФЗ; 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  <w:rPr>
          <w:rStyle w:val="c3"/>
        </w:rPr>
      </w:pPr>
      <w:r w:rsidRPr="006F6C92">
        <w:rPr>
          <w:rStyle w:val="c3"/>
        </w:rPr>
        <w:t>-</w:t>
      </w:r>
      <w:r w:rsidRPr="006F6C92">
        <w:rPr>
          <w:rStyle w:val="c3"/>
        </w:rPr>
        <w:tab/>
        <w:t xml:space="preserve">Приказом </w:t>
      </w:r>
      <w:proofErr w:type="spellStart"/>
      <w:r w:rsidRPr="006F6C92">
        <w:rPr>
          <w:rStyle w:val="c3"/>
        </w:rPr>
        <w:t>Минобрнауки</w:t>
      </w:r>
      <w:proofErr w:type="spellEnd"/>
      <w:r w:rsidRPr="006F6C92">
        <w:rPr>
          <w:rStyle w:val="c3"/>
        </w:rPr>
        <w:t xml:space="preserve"> РФ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  <w:rPr>
          <w:rStyle w:val="c3"/>
        </w:rPr>
      </w:pPr>
      <w:r w:rsidRPr="006F6C92">
        <w:rPr>
          <w:rStyle w:val="c3"/>
        </w:rPr>
        <w:t>-</w:t>
      </w:r>
      <w:r w:rsidRPr="006F6C92">
        <w:rPr>
          <w:rStyle w:val="c3"/>
        </w:rPr>
        <w:tab/>
        <w:t xml:space="preserve">Приказом </w:t>
      </w:r>
      <w:proofErr w:type="spellStart"/>
      <w:r w:rsidRPr="006F6C92">
        <w:rPr>
          <w:rStyle w:val="c3"/>
        </w:rPr>
        <w:t>Минобрнауки</w:t>
      </w:r>
      <w:proofErr w:type="spellEnd"/>
      <w:r w:rsidRPr="006F6C92">
        <w:rPr>
          <w:rStyle w:val="c3"/>
        </w:rPr>
        <w:t xml:space="preserve"> РФ от 17 октября 2013г. № 1155 «Об утверждении Федерального государственного образовательного стандарта дошкольного образования»; 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  <w:rPr>
          <w:rStyle w:val="c3"/>
        </w:rPr>
      </w:pPr>
      <w:r w:rsidRPr="006F6C92">
        <w:rPr>
          <w:rStyle w:val="c3"/>
        </w:rPr>
        <w:t>-</w:t>
      </w:r>
      <w:r w:rsidRPr="006F6C92">
        <w:rPr>
          <w:rStyle w:val="c3"/>
        </w:rPr>
        <w:tab/>
        <w:t xml:space="preserve">Санитарно-эпидемиологическими требованиями к устройству, содержанию и организации режима работы дошкольных образовательных организаций (постановление Главного государственного врача Российской Федерации от 15 мая 2013г. № 26 «Об утверждении </w:t>
      </w:r>
      <w:proofErr w:type="spellStart"/>
      <w:r w:rsidRPr="006F6C92">
        <w:rPr>
          <w:rStyle w:val="c3"/>
        </w:rPr>
        <w:t>СанПиН</w:t>
      </w:r>
      <w:proofErr w:type="spellEnd"/>
      <w:r w:rsidRPr="006F6C92">
        <w:rPr>
          <w:rStyle w:val="c3"/>
        </w:rPr>
        <w:t xml:space="preserve"> 2.4.1.3049-13»); 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  <w:rPr>
          <w:rStyle w:val="c3"/>
        </w:rPr>
      </w:pPr>
      <w:r w:rsidRPr="006F6C92">
        <w:rPr>
          <w:rStyle w:val="c3"/>
        </w:rPr>
        <w:t>-</w:t>
      </w:r>
      <w:r w:rsidRPr="006F6C92">
        <w:rPr>
          <w:rStyle w:val="c3"/>
        </w:rPr>
        <w:tab/>
        <w:t xml:space="preserve">Примерной основной образовательной программой дошкольного образования, разработанной в ФГАУ «Федеральный институт развития образования», </w:t>
      </w:r>
      <w:proofErr w:type="gramStart"/>
      <w:r w:rsidRPr="006F6C92">
        <w:rPr>
          <w:rStyle w:val="c3"/>
        </w:rPr>
        <w:t>одобрена</w:t>
      </w:r>
      <w:proofErr w:type="gramEnd"/>
      <w:r w:rsidRPr="006F6C92">
        <w:rPr>
          <w:rStyle w:val="c3"/>
        </w:rPr>
        <w:t xml:space="preserve"> решением федерального учебно-методического объединения по общему образованию 20.05.2015г. (протокол № 2/15); 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  <w:rPr>
          <w:rStyle w:val="c3"/>
        </w:rPr>
      </w:pPr>
      <w:r w:rsidRPr="006F6C92">
        <w:rPr>
          <w:rStyle w:val="c3"/>
        </w:rPr>
        <w:t>-</w:t>
      </w:r>
      <w:r w:rsidRPr="006F6C92">
        <w:rPr>
          <w:rStyle w:val="c3"/>
        </w:rPr>
        <w:tab/>
        <w:t xml:space="preserve">Уставом МБОУ «Солнышко» </w:t>
      </w:r>
      <w:proofErr w:type="gramStart"/>
      <w:r w:rsidRPr="006F6C92">
        <w:rPr>
          <w:rStyle w:val="c3"/>
        </w:rPr>
        <w:t>с</w:t>
      </w:r>
      <w:proofErr w:type="gramEnd"/>
      <w:r w:rsidRPr="006F6C92">
        <w:rPr>
          <w:rStyle w:val="c3"/>
        </w:rPr>
        <w:t xml:space="preserve">. Карьерное, 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</w:pPr>
      <w:r w:rsidRPr="006F6C92">
        <w:t>- Законом Республики Крым от 06.07.2015 №131-ЗРК/2015 «Об образовании в Республике Крым»;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</w:pPr>
      <w:r w:rsidRPr="006F6C92">
        <w:lastRenderedPageBreak/>
        <w:t>- «Рекомендации по разработке основной образовательной программы дошкольного образования» управления надзора и контроля в сфере образования Министерства образования, науки и молодежи Республики Крым.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</w:pPr>
      <w:r w:rsidRPr="006F6C92">
        <w:t>- «Методические рекомендации по организации учебно-воспитательного процесса в дошкольных образовательных учреждениях» управления надзора и контроля в сфере образования Министерства образования, науки и молодежи Республики Крым.</w:t>
      </w:r>
    </w:p>
    <w:p w:rsidR="002B427C" w:rsidRPr="006F6C92" w:rsidRDefault="002B427C" w:rsidP="006F6C92">
      <w:pPr>
        <w:pStyle w:val="c96"/>
        <w:spacing w:before="0" w:beforeAutospacing="0" w:after="0" w:afterAutospacing="0"/>
        <w:ind w:firstLine="708"/>
        <w:jc w:val="both"/>
        <w:rPr>
          <w:rStyle w:val="c3"/>
        </w:rPr>
      </w:pPr>
      <w:r w:rsidRPr="006F6C92">
        <w:rPr>
          <w:rStyle w:val="c3"/>
        </w:rPr>
        <w:t xml:space="preserve">Данная Программа сформирована с учетом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6F6C92">
        <w:rPr>
          <w:rStyle w:val="c3"/>
        </w:rPr>
        <w:t>Вераксы</w:t>
      </w:r>
      <w:proofErr w:type="spellEnd"/>
      <w:r w:rsidRPr="006F6C92">
        <w:rPr>
          <w:rStyle w:val="c3"/>
        </w:rPr>
        <w:t xml:space="preserve">, Т.С. Комаровой, М.А. Васильевой. Особенностей образовательного учреждения, региональной специфики, </w:t>
      </w:r>
      <w:proofErr w:type="spellStart"/>
      <w:r w:rsidRPr="006F6C92">
        <w:rPr>
          <w:rStyle w:val="c3"/>
        </w:rPr>
        <w:t>социокультурной</w:t>
      </w:r>
      <w:proofErr w:type="spellEnd"/>
      <w:r w:rsidRPr="006F6C92">
        <w:rPr>
          <w:rStyle w:val="c3"/>
        </w:rPr>
        <w:t xml:space="preserve"> ситуации развития каждого ребенка, его возрастных и индивидуальных особенностей, ценностей, мнений и способов их выражения, также образовательных потребностей, запросов родителей и педагогов.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  <w:rPr>
          <w:rStyle w:val="c3"/>
        </w:rPr>
      </w:pPr>
      <w:r w:rsidRPr="006F6C92">
        <w:rPr>
          <w:rStyle w:val="c3"/>
        </w:rPr>
        <w:t>Программа может корректироваться в связи с изменениями: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  <w:rPr>
          <w:rStyle w:val="c3"/>
        </w:rPr>
      </w:pPr>
      <w:r w:rsidRPr="006F6C92">
        <w:rPr>
          <w:rStyle w:val="c3"/>
        </w:rPr>
        <w:t xml:space="preserve">- нормативно-правовой базы МБОУ; 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  <w:rPr>
          <w:rStyle w:val="c3"/>
        </w:rPr>
      </w:pPr>
      <w:r w:rsidRPr="006F6C92">
        <w:rPr>
          <w:rStyle w:val="c3"/>
        </w:rPr>
        <w:t>- образовательного запроса родителей.</w:t>
      </w:r>
    </w:p>
    <w:p w:rsidR="002C025D" w:rsidRPr="006F6C92" w:rsidRDefault="002C025D" w:rsidP="006F6C92">
      <w:pPr>
        <w:pStyle w:val="c96"/>
        <w:spacing w:before="0" w:beforeAutospacing="0" w:after="0" w:afterAutospacing="0"/>
        <w:jc w:val="both"/>
        <w:rPr>
          <w:rStyle w:val="c3"/>
        </w:rPr>
      </w:pPr>
    </w:p>
    <w:p w:rsidR="002B427C" w:rsidRPr="006F6C92" w:rsidRDefault="002B427C" w:rsidP="00306BC2">
      <w:pPr>
        <w:pStyle w:val="c96"/>
        <w:spacing w:before="0" w:beforeAutospacing="0" w:after="0" w:afterAutospacing="0"/>
        <w:jc w:val="both"/>
        <w:rPr>
          <w:b/>
        </w:rPr>
      </w:pPr>
      <w:r w:rsidRPr="006F6C92">
        <w:rPr>
          <w:rStyle w:val="c3"/>
          <w:b/>
        </w:rPr>
        <w:t>1.2</w:t>
      </w:r>
      <w:r w:rsidRPr="006F6C92">
        <w:rPr>
          <w:b/>
        </w:rPr>
        <w:t xml:space="preserve"> ЦЕЛИ И ЗАДАЧИ РАБОЧЕЙ ПРОГРАММЫ </w:t>
      </w:r>
      <w:r w:rsidR="00B468DD" w:rsidRPr="006F6C92">
        <w:rPr>
          <w:b/>
        </w:rPr>
        <w:t>СРЕДНЕЙ</w:t>
      </w:r>
      <w:r w:rsidRPr="006F6C92">
        <w:rPr>
          <w:b/>
        </w:rPr>
        <w:t xml:space="preserve"> ГРУППЫ</w:t>
      </w:r>
    </w:p>
    <w:p w:rsidR="002B427C" w:rsidRPr="006F6C92" w:rsidRDefault="002B427C" w:rsidP="00306BC2">
      <w:pPr>
        <w:pStyle w:val="c96"/>
        <w:spacing w:before="0" w:beforeAutospacing="0" w:after="0" w:afterAutospacing="0"/>
        <w:ind w:firstLine="708"/>
        <w:jc w:val="both"/>
        <w:rPr>
          <w:color w:val="FF0000"/>
        </w:rPr>
      </w:pPr>
      <w:r w:rsidRPr="006F6C92">
        <w:rPr>
          <w:rStyle w:val="c3"/>
          <w:color w:val="000000"/>
        </w:rPr>
        <w:t xml:space="preserve">Рабочая программа </w:t>
      </w:r>
      <w:r w:rsidR="00B468DD" w:rsidRPr="006F6C92">
        <w:rPr>
          <w:rStyle w:val="c3"/>
          <w:color w:val="000000"/>
        </w:rPr>
        <w:t>средней</w:t>
      </w:r>
      <w:r w:rsidRPr="006F6C92">
        <w:rPr>
          <w:rStyle w:val="c3"/>
          <w:color w:val="000000"/>
        </w:rPr>
        <w:t xml:space="preserve"> группы «</w:t>
      </w:r>
      <w:r w:rsidR="00B468DD" w:rsidRPr="006F6C92">
        <w:rPr>
          <w:rStyle w:val="c3"/>
          <w:color w:val="000000"/>
        </w:rPr>
        <w:t>Затейники</w:t>
      </w:r>
      <w:r w:rsidRPr="006F6C92">
        <w:rPr>
          <w:rStyle w:val="c3"/>
          <w:color w:val="000000"/>
        </w:rPr>
        <w:t>», подчинена следующим</w:t>
      </w:r>
      <w:r w:rsidRPr="006F6C92">
        <w:rPr>
          <w:rStyle w:val="apple-converted-space"/>
          <w:color w:val="000000"/>
        </w:rPr>
        <w:t> </w:t>
      </w:r>
      <w:r w:rsidRPr="006F6C92">
        <w:rPr>
          <w:rStyle w:val="c3"/>
          <w:i/>
          <w:iCs/>
        </w:rPr>
        <w:t>целям:</w:t>
      </w:r>
    </w:p>
    <w:p w:rsidR="002B427C" w:rsidRPr="006F6C92" w:rsidRDefault="002B427C" w:rsidP="00306BC2">
      <w:pPr>
        <w:pStyle w:val="c96"/>
        <w:spacing w:before="0" w:beforeAutospacing="0" w:after="0" w:afterAutospacing="0"/>
        <w:jc w:val="both"/>
        <w:rPr>
          <w:color w:val="000000"/>
        </w:rPr>
      </w:pPr>
      <w:r w:rsidRPr="006F6C92">
        <w:rPr>
          <w:rStyle w:val="c3"/>
          <w:color w:val="000000"/>
        </w:rPr>
        <w:t>-   создание благоприятных условий для полноценного проживания ребенком дошкольного детства;</w:t>
      </w:r>
    </w:p>
    <w:p w:rsidR="002B427C" w:rsidRPr="006F6C92" w:rsidRDefault="002B427C" w:rsidP="00306BC2">
      <w:pPr>
        <w:pStyle w:val="c96"/>
        <w:spacing w:before="0" w:beforeAutospacing="0" w:after="0" w:afterAutospacing="0"/>
        <w:jc w:val="both"/>
        <w:rPr>
          <w:color w:val="000000"/>
        </w:rPr>
      </w:pPr>
      <w:r w:rsidRPr="006F6C92">
        <w:rPr>
          <w:rStyle w:val="c3"/>
          <w:color w:val="000000"/>
        </w:rPr>
        <w:t xml:space="preserve">- формирование основ базовой культуры личности, всестороннее развитие психических и физических качеств в соответствии с </w:t>
      </w:r>
      <w:proofErr w:type="gramStart"/>
      <w:r w:rsidRPr="006F6C92">
        <w:rPr>
          <w:rStyle w:val="c3"/>
          <w:color w:val="000000"/>
        </w:rPr>
        <w:t>возрастными</w:t>
      </w:r>
      <w:proofErr w:type="gramEnd"/>
      <w:r w:rsidRPr="006F6C92">
        <w:rPr>
          <w:rStyle w:val="c3"/>
          <w:color w:val="000000"/>
        </w:rPr>
        <w:t xml:space="preserve"> и индивидуальными особенностям;</w:t>
      </w:r>
    </w:p>
    <w:p w:rsidR="002B427C" w:rsidRPr="006F6C92" w:rsidRDefault="002B427C" w:rsidP="00306BC2">
      <w:pPr>
        <w:pStyle w:val="c96"/>
        <w:spacing w:before="0" w:beforeAutospacing="0" w:after="0" w:afterAutospacing="0"/>
        <w:jc w:val="both"/>
        <w:rPr>
          <w:color w:val="000000"/>
        </w:rPr>
      </w:pPr>
      <w:r w:rsidRPr="006F6C92">
        <w:rPr>
          <w:rStyle w:val="c3"/>
          <w:color w:val="000000"/>
        </w:rPr>
        <w:t>-подготовка к жизни в современном обществе, обучению в школе, обеспечение безопасности жизнедеятельности дошкольника.</w:t>
      </w:r>
    </w:p>
    <w:p w:rsidR="002B427C" w:rsidRPr="006F6C92" w:rsidRDefault="002B427C" w:rsidP="006F6C92">
      <w:pPr>
        <w:pStyle w:val="c96"/>
        <w:spacing w:before="0" w:beforeAutospacing="0" w:after="0" w:afterAutospacing="0"/>
        <w:ind w:firstLine="708"/>
        <w:jc w:val="both"/>
        <w:rPr>
          <w:rStyle w:val="c3"/>
          <w:i/>
          <w:iCs/>
        </w:rPr>
      </w:pPr>
      <w:r w:rsidRPr="006F6C92">
        <w:rPr>
          <w:rStyle w:val="c3"/>
          <w:color w:val="000000"/>
        </w:rPr>
        <w:t>Достижение целей обеспечивает решение следующих</w:t>
      </w:r>
      <w:r w:rsidRPr="006F6C92">
        <w:rPr>
          <w:rStyle w:val="apple-converted-space"/>
          <w:color w:val="000000"/>
        </w:rPr>
        <w:t> </w:t>
      </w:r>
      <w:r w:rsidRPr="006F6C92">
        <w:rPr>
          <w:rStyle w:val="c3"/>
          <w:i/>
          <w:iCs/>
        </w:rPr>
        <w:t>задач:</w:t>
      </w:r>
    </w:p>
    <w:p w:rsidR="002B427C" w:rsidRPr="006F6C92" w:rsidRDefault="002B427C" w:rsidP="006F6C92">
      <w:pPr>
        <w:pStyle w:val="c96"/>
        <w:spacing w:before="0" w:beforeAutospacing="0" w:after="0" w:afterAutospacing="0"/>
        <w:jc w:val="both"/>
        <w:rPr>
          <w:color w:val="000000"/>
        </w:rPr>
      </w:pPr>
      <w:r w:rsidRPr="006F6C92">
        <w:rPr>
          <w:color w:val="000000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2. Обеспечение равных возможностей для полноценного развития каждого ребёнка в период дошкольного возраста независимо от места проживания, пола, нации, языка, социального статуса, психофизиологических и других особенностей.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5. Объединение обучения и воспитания в целостный образовательный процесс на основе духовно-нравственных и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социокультурных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ценностей, и принятых в обществе правил и норм поведения в интересах человека, семьи, общества.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6.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детей.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8. Формирование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социокультурной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детей.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9.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2B427C" w:rsidRPr="006F6C92" w:rsidRDefault="002B427C" w:rsidP="006F6C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lastRenderedPageBreak/>
        <w:t>С целью обеспечения организации образовательного процесса наряду с основной общеобразовательной программой «От рождения до школы», педагогический коллектив детского сада «Солнышко» с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арьерное использует региональную парциальную программу по гражданско-патриотическому воспитанию детей дошкольного возраста в Республике Крым «Крымский веночек» под редакцией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Мухомориной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Л.Г.,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Кемилевой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Э.Ф.,Тригуб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Э.Ф.</w:t>
      </w:r>
    </w:p>
    <w:p w:rsidR="002B427C" w:rsidRPr="006F6C92" w:rsidRDefault="002B427C" w:rsidP="00306B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427C" w:rsidRPr="006F6C92" w:rsidRDefault="002B427C" w:rsidP="00306BC2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i/>
          <w:color w:val="000000"/>
          <w:sz w:val="24"/>
          <w:szCs w:val="24"/>
        </w:rPr>
        <w:t>Цели и задачи региональной парциальной программы «Крымский веночек»</w:t>
      </w:r>
    </w:p>
    <w:p w:rsidR="002B427C" w:rsidRPr="006F6C92" w:rsidRDefault="002B427C" w:rsidP="00306BC2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B427C" w:rsidRPr="006F6C92" w:rsidRDefault="002B427C" w:rsidP="00306BC2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i/>
          <w:color w:val="000000"/>
          <w:sz w:val="24"/>
          <w:szCs w:val="24"/>
        </w:rPr>
        <w:t xml:space="preserve">Основными целями </w:t>
      </w:r>
      <w:r w:rsidRPr="006F6C92">
        <w:rPr>
          <w:rFonts w:ascii="Times New Roman" w:hAnsi="Times New Roman"/>
          <w:i/>
          <w:color w:val="000000"/>
          <w:sz w:val="24"/>
          <w:szCs w:val="24"/>
        </w:rPr>
        <w:t>реализации программы «Крымский веночек» являются следующие:</w:t>
      </w:r>
    </w:p>
    <w:p w:rsidR="002B427C" w:rsidRPr="006F6C92" w:rsidRDefault="002B427C" w:rsidP="00306BC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F6C92">
        <w:rPr>
          <w:rFonts w:ascii="Times New Roman" w:hAnsi="Times New Roman"/>
          <w:i/>
          <w:color w:val="000000"/>
          <w:sz w:val="24"/>
          <w:szCs w:val="24"/>
        </w:rPr>
        <w:t xml:space="preserve">- воспитание у ребенка уважения к родителям, их культурной самобытности, к языку и национальным ценностям страны проживания и страны происхождения, к культурам, отличным </w:t>
      </w:r>
      <w:proofErr w:type="gramStart"/>
      <w:r w:rsidRPr="006F6C92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gramEnd"/>
      <w:r w:rsidRPr="006F6C9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 w:rsidRPr="006F6C92">
        <w:rPr>
          <w:rFonts w:ascii="Times New Roman" w:hAnsi="Times New Roman"/>
          <w:i/>
          <w:color w:val="000000"/>
          <w:sz w:val="24"/>
          <w:szCs w:val="24"/>
        </w:rPr>
        <w:t>его</w:t>
      </w:r>
      <w:proofErr w:type="gramEnd"/>
      <w:r w:rsidRPr="006F6C92">
        <w:rPr>
          <w:rFonts w:ascii="Times New Roman" w:hAnsi="Times New Roman"/>
          <w:i/>
          <w:color w:val="000000"/>
          <w:sz w:val="24"/>
          <w:szCs w:val="24"/>
        </w:rPr>
        <w:t xml:space="preserve"> собственной;</w:t>
      </w:r>
    </w:p>
    <w:p w:rsidR="002B427C" w:rsidRPr="006F6C92" w:rsidRDefault="002B427C" w:rsidP="00306BC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F6C92">
        <w:rPr>
          <w:rFonts w:ascii="Times New Roman" w:hAnsi="Times New Roman"/>
          <w:i/>
          <w:color w:val="000000"/>
          <w:sz w:val="24"/>
          <w:szCs w:val="24"/>
        </w:rPr>
        <w:t>- воспитание любви к Родине;</w:t>
      </w:r>
    </w:p>
    <w:p w:rsidR="002B427C" w:rsidRPr="006F6C92" w:rsidRDefault="002B427C" w:rsidP="00306BC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F6C92">
        <w:rPr>
          <w:rFonts w:ascii="Times New Roman" w:hAnsi="Times New Roman"/>
          <w:i/>
          <w:color w:val="000000"/>
          <w:sz w:val="24"/>
          <w:szCs w:val="24"/>
        </w:rPr>
        <w:t xml:space="preserve">- подготовка ребенка к сознательной жизни в </w:t>
      </w:r>
      <w:proofErr w:type="gramStart"/>
      <w:r w:rsidRPr="006F6C92">
        <w:rPr>
          <w:rFonts w:ascii="Times New Roman" w:hAnsi="Times New Roman"/>
          <w:i/>
          <w:color w:val="000000"/>
          <w:sz w:val="24"/>
          <w:szCs w:val="24"/>
        </w:rPr>
        <w:t>демократическом обществе</w:t>
      </w:r>
      <w:proofErr w:type="gramEnd"/>
      <w:r w:rsidRPr="006F6C92">
        <w:rPr>
          <w:rFonts w:ascii="Times New Roman" w:hAnsi="Times New Roman"/>
          <w:i/>
          <w:color w:val="000000"/>
          <w:sz w:val="24"/>
          <w:szCs w:val="24"/>
        </w:rPr>
        <w:t xml:space="preserve"> в духе взаимопонимания, мира, дружбы между всеми народами, этническими, национальными группами.</w:t>
      </w:r>
    </w:p>
    <w:p w:rsidR="002B427C" w:rsidRPr="006F6C92" w:rsidRDefault="002B427C" w:rsidP="006F6C92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F6C92">
        <w:rPr>
          <w:rFonts w:ascii="Times New Roman" w:hAnsi="Times New Roman"/>
          <w:i/>
          <w:color w:val="000000"/>
          <w:sz w:val="24"/>
          <w:szCs w:val="24"/>
        </w:rPr>
        <w:t>Цели отвечают содержанию и направленности международных и российских документов о правах ребенка и об образовании.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 xml:space="preserve">Для достижения данной цели необходимо решить следующие </w:t>
      </w:r>
      <w:r w:rsidRPr="006F6C92">
        <w:rPr>
          <w:rFonts w:ascii="Times New Roman" w:hAnsi="Times New Roman"/>
          <w:b/>
          <w:i/>
          <w:iCs/>
          <w:sz w:val="24"/>
          <w:szCs w:val="24"/>
        </w:rPr>
        <w:t>задачи: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 xml:space="preserve">1. Воспитание основ духовной культуры, формирование морально-этического отношения, гражданской позиции: 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>-к семье, родному дому, городу (селу), Родине;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>- к природе родного края;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>- к языку, истории и культурному наследию своего народа и людей, среди которых проживает ребенок.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>2. Побуждение ребенка к проявлению сострадания, заботливого отношения, внимательности, уважения к родным и близким людям, к друзьям и сверстникам, в том числе представителям различных национальностей и религий, к тем, кто о нем заботится в детском саду, дома, или сам нуждается в его участии.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>3. Воспитание уважительного отношения к людям и результатам их труда, родной земле, государственной символике и этническим символам, традициям страны, к государственным и народным праздникам.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>4. Воспитание чувства собственного достоинства, уважительного отношения не только к своей этнической группе, но и уважения, симпатии, добрых чу</w:t>
      </w:r>
      <w:proofErr w:type="gramStart"/>
      <w:r w:rsidRPr="006F6C92">
        <w:rPr>
          <w:rFonts w:ascii="Times New Roman" w:hAnsi="Times New Roman"/>
          <w:i/>
          <w:sz w:val="24"/>
          <w:szCs w:val="24"/>
        </w:rPr>
        <w:t>вств к л</w:t>
      </w:r>
      <w:proofErr w:type="gramEnd"/>
      <w:r w:rsidRPr="006F6C92">
        <w:rPr>
          <w:rFonts w:ascii="Times New Roman" w:hAnsi="Times New Roman"/>
          <w:i/>
          <w:sz w:val="24"/>
          <w:szCs w:val="24"/>
        </w:rPr>
        <w:t>юдям других национальностей.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>5.Ознакомление детей с историей, природой Крыма, историей города, села, в котором они живут, с людьми, прославившими эти места.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 xml:space="preserve">6. Ознакомление с особенностями языка, бытом и традициями людей, проживающими в Крыму,- в том числе с семейными и народными обычаями, народным этикетом, традициями гостеприимства. 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>7.Обучение этике межнационального общения и «культуре мира».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 xml:space="preserve">8. Формирование активной гражданской позиции, чувства патриотизма и национальной гордости, позитивного отношения к разнообразию культур. 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>9. Создание условий для краеведческой и народоведческой работы в дошкольных образовательных учреждениях.</w:t>
      </w:r>
    </w:p>
    <w:p w:rsidR="002B427C" w:rsidRPr="006F6C92" w:rsidRDefault="002B427C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86A01" w:rsidRPr="006F6C92" w:rsidRDefault="002B427C" w:rsidP="006F6C92">
      <w:pPr>
        <w:spacing w:after="0" w:line="240" w:lineRule="auto"/>
        <w:ind w:left="709"/>
        <w:jc w:val="both"/>
        <w:rPr>
          <w:rFonts w:ascii="Times New Roman" w:hAnsi="Times New Roman"/>
          <w:b/>
          <w:color w:val="191919"/>
          <w:sz w:val="24"/>
          <w:szCs w:val="24"/>
        </w:rPr>
      </w:pPr>
      <w:r w:rsidRPr="006F6C92">
        <w:rPr>
          <w:rFonts w:ascii="Times New Roman" w:hAnsi="Times New Roman"/>
          <w:b/>
          <w:color w:val="191919"/>
          <w:sz w:val="24"/>
          <w:szCs w:val="24"/>
        </w:rPr>
        <w:t xml:space="preserve"> </w:t>
      </w:r>
    </w:p>
    <w:p w:rsidR="00586A01" w:rsidRDefault="00586A01" w:rsidP="006F6C92">
      <w:pPr>
        <w:spacing w:after="0" w:line="240" w:lineRule="auto"/>
        <w:ind w:left="709"/>
        <w:jc w:val="both"/>
        <w:rPr>
          <w:rFonts w:ascii="Times New Roman" w:hAnsi="Times New Roman"/>
          <w:b/>
          <w:color w:val="191919"/>
          <w:sz w:val="24"/>
          <w:szCs w:val="24"/>
        </w:rPr>
      </w:pPr>
    </w:p>
    <w:p w:rsidR="00990209" w:rsidRDefault="00990209" w:rsidP="006F6C92">
      <w:pPr>
        <w:spacing w:after="0" w:line="240" w:lineRule="auto"/>
        <w:ind w:left="709"/>
        <w:jc w:val="both"/>
        <w:rPr>
          <w:rFonts w:ascii="Times New Roman" w:hAnsi="Times New Roman"/>
          <w:b/>
          <w:color w:val="191919"/>
          <w:sz w:val="24"/>
          <w:szCs w:val="24"/>
        </w:rPr>
      </w:pPr>
    </w:p>
    <w:p w:rsidR="00990209" w:rsidRDefault="00990209" w:rsidP="006F6C92">
      <w:pPr>
        <w:spacing w:after="0" w:line="240" w:lineRule="auto"/>
        <w:ind w:left="709"/>
        <w:jc w:val="both"/>
        <w:rPr>
          <w:rFonts w:ascii="Times New Roman" w:hAnsi="Times New Roman"/>
          <w:b/>
          <w:color w:val="191919"/>
          <w:sz w:val="24"/>
          <w:szCs w:val="24"/>
        </w:rPr>
      </w:pPr>
    </w:p>
    <w:p w:rsidR="00990209" w:rsidRPr="006F6C92" w:rsidRDefault="00990209" w:rsidP="006F6C92">
      <w:pPr>
        <w:spacing w:after="0" w:line="240" w:lineRule="auto"/>
        <w:ind w:left="709"/>
        <w:jc w:val="both"/>
        <w:rPr>
          <w:rFonts w:ascii="Times New Roman" w:hAnsi="Times New Roman"/>
          <w:b/>
          <w:color w:val="191919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ind w:left="709"/>
        <w:jc w:val="both"/>
        <w:rPr>
          <w:rFonts w:ascii="Times New Roman" w:hAnsi="Times New Roman"/>
          <w:b/>
          <w:color w:val="191919"/>
          <w:sz w:val="24"/>
          <w:szCs w:val="24"/>
        </w:rPr>
      </w:pPr>
      <w:r w:rsidRPr="006F6C92">
        <w:rPr>
          <w:rFonts w:ascii="Times New Roman" w:hAnsi="Times New Roman"/>
          <w:b/>
          <w:color w:val="191919"/>
          <w:sz w:val="24"/>
          <w:szCs w:val="24"/>
        </w:rPr>
        <w:lastRenderedPageBreak/>
        <w:t>1.3. ПРИНЦИПЫ И ПОДХОДЫ К ФОРМИРОВАНИЮ ПРОГРАММЫ</w:t>
      </w:r>
    </w:p>
    <w:p w:rsidR="002B427C" w:rsidRPr="006F6C92" w:rsidRDefault="002B427C" w:rsidP="006F6C92">
      <w:pPr>
        <w:spacing w:after="0" w:line="240" w:lineRule="auto"/>
        <w:ind w:left="709"/>
        <w:jc w:val="both"/>
        <w:rPr>
          <w:rFonts w:ascii="Times New Roman" w:hAnsi="Times New Roman"/>
          <w:b/>
          <w:color w:val="191919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Программа сформирована в соответствии с принципами и подходами, определёнными ФГОС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>.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Программа: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- соответствует принципу развивающего образования, целью которого является развитие ребенка;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- сочетает принципы научной обоснованности и практической применимости;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- соответствует критериям полноты, необходимости и достаточности;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-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-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- основывается на комплексно-тематическом принципе построения образовательного процесса;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-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- предполагает построение образовательного процесса на адекватных возрасту формах работы с детьми;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- строится с учетом соблюдения преемственности между всеми возрастными дошкольными группами и между детским садом и начальной школой;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- реализует принцип индивидуализации образования.</w:t>
      </w:r>
    </w:p>
    <w:p w:rsidR="002B427C" w:rsidRPr="006F6C92" w:rsidRDefault="002B427C" w:rsidP="006F6C92">
      <w:pPr>
        <w:pStyle w:val="c5"/>
        <w:spacing w:before="0" w:beforeAutospacing="0" w:after="0" w:afterAutospacing="0"/>
        <w:ind w:firstLine="708"/>
        <w:jc w:val="both"/>
        <w:rPr>
          <w:rStyle w:val="c43"/>
          <w:bCs/>
          <w:color w:val="000000"/>
        </w:rPr>
      </w:pPr>
      <w:r w:rsidRPr="006F6C92">
        <w:rPr>
          <w:rStyle w:val="c43"/>
          <w:bCs/>
          <w:color w:val="000000"/>
        </w:rPr>
        <w:t>.</w:t>
      </w:r>
    </w:p>
    <w:p w:rsidR="002B427C" w:rsidRPr="006F6C92" w:rsidRDefault="002B427C" w:rsidP="006F6C92">
      <w:pPr>
        <w:pStyle w:val="c5"/>
        <w:spacing w:before="0" w:beforeAutospacing="0" w:after="0" w:afterAutospacing="0"/>
        <w:jc w:val="both"/>
        <w:rPr>
          <w:rStyle w:val="c43"/>
          <w:bCs/>
          <w:color w:val="000000"/>
        </w:rPr>
      </w:pPr>
    </w:p>
    <w:p w:rsidR="002B427C" w:rsidRPr="006F6C92" w:rsidRDefault="002B427C" w:rsidP="006F6C92">
      <w:pPr>
        <w:spacing w:after="0"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F6C92">
        <w:rPr>
          <w:rFonts w:ascii="Times New Roman" w:hAnsi="Times New Roman"/>
          <w:b/>
          <w:bCs/>
          <w:i/>
          <w:iCs/>
          <w:sz w:val="24"/>
          <w:szCs w:val="24"/>
        </w:rPr>
        <w:t>Принципы построения программы «Крымский веночек»:</w:t>
      </w:r>
    </w:p>
    <w:p w:rsidR="002B427C" w:rsidRPr="006F6C92" w:rsidRDefault="002B427C" w:rsidP="006F6C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F6C92">
        <w:rPr>
          <w:rFonts w:ascii="Times New Roman" w:hAnsi="Times New Roman"/>
          <w:i/>
          <w:iCs/>
          <w:sz w:val="24"/>
          <w:szCs w:val="24"/>
        </w:rPr>
        <w:t>- Принцип приоритета общечеловеческих ценностей: этнической и конфессиональной толерантности, «культуры мира», равноправия этнических и религиозных групп независимо от статуса, численности и времени проживания на полуострове (за основу берется алфавитный порядок упоминания этносов в программе).</w:t>
      </w:r>
    </w:p>
    <w:p w:rsidR="002B427C" w:rsidRPr="006F6C92" w:rsidRDefault="002B427C" w:rsidP="006F6C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F6C92">
        <w:rPr>
          <w:rFonts w:ascii="Times New Roman" w:hAnsi="Times New Roman"/>
          <w:i/>
          <w:iCs/>
          <w:sz w:val="24"/>
          <w:szCs w:val="24"/>
        </w:rPr>
        <w:t>- Принцип возрождения, сохранения и развития этнокультурной самобытности и диалога культур (вопросы традиционной культуры рассматриваются по тематическому принципу).</w:t>
      </w:r>
    </w:p>
    <w:p w:rsidR="002B427C" w:rsidRPr="006F6C92" w:rsidRDefault="002B427C" w:rsidP="006F6C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F6C92">
        <w:rPr>
          <w:rFonts w:ascii="Times New Roman" w:hAnsi="Times New Roman"/>
          <w:i/>
          <w:iCs/>
          <w:sz w:val="24"/>
          <w:szCs w:val="24"/>
        </w:rPr>
        <w:t xml:space="preserve">- Принцип доступности: формы и методы работы с детьми, объем историко-этнографического материала должен соответствовать возрастным и психологическим особенностям восприятия детей дошкольного возраста. </w:t>
      </w:r>
    </w:p>
    <w:p w:rsidR="002B427C" w:rsidRPr="006F6C92" w:rsidRDefault="002B427C" w:rsidP="006F6C9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F6C92">
        <w:rPr>
          <w:rFonts w:ascii="Times New Roman" w:hAnsi="Times New Roman"/>
          <w:i/>
          <w:iCs/>
          <w:sz w:val="24"/>
          <w:szCs w:val="24"/>
        </w:rPr>
        <w:t>- Принцип преемственности с начальным звеном образования предполагает продолжение и углубление содержания работы по межкультурному образованию детей младшего школьного возраста.</w:t>
      </w:r>
    </w:p>
    <w:p w:rsidR="002B427C" w:rsidRPr="006F6C92" w:rsidRDefault="002B427C" w:rsidP="006F6C92">
      <w:pPr>
        <w:pStyle w:val="c5"/>
        <w:spacing w:before="0" w:beforeAutospacing="0" w:after="0" w:afterAutospacing="0"/>
        <w:jc w:val="both"/>
        <w:rPr>
          <w:rStyle w:val="c43"/>
          <w:b/>
          <w:bCs/>
          <w:color w:val="000000"/>
        </w:rPr>
      </w:pPr>
    </w:p>
    <w:p w:rsidR="002B427C" w:rsidRPr="006F6C92" w:rsidRDefault="002B427C" w:rsidP="006F6C92">
      <w:pPr>
        <w:pStyle w:val="c5"/>
        <w:spacing w:before="0" w:beforeAutospacing="0" w:after="0" w:afterAutospacing="0"/>
        <w:jc w:val="both"/>
        <w:rPr>
          <w:rStyle w:val="c43"/>
          <w:b/>
          <w:bCs/>
          <w:color w:val="000000"/>
        </w:rPr>
      </w:pPr>
      <w:r w:rsidRPr="006F6C92">
        <w:rPr>
          <w:rStyle w:val="c43"/>
          <w:b/>
          <w:bCs/>
          <w:color w:val="000000"/>
        </w:rPr>
        <w:t>1.4 ЗНАЧИМЫЕ ХАРАКТЕРИСТИКИ, В ТОМ ЧИСЛЕ ХАРАКТЕРИСТИКИ ОСОБЕННОСТЕЙ РАЗВИТИЯ ДЕТЕЙ СРЕДЕНЕГО ВОЗРАСТА (ВОЗРАСТНЫЕ ОСОБЕННОСТИ, ИНДИВИДУАЛЬНЫЕ ОСОБЕННОСТИ, СОСТАВ ГРУППЫ)</w:t>
      </w:r>
    </w:p>
    <w:p w:rsidR="002C025D" w:rsidRPr="006F6C92" w:rsidRDefault="002C025D" w:rsidP="006F6C92">
      <w:pPr>
        <w:pStyle w:val="c5"/>
        <w:spacing w:before="0" w:beforeAutospacing="0" w:after="0" w:afterAutospacing="0"/>
        <w:jc w:val="both"/>
        <w:rPr>
          <w:rStyle w:val="c43"/>
          <w:b/>
          <w:bCs/>
          <w:color w:val="000000"/>
        </w:rPr>
      </w:pPr>
    </w:p>
    <w:p w:rsidR="002C025D" w:rsidRPr="006F6C92" w:rsidRDefault="002C025D" w:rsidP="006F6C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>Общие сведения о группе.</w:t>
      </w:r>
    </w:p>
    <w:p w:rsidR="002C025D" w:rsidRPr="006F6C92" w:rsidRDefault="002C025D" w:rsidP="006F6C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C025D" w:rsidRPr="006F6C92" w:rsidRDefault="002C025D" w:rsidP="006F6C92">
      <w:pPr>
        <w:pStyle w:val="a6"/>
        <w:spacing w:before="0" w:beforeAutospacing="0" w:after="0" w:afterAutospacing="0"/>
        <w:jc w:val="both"/>
        <w:rPr>
          <w:b/>
          <w:bCs/>
        </w:rPr>
      </w:pPr>
      <w:r w:rsidRPr="006F6C92">
        <w:rPr>
          <w:b/>
          <w:bCs/>
        </w:rPr>
        <w:t>Демографические особенности.</w:t>
      </w:r>
    </w:p>
    <w:p w:rsidR="002C025D" w:rsidRPr="006F6C92" w:rsidRDefault="002C025D" w:rsidP="006F6C92">
      <w:pPr>
        <w:pStyle w:val="a6"/>
        <w:spacing w:before="0" w:beforeAutospacing="0" w:after="0" w:afterAutospacing="0"/>
        <w:ind w:firstLine="708"/>
        <w:jc w:val="both"/>
      </w:pPr>
      <w:r w:rsidRPr="006F6C92">
        <w:t xml:space="preserve">Анализ социального статуса семей выявил, что в группе воспитываются дети из полных семей - 85%, из неполных - 15%, многодетных - 35% семей. Основной состав родителей </w:t>
      </w:r>
      <w:proofErr w:type="gramStart"/>
      <w:r w:rsidRPr="006F6C92">
        <w:t>среднеобеспеченные</w:t>
      </w:r>
      <w:proofErr w:type="gramEnd"/>
      <w:r w:rsidRPr="006F6C92">
        <w:t>, с высшим и средним профессиональным образованием.</w:t>
      </w:r>
    </w:p>
    <w:p w:rsidR="002C025D" w:rsidRPr="006F6C92" w:rsidRDefault="002C025D" w:rsidP="006F6C92">
      <w:pPr>
        <w:pStyle w:val="a6"/>
        <w:spacing w:before="0" w:beforeAutospacing="0" w:after="0" w:afterAutospacing="0"/>
        <w:jc w:val="both"/>
        <w:rPr>
          <w:b/>
        </w:rPr>
      </w:pPr>
      <w:r w:rsidRPr="006F6C92">
        <w:rPr>
          <w:b/>
        </w:rPr>
        <w:lastRenderedPageBreak/>
        <w:t>Национально-культурные особенности.</w:t>
      </w:r>
    </w:p>
    <w:p w:rsidR="002C025D" w:rsidRPr="006F6C92" w:rsidRDefault="002C025D" w:rsidP="006F6C92">
      <w:pPr>
        <w:pStyle w:val="a6"/>
        <w:spacing w:before="0" w:beforeAutospacing="0" w:after="0" w:afterAutospacing="0"/>
        <w:ind w:firstLine="708"/>
        <w:jc w:val="both"/>
      </w:pPr>
      <w:r w:rsidRPr="006F6C92">
        <w:t>Этнический состав воспитанников группы: русские, крымские татары, но основной контингент – дети из русскоязычных семей. Обучение и воспитание в ДОУ осуществляется на русском языке. Основной контингент воспитанников проживает в условиях села.</w:t>
      </w:r>
    </w:p>
    <w:p w:rsidR="00B468DD" w:rsidRPr="006F6C92" w:rsidRDefault="002C025D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Реализация национального компонента осуществляется через знакомство с национально-культурными особенностями родного края. Знакомясь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НОД, целевые прогулки, беседы, проектную деятельность</w:t>
      </w:r>
      <w:r w:rsidRPr="006F6C92">
        <w:rPr>
          <w:rFonts w:ascii="Times New Roman" w:hAnsi="Times New Roman"/>
          <w:color w:val="0000FF"/>
          <w:sz w:val="24"/>
          <w:szCs w:val="24"/>
        </w:rPr>
        <w:t>.</w:t>
      </w:r>
    </w:p>
    <w:p w:rsidR="00B468DD" w:rsidRPr="006F6C92" w:rsidRDefault="00B468DD" w:rsidP="006F6C92">
      <w:pPr>
        <w:pStyle w:val="a6"/>
        <w:spacing w:before="0" w:beforeAutospacing="0" w:after="0" w:afterAutospacing="0"/>
        <w:ind w:firstLine="708"/>
        <w:jc w:val="both"/>
        <w:rPr>
          <w:b/>
        </w:rPr>
      </w:pPr>
    </w:p>
    <w:p w:rsidR="002C025D" w:rsidRPr="006F6C92" w:rsidRDefault="002C025D" w:rsidP="006F6C92">
      <w:pPr>
        <w:pStyle w:val="a6"/>
        <w:spacing w:after="0" w:afterAutospacing="0"/>
        <w:jc w:val="center"/>
        <w:rPr>
          <w:b/>
          <w:bCs/>
        </w:rPr>
      </w:pPr>
      <w:r w:rsidRPr="006F6C92">
        <w:rPr>
          <w:b/>
          <w:bCs/>
        </w:rPr>
        <w:t>Особенности организации образовательного процесса в группе</w:t>
      </w:r>
    </w:p>
    <w:p w:rsidR="002C025D" w:rsidRPr="006F6C92" w:rsidRDefault="002C025D" w:rsidP="006F6C92">
      <w:pPr>
        <w:pStyle w:val="a6"/>
        <w:spacing w:before="0" w:beforeAutospacing="0" w:after="0" w:afterAutospacing="0"/>
        <w:ind w:firstLine="708"/>
        <w:jc w:val="both"/>
        <w:rPr>
          <w:b/>
        </w:rPr>
      </w:pPr>
    </w:p>
    <w:p w:rsidR="00B468DD" w:rsidRPr="006F6C92" w:rsidRDefault="002B427C" w:rsidP="006F6C92">
      <w:pPr>
        <w:pStyle w:val="a6"/>
        <w:spacing w:before="0" w:beforeAutospacing="0" w:after="0" w:afterAutospacing="0"/>
        <w:ind w:firstLine="708"/>
        <w:jc w:val="both"/>
        <w:rPr>
          <w:b/>
        </w:rPr>
      </w:pPr>
      <w:r w:rsidRPr="006F6C92">
        <w:rPr>
          <w:b/>
        </w:rPr>
        <w:t>Климатические особенности</w:t>
      </w:r>
    </w:p>
    <w:p w:rsidR="002B427C" w:rsidRPr="006F6C92" w:rsidRDefault="00B468DD" w:rsidP="006F6C92">
      <w:pPr>
        <w:pStyle w:val="a6"/>
        <w:spacing w:before="0" w:beforeAutospacing="0" w:after="0" w:afterAutospacing="0"/>
        <w:ind w:firstLine="708"/>
        <w:jc w:val="both"/>
        <w:rPr>
          <w:b/>
        </w:rPr>
      </w:pPr>
      <w:r w:rsidRPr="006F6C92">
        <w:rPr>
          <w:b/>
        </w:rPr>
        <w:t xml:space="preserve">  </w:t>
      </w:r>
      <w:r w:rsidR="002B427C" w:rsidRPr="006F6C92">
        <w:t xml:space="preserve">При организации образовательного процесса учитываются климатические особенности региона. Республика Крым – Южная часть России. Основными чертами климата являются тёплая зима и сухое жаркое лето. Для нашего района характерен умеренный климат более мягкий на равнинной части и более влажный в горах. Непосредственно на побережье климат близок к </w:t>
      </w:r>
      <w:proofErr w:type="gramStart"/>
      <w:r w:rsidR="002B427C" w:rsidRPr="006F6C92">
        <w:t>средиземноморскому</w:t>
      </w:r>
      <w:proofErr w:type="gramEnd"/>
      <w:r w:rsidR="002B427C" w:rsidRPr="006F6C92">
        <w:t>. Даже зимой средняя температура - плюсовая (на юге до +4С, на севере до +1С). Снежный покров устанавливается очень редко, как правило, один раз в 7 лет. Летом преобладает ясная и маловетреная погода. Самым лучшим и комфортным сезоном считается осень, особенно так называемый «бархатный» сезон – с начала сентября до середины октября. Всё это способствует оздоровительно-физическому развитию, а также экологическому воспитанию детей. В режим дня группы ежедневно включены бодрящая гимнастика, упражнения для профилактики плоскостопия, дыхательная гимнастика. В холодное время года пребывание детей на открытом воздухе составляет 2 часа. В теплое время жизнедеятельность детей организуется на открытом воздухе.</w:t>
      </w:r>
    </w:p>
    <w:p w:rsidR="002B427C" w:rsidRPr="006F6C92" w:rsidRDefault="002B427C" w:rsidP="006F6C92">
      <w:pPr>
        <w:pStyle w:val="a6"/>
        <w:spacing w:before="0" w:beforeAutospacing="0" w:after="0" w:afterAutospacing="0"/>
        <w:ind w:firstLine="708"/>
        <w:jc w:val="both"/>
      </w:pPr>
      <w:r w:rsidRPr="006F6C92">
        <w:t>Исходя из климатических особенностей региона, график образовательного процесса составляется в соответствии с выделением 2 периодов: 1 - холодный период: учебный год (сентябр</w:t>
      </w:r>
      <w:proofErr w:type="gramStart"/>
      <w:r w:rsidRPr="006F6C92">
        <w:t>ь-</w:t>
      </w:r>
      <w:proofErr w:type="gramEnd"/>
      <w:r w:rsidRPr="006F6C92">
        <w:t xml:space="preserve"> май); 2 – летний оздоровительный период (июнь-август) для которого составляется другой режим дня.</w:t>
      </w:r>
    </w:p>
    <w:p w:rsidR="002C025D" w:rsidRPr="006F6C92" w:rsidRDefault="002C025D" w:rsidP="006F6C92">
      <w:pPr>
        <w:pStyle w:val="a6"/>
        <w:spacing w:before="0" w:beforeAutospacing="0" w:after="0" w:afterAutospacing="0"/>
        <w:ind w:firstLine="708"/>
        <w:jc w:val="both"/>
      </w:pPr>
    </w:p>
    <w:p w:rsidR="002C025D" w:rsidRPr="006F6C92" w:rsidRDefault="002C025D" w:rsidP="006F6C92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6F6C92">
        <w:rPr>
          <w:b/>
          <w:color w:val="000000"/>
        </w:rPr>
        <w:t>Региональные особенности.</w:t>
      </w:r>
      <w:r w:rsidRPr="006F6C92">
        <w:rPr>
          <w:color w:val="000000"/>
        </w:rPr>
        <w:t xml:space="preserve"> Организация образовательной среды осуществляется с учетом реализации принципа </w:t>
      </w:r>
      <w:proofErr w:type="spellStart"/>
      <w:r w:rsidRPr="006F6C92">
        <w:rPr>
          <w:color w:val="000000"/>
        </w:rPr>
        <w:t>культуросообразности</w:t>
      </w:r>
      <w:proofErr w:type="spellEnd"/>
      <w:r w:rsidRPr="006F6C92">
        <w:rPr>
          <w:color w:val="000000"/>
        </w:rPr>
        <w:t xml:space="preserve"> и регионализма, предусматривающего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социальной, правовой действительности крымского региона, с учетом национальных ценностей и традиций в образовании. Республика Крым издавна славится историей, культурой. Все это направляет деятельность МБДОУ на развитие творческих способностей у детей, знакомство с историей, культурой, географией, традициями, достопримечательностями, народными промыслами, архитектурой, выдающимися земляками, природой родного края, что способствует воспитанию чувства гордости за </w:t>
      </w:r>
      <w:proofErr w:type="spellStart"/>
      <w:r w:rsidRPr="006F6C92">
        <w:rPr>
          <w:color w:val="000000"/>
        </w:rPr>
        <w:t>крымчан</w:t>
      </w:r>
      <w:proofErr w:type="spellEnd"/>
      <w:r w:rsidRPr="006F6C92">
        <w:rPr>
          <w:color w:val="000000"/>
        </w:rPr>
        <w:t>.</w:t>
      </w:r>
    </w:p>
    <w:p w:rsidR="002C025D" w:rsidRPr="006F6C92" w:rsidRDefault="002C025D" w:rsidP="006F6C92">
      <w:pPr>
        <w:pStyle w:val="a6"/>
        <w:spacing w:before="0" w:beforeAutospacing="0" w:after="0" w:afterAutospacing="0"/>
        <w:jc w:val="both"/>
      </w:pPr>
    </w:p>
    <w:p w:rsidR="002C025D" w:rsidRPr="006F6C92" w:rsidRDefault="002C025D" w:rsidP="006F6C9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F6C92">
        <w:rPr>
          <w:rFonts w:ascii="Times New Roman" w:hAnsi="Times New Roman"/>
          <w:b/>
          <w:bCs/>
          <w:sz w:val="24"/>
          <w:szCs w:val="24"/>
        </w:rPr>
        <w:t>Социально-экономические особенности</w:t>
      </w:r>
    </w:p>
    <w:p w:rsidR="002C025D" w:rsidRPr="006F6C92" w:rsidRDefault="002C025D" w:rsidP="006F6C92">
      <w:pPr>
        <w:spacing w:line="240" w:lineRule="auto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На территории села </w:t>
      </w:r>
      <w:proofErr w:type="gramStart"/>
      <w:r w:rsidRPr="006F6C92">
        <w:rPr>
          <w:rFonts w:ascii="Times New Roman" w:hAnsi="Times New Roman"/>
          <w:sz w:val="24"/>
          <w:szCs w:val="24"/>
        </w:rPr>
        <w:t>Карьерное</w:t>
      </w:r>
      <w:proofErr w:type="gramEnd"/>
      <w:r w:rsidRPr="006F6C92">
        <w:rPr>
          <w:rFonts w:ascii="Times New Roman" w:hAnsi="Times New Roman"/>
          <w:sz w:val="24"/>
          <w:szCs w:val="24"/>
        </w:rPr>
        <w:t xml:space="preserve"> расположены: Фельдшерско-акушерский пункт, </w:t>
      </w:r>
      <w:proofErr w:type="spellStart"/>
      <w:r w:rsidRPr="006F6C92">
        <w:rPr>
          <w:rFonts w:ascii="Times New Roman" w:hAnsi="Times New Roman"/>
          <w:sz w:val="24"/>
          <w:szCs w:val="24"/>
        </w:rPr>
        <w:t>Карьерновская</w:t>
      </w:r>
      <w:proofErr w:type="spellEnd"/>
      <w:r w:rsidRPr="006F6C92">
        <w:rPr>
          <w:rFonts w:ascii="Times New Roman" w:hAnsi="Times New Roman"/>
          <w:sz w:val="24"/>
          <w:szCs w:val="24"/>
        </w:rPr>
        <w:t xml:space="preserve"> сельская библиотека, Сельское отделение почтовой связи "Карьерное", МБОУ «</w:t>
      </w:r>
      <w:proofErr w:type="spellStart"/>
      <w:r w:rsidRPr="006F6C92">
        <w:rPr>
          <w:rFonts w:ascii="Times New Roman" w:hAnsi="Times New Roman"/>
          <w:sz w:val="24"/>
          <w:szCs w:val="24"/>
        </w:rPr>
        <w:t>Карьерновская</w:t>
      </w:r>
      <w:proofErr w:type="spellEnd"/>
      <w:r w:rsidRPr="006F6C92">
        <w:rPr>
          <w:rFonts w:ascii="Times New Roman" w:hAnsi="Times New Roman"/>
          <w:sz w:val="24"/>
          <w:szCs w:val="24"/>
        </w:rPr>
        <w:t xml:space="preserve"> средняя школа», 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детское дошкольное учреждение, </w:t>
      </w:r>
      <w:r w:rsidRPr="006F6C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АО "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Сакский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завод строительных материалов", продовольственные магазины</w:t>
      </w:r>
      <w:r w:rsidRPr="006F6C92">
        <w:rPr>
          <w:rFonts w:ascii="Times New Roman" w:hAnsi="Times New Roman"/>
          <w:sz w:val="24"/>
          <w:szCs w:val="24"/>
        </w:rPr>
        <w:t>.</w:t>
      </w:r>
    </w:p>
    <w:p w:rsidR="002C025D" w:rsidRPr="006F6C92" w:rsidRDefault="002C025D" w:rsidP="006F6C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468DD" w:rsidRPr="006F6C92" w:rsidRDefault="003C7C79" w:rsidP="006F6C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lastRenderedPageBreak/>
        <w:t xml:space="preserve">Возрастные особенности детей 4-5 лет. </w:t>
      </w:r>
      <w:r w:rsidR="005332D4" w:rsidRPr="006F6C92">
        <w:rPr>
          <w:rFonts w:ascii="Times New Roman" w:hAnsi="Times New Roman"/>
          <w:b/>
          <w:sz w:val="24"/>
          <w:szCs w:val="24"/>
        </w:rPr>
        <w:t>Средняя группа.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</w:t>
      </w: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Совершенствуется техническая сторона изобразительной деятельности.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Дети могут рисовать основные геометрические фигуры, вырезать ножницами, наклеивать изображения на бумагу и т. д.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Двигательная сфера ребенка характеризуется позитивными изменениями мелкой и крупной моторики.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Возрастает объем памяти. Дети запоминают до 7–8 названий предметов. </w:t>
      </w: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Начинает складываться произвольное запоминание: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дети способны принять задачу на запоминание, помнят поручения взрослых, могут выучить небольшое стихотворение и т. д.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Начинает развиваться образное мышление.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Дети способны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В среднем дошкольном возрасте улучшается произношение звуков и дикция. </w:t>
      </w: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Речь становится предметом активности детей.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внеситуативной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>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Изменяется содержание общения ребенка и взрослого.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Оно выходит за пределы конкретной ситуации, в которой оказывается ребенок. </w:t>
      </w: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Ведущим становится познавательный мотив.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Повышенная обидчивость представляет собой возрастной феномен.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</w:t>
      </w: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В группах начинают выделяться лидеры. Появляются </w:t>
      </w:r>
      <w:proofErr w:type="spellStart"/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конкурентность</w:t>
      </w:r>
      <w:proofErr w:type="spellEnd"/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соревновательность</w:t>
      </w:r>
      <w:proofErr w:type="spellEnd"/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Последняя важна для сравнения себя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другим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>, что ведет к развитию образа Я ребенка, его детализации.</w:t>
      </w:r>
    </w:p>
    <w:p w:rsidR="005332D4" w:rsidRPr="006F6C92" w:rsidRDefault="005332D4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эгоцентричностью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конкурентности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соревновательности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со сверстниками;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дальнейшим развитием образа Я ребенка, его детализацией.</w:t>
      </w:r>
    </w:p>
    <w:p w:rsidR="00B468DD" w:rsidRPr="006F6C92" w:rsidRDefault="00B468DD" w:rsidP="006F6C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>1.5. ПЛАНИРУЕМЫЕ РЕЗУЛЬТАТЫ ОСВОЕНИЯ ПРОГРАММЫ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Специфика дошкольного детства (гибкость, пластичность развития ребёнка, разброс вариантов его развития, его непосредственность и непроизвольность), а также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</w:t>
      </w:r>
      <w:r w:rsidRPr="006F6C92">
        <w:rPr>
          <w:rFonts w:ascii="Times New Roman" w:hAnsi="Times New Roman"/>
          <w:b/>
          <w:bCs/>
          <w:iCs/>
          <w:sz w:val="24"/>
          <w:szCs w:val="24"/>
        </w:rPr>
        <w:t>целевых ориентиров.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ab/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6F6C92">
        <w:rPr>
          <w:rFonts w:ascii="Times New Roman" w:hAnsi="Times New Roman"/>
          <w:sz w:val="24"/>
          <w:szCs w:val="24"/>
        </w:rPr>
        <w:t>соответствия</w:t>
      </w:r>
      <w:proofErr w:type="gramEnd"/>
      <w:r w:rsidRPr="006F6C92">
        <w:rPr>
          <w:rFonts w:ascii="Times New Roman" w:hAnsi="Times New Roman"/>
          <w:sz w:val="24"/>
          <w:szCs w:val="24"/>
        </w:rPr>
        <w:t xml:space="preserve"> установленным требованиям образовательной деятельности и подготовки детей.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ab/>
        <w:t xml:space="preserve">Освоение Программы не сопровождается проведением промежуточных аттестаций и итоговой аттестации воспитанников. Целевые ориентиры не могут служить непосредственным основанием при решении управленческих задач, включая: </w:t>
      </w:r>
    </w:p>
    <w:p w:rsidR="002B427C" w:rsidRPr="006F6C92" w:rsidRDefault="002B427C" w:rsidP="006F6C9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аттестацию педагогических кадров; </w:t>
      </w:r>
    </w:p>
    <w:p w:rsidR="002B427C" w:rsidRPr="006F6C92" w:rsidRDefault="002B427C" w:rsidP="006F6C9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оценку качества образования; </w:t>
      </w:r>
    </w:p>
    <w:p w:rsidR="002B427C" w:rsidRPr="006F6C92" w:rsidRDefault="002B427C" w:rsidP="006F6C9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 </w:t>
      </w:r>
    </w:p>
    <w:p w:rsidR="002B427C" w:rsidRPr="006F6C92" w:rsidRDefault="002B427C" w:rsidP="006F6C9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оценку выполнения муниципального (государственного) задания посредством их включения в показатели качества выполнения задания; </w:t>
      </w:r>
    </w:p>
    <w:p w:rsidR="002B427C" w:rsidRPr="006F6C92" w:rsidRDefault="002B427C" w:rsidP="006F6C9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распределение стимулирующего </w:t>
      </w:r>
      <w:proofErr w:type="gramStart"/>
      <w:r w:rsidRPr="006F6C92">
        <w:rPr>
          <w:rFonts w:ascii="Times New Roman" w:hAnsi="Times New Roman"/>
          <w:sz w:val="24"/>
          <w:szCs w:val="24"/>
        </w:rPr>
        <w:t>фонда оплаты труда работников Организации</w:t>
      </w:r>
      <w:proofErr w:type="gramEnd"/>
      <w:r w:rsidRPr="006F6C92">
        <w:rPr>
          <w:rFonts w:ascii="Times New Roman" w:hAnsi="Times New Roman"/>
          <w:sz w:val="24"/>
          <w:szCs w:val="24"/>
        </w:rPr>
        <w:t>.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ab/>
        <w:t xml:space="preserve">Целевые ориентиры, обозначены ФГОС </w:t>
      </w:r>
      <w:proofErr w:type="gramStart"/>
      <w:r w:rsidRPr="006F6C92">
        <w:rPr>
          <w:rFonts w:ascii="Times New Roman" w:hAnsi="Times New Roman"/>
          <w:sz w:val="24"/>
          <w:szCs w:val="24"/>
        </w:rPr>
        <w:t>ДО</w:t>
      </w:r>
      <w:proofErr w:type="gramEnd"/>
      <w:r w:rsidRPr="006F6C9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6F6C92">
        <w:rPr>
          <w:rFonts w:ascii="Times New Roman" w:hAnsi="Times New Roman"/>
          <w:sz w:val="24"/>
          <w:szCs w:val="24"/>
        </w:rPr>
        <w:t>представляют</w:t>
      </w:r>
      <w:proofErr w:type="gramEnd"/>
      <w:r w:rsidRPr="006F6C92">
        <w:rPr>
          <w:rFonts w:ascii="Times New Roman" w:hAnsi="Times New Roman"/>
          <w:sz w:val="24"/>
          <w:szCs w:val="24"/>
        </w:rPr>
        <w:t xml:space="preserve">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A01" w:rsidRPr="006F6C92" w:rsidRDefault="00586A01" w:rsidP="006F6C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lastRenderedPageBreak/>
        <w:t xml:space="preserve"> 1.6. ЦЕЛЕВЫЕ ОРИЕНТИРЫ НА ЭТАПЕ ЗАВЕРШЕНИЯ ДОШКОЛЬНОГО ОБРАЗОВАНИЯ</w:t>
      </w:r>
      <w:r w:rsidRPr="006F6C92">
        <w:rPr>
          <w:rFonts w:ascii="Times New Roman" w:hAnsi="Times New Roman"/>
          <w:b/>
          <w:iCs/>
          <w:sz w:val="24"/>
          <w:szCs w:val="24"/>
        </w:rPr>
        <w:t>:</w:t>
      </w:r>
    </w:p>
    <w:p w:rsidR="002B427C" w:rsidRPr="006F6C92" w:rsidRDefault="002B427C" w:rsidP="006F6C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27C" w:rsidRPr="006F6C92" w:rsidRDefault="002B427C" w:rsidP="006F6C92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2B427C" w:rsidRPr="006F6C92" w:rsidRDefault="002B427C" w:rsidP="006F6C9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b/>
          <w:bCs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 на этапе завершения дошкольного образования:</w:t>
      </w:r>
    </w:p>
    <w:p w:rsidR="002B427C" w:rsidRPr="006F6C92" w:rsidRDefault="002B427C" w:rsidP="006F6C92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i/>
          <w:iCs/>
          <w:sz w:val="24"/>
          <w:szCs w:val="24"/>
        </w:rPr>
      </w:pPr>
      <w:r w:rsidRPr="006F6C92">
        <w:rPr>
          <w:rFonts w:ascii="Times New Roman" w:hAnsi="Times New Roman"/>
          <w:i/>
          <w:iCs/>
          <w:sz w:val="24"/>
          <w:szCs w:val="24"/>
        </w:rPr>
        <w:t>К семи годам: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 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Умеет выражать и отстаивать свою позицию по разным вопросам.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Способен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Проявляет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эмпатию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по отношению к другим людям, готовность прийти на помощь тем, кто в этом нуждается.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Проявляет умение слышать других и стремление быть понятым другими. 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навыки личной гигиены. 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Проявляет ответственность за начатое дело.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п.; способен к принятию собственных решений, опираясь на свои знания и умения в различных видах деятельности. 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lastRenderedPageBreak/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Проявляет уважение к жизни (в различных ее формах) и заботу об окружающей среде. 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Имеет первичные представления о себе, семье, традиционных семейных ценностях, включая традиционные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гендерные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ориентации, проявляет уважение к своему и противоположному полу.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2B427C" w:rsidRPr="006F6C92" w:rsidRDefault="002B427C" w:rsidP="006F6C92">
      <w:pPr>
        <w:widowControl w:val="0"/>
        <w:numPr>
          <w:ilvl w:val="0"/>
          <w:numId w:val="3"/>
        </w:numPr>
        <w:tabs>
          <w:tab w:val="clear" w:pos="567"/>
          <w:tab w:val="left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Имеет начальные представления о здоровом образе жизни. Воспринимает здоровый образ жизни как ценность.</w:t>
      </w:r>
    </w:p>
    <w:p w:rsidR="00F17A99" w:rsidRPr="006F6C92" w:rsidRDefault="00F17A99" w:rsidP="006F6C92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2C025D" w:rsidRPr="006F6C92" w:rsidRDefault="002C025D" w:rsidP="006F6C92">
      <w:pPr>
        <w:suppressAutoHyphens/>
        <w:spacing w:after="0" w:line="240" w:lineRule="auto"/>
        <w:ind w:left="39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C025D" w:rsidRPr="006F6C92" w:rsidRDefault="002C025D" w:rsidP="006F6C92">
      <w:pPr>
        <w:spacing w:after="0" w:line="240" w:lineRule="auto"/>
        <w:ind w:left="397"/>
        <w:jc w:val="both"/>
        <w:rPr>
          <w:rFonts w:ascii="Times New Roman" w:hAnsi="Times New Roman"/>
          <w:b/>
          <w:i/>
          <w:sz w:val="24"/>
          <w:szCs w:val="24"/>
        </w:rPr>
      </w:pPr>
      <w:r w:rsidRPr="006F6C92">
        <w:rPr>
          <w:rFonts w:ascii="Times New Roman" w:hAnsi="Times New Roman"/>
          <w:b/>
          <w:i/>
          <w:sz w:val="24"/>
          <w:szCs w:val="24"/>
        </w:rPr>
        <w:t>Целевые ориентиры на этапе завершения дошкольного образования (при реализации части ООП, формируемой участниками образовательного процесса детского сада «Солнышко»):</w:t>
      </w:r>
    </w:p>
    <w:p w:rsidR="002C025D" w:rsidRPr="006F6C92" w:rsidRDefault="002C025D" w:rsidP="006F6C92">
      <w:pPr>
        <w:spacing w:after="0" w:line="240" w:lineRule="auto"/>
        <w:ind w:left="39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C025D" w:rsidRPr="006F6C92" w:rsidRDefault="002C025D" w:rsidP="006F6C92">
      <w:pPr>
        <w:pStyle w:val="V"/>
        <w:ind w:left="397" w:firstLine="0"/>
        <w:rPr>
          <w:rFonts w:ascii="Times New Roman" w:hAnsi="Times New Roman" w:cs="Times New Roman"/>
          <w:sz w:val="24"/>
          <w:szCs w:val="24"/>
        </w:rPr>
      </w:pPr>
      <w:r w:rsidRPr="006F6C92">
        <w:rPr>
          <w:rFonts w:ascii="Times New Roman" w:hAnsi="Times New Roman" w:cs="Times New Roman"/>
          <w:b/>
          <w:iCs w:val="0"/>
          <w:sz w:val="24"/>
          <w:szCs w:val="24"/>
        </w:rPr>
        <w:t>Раздел «Природа Крыма»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проявляют позитивные эмоциональные реакции на явления и объекты природы, знают объекты ближайшего окружения (растения и животных уголка природы, территории детского сада, семейного садового участка, двора);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проявляют ярко выраженный интерес к информации природоведческого характера, желание понять суть явлений, выявить их взаимосвязь;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проявляют заинтересованность в практических действиях (наблюдать за растением, противостоять тому, кто наносит вред природе и т. д.);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отображают природоведческую деятельность в других видах детской деятельности (изобразительной, игровой и др.);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проявляют познавательную активность во всех видах организованной деятельности, направленной на усвоение программного материала, интерес к способам достижения результата, наблюдательность;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– ориентируются в ближайшем природном окружении. 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Раздел «Люди Крыма и их культуры»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Подраздел «Речевое общение на «языке соседа»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проявляют познавательный интерес к многообразию окружающего мира, людям;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используют речь как средство общения в многообразии жизненных ситуаций, требующих разрешения;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умеют описывать достопримечательности ближайшего окружения (улицы, села, города);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слушают, понимают, воспринимают на слух диалогическую и монологическую речь воспитателей, детей на «языке соседа»;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умеют отвечать двумя-тремя словами, короткими предложениями на вопросы взрослого и детей на «языке соседа», используя формулы речевого этикета;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запоминают и произносят по памяти небольшие стихотворения, реплики персонажей сказок, повторы в сказках, песнях на «языке соседа».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lastRenderedPageBreak/>
        <w:t>Раздел «Люди Крыма и их культуры»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Подраздел «</w:t>
      </w:r>
      <w:r w:rsidRPr="006F6C92">
        <w:rPr>
          <w:rFonts w:ascii="Times New Roman" w:hAnsi="Times New Roman" w:cs="Times New Roman"/>
          <w:b/>
          <w:i/>
          <w:sz w:val="24"/>
          <w:szCs w:val="24"/>
        </w:rPr>
        <w:t>Традиционная и современная культура людей, живущих в Крыму</w:t>
      </w: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имеют представления о своей семье, родственниках;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придерживаются основных правил семейного и гостевого этикета;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знают и называют некоторые известные блюда национальной кухни людей, живущих в Крыму;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знают о том, что в Крыму проживало и живет много людей разных национальностей;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к соседям по дому, по улице, к знакомым относятся доброжелательно, вежливо, знают их по именам;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знают и называют основные народные промыслы, которыми занимались и занимаются люди в их населенном пункте;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проявляют познавательный интерес к работам народных мастеров, бережно и уважительно к ним относятся;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знают элементы орнаментальных мотивов декоративных росписей, характерных для различных культур;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называют профессии своих родителей, родителей своих друзей и соседей, место их работы, основные виды занятий;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бережно, уважительно относятся к святыням людей, живущих в Крыму;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применяют полученные знания и умения в разных видах деятельности: игровой, коммуникативной, художественно-творческой, художественно-речевой.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Раздел «Люди Крыма и их культуры»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Подраздел</w:t>
      </w:r>
      <w:r w:rsidRPr="006F6C92">
        <w:rPr>
          <w:rFonts w:ascii="Times New Roman" w:hAnsi="Times New Roman" w:cs="Times New Roman"/>
          <w:b/>
          <w:i/>
          <w:sz w:val="24"/>
          <w:szCs w:val="24"/>
        </w:rPr>
        <w:t xml:space="preserve"> «История людей и памятников»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имеют представление о том, что Крым находится на юге России;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проявляют интерес к истории родного населенного пункта, знают его старое и новое название, называют и могут кратко описать достопримечательности родного края и имена некоторых знаменитых людей;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имеют представление о правилах поведения при посещении святых и памятных мест, музеев;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знают название двух-трех древних народов, живших в данном регионе, и могут назвать памятники, оставленные ими;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знают, что в Крыму проживают представители разных национальностей, могут назвать некоторые их них;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знают и называют символы Российской Федерации и символику Республики Крым.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Раздел «Люди Крыма и их культуры»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Подраздел «Художественная литература»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слушают, заучивают наизусть и разыгрывают с помощью воспитателя поэтические фольклорные произведения;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понимают смысл пословиц, поговорок, пробуют их использовать в соответствующих жизненных ситуациях;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– проявляют стойкий интерес к сказкам людей, живущих в Крыму, </w:t>
      </w:r>
      <w:proofErr w:type="gramStart"/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высказывают свое отношение</w:t>
      </w:r>
      <w:proofErr w:type="gramEnd"/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к героям сказок, дают оценку их поступкам;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понимают отличие мифов, легенд, былин от сказок;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знают некоторые произведения современных писателей и поэтов Крыма.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Раздел «Люди Крыма и их культуры»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Подраздел «Музыка»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знают о многообразии музыкального искусства людей, проживающих в Крыму, проявляют стойкий интерес к народной музыке;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имеют навыки слушания народной музыки, узнают характерные оттенки ее звучания;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– знают некоторые народные музыкальные игры;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имеют элементарные навыки игры на детских музыкальных (народных) инструментах;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с интересом принимают участие в подготовке и проведении фольклорных праздников;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передают свои впечатления и чувства от народной музыки в других видах деятельности – изобразительной, художественно-речевой, театральной, ознакомлении с природой.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Раздел «Люди Крыма и их культуры»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Подраздел «Играем вместе»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используют в играх реальные и сказочные ситуации, передают отношения между людьми, знания о ближайшем окружении (семья, детский сад, город, село);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>– могут воплотить собственный замысел в творческих играх, интересно и содержательно развернув сюжет;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– знают разные виды игр; </w:t>
      </w:r>
    </w:p>
    <w:p w:rsidR="002C025D" w:rsidRPr="006F6C92" w:rsidRDefault="002C025D" w:rsidP="006F6C92">
      <w:pPr>
        <w:pStyle w:val="a8"/>
        <w:ind w:left="397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F6C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– умеют строить дружеские партнерские отношения, самостоятельно объединяются в играх по интересам, самостоятельно договариваются друг с другом, распределяют роли, пытаются сами </w:t>
      </w:r>
      <w:r w:rsidR="00747837" w:rsidRPr="006F6C92">
        <w:rPr>
          <w:rFonts w:ascii="Times New Roman" w:hAnsi="Times New Roman" w:cs="Times New Roman"/>
          <w:i/>
          <w:color w:val="auto"/>
          <w:sz w:val="24"/>
          <w:szCs w:val="24"/>
        </w:rPr>
        <w:t>разрешать конфликтные ситуации.</w:t>
      </w:r>
    </w:p>
    <w:p w:rsidR="002C025D" w:rsidRPr="006F6C92" w:rsidRDefault="002C025D" w:rsidP="006F6C92">
      <w:pPr>
        <w:pStyle w:val="a6"/>
        <w:spacing w:before="0" w:beforeAutospacing="0" w:after="0" w:afterAutospacing="0"/>
        <w:rPr>
          <w:b/>
        </w:rPr>
      </w:pPr>
    </w:p>
    <w:p w:rsidR="002C025D" w:rsidRPr="006F6C92" w:rsidRDefault="002C025D" w:rsidP="006F6C92">
      <w:pPr>
        <w:pStyle w:val="a6"/>
        <w:spacing w:before="0" w:beforeAutospacing="0" w:after="0" w:afterAutospacing="0"/>
        <w:rPr>
          <w:b/>
        </w:rPr>
      </w:pPr>
    </w:p>
    <w:p w:rsidR="002C025D" w:rsidRPr="006F6C92" w:rsidRDefault="002C025D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264D09" w:rsidRPr="006F6C92" w:rsidRDefault="00264D09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747837" w:rsidRPr="006F6C92" w:rsidRDefault="00747837" w:rsidP="006F6C92">
      <w:pPr>
        <w:pStyle w:val="a6"/>
        <w:spacing w:before="0" w:beforeAutospacing="0" w:after="0" w:afterAutospacing="0"/>
        <w:rPr>
          <w:b/>
        </w:rPr>
      </w:pPr>
    </w:p>
    <w:p w:rsidR="00424138" w:rsidRPr="006F6C92" w:rsidRDefault="00B468DD" w:rsidP="006F6C92">
      <w:pPr>
        <w:pStyle w:val="a6"/>
        <w:tabs>
          <w:tab w:val="num" w:pos="0"/>
        </w:tabs>
        <w:spacing w:before="0" w:beforeAutospacing="0" w:after="0" w:afterAutospacing="0"/>
        <w:rPr>
          <w:b/>
        </w:rPr>
      </w:pPr>
      <w:r w:rsidRPr="006F6C92">
        <w:rPr>
          <w:b/>
          <w:color w:val="191919"/>
        </w:rPr>
        <w:t xml:space="preserve">                              </w:t>
      </w:r>
      <w:r w:rsidR="00424138" w:rsidRPr="006F6C92">
        <w:rPr>
          <w:b/>
          <w:color w:val="191919"/>
          <w:lang w:val="en-US"/>
        </w:rPr>
        <w:t>II</w:t>
      </w:r>
      <w:r w:rsidR="00424138" w:rsidRPr="006F6C92">
        <w:rPr>
          <w:b/>
          <w:color w:val="191919"/>
        </w:rPr>
        <w:t>.</w:t>
      </w:r>
      <w:r w:rsidR="00424138" w:rsidRPr="006F6C92">
        <w:rPr>
          <w:b/>
        </w:rPr>
        <w:t xml:space="preserve">      СОДЕРЖАТЕЛЬНЫЙ РАЗДЕЛ</w:t>
      </w:r>
    </w:p>
    <w:p w:rsidR="00424138" w:rsidRPr="006F6C92" w:rsidRDefault="00424138" w:rsidP="006F6C92">
      <w:pPr>
        <w:pStyle w:val="a3"/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</w:p>
    <w:p w:rsidR="00424138" w:rsidRPr="006F6C92" w:rsidRDefault="00424138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>2.1. СОДЕРЖАНИЕ ВОСПИТАТЕЛЬНО-ОБРАЗОВАТЕЛЬНОЙ РАБОТЫ ПО ОБРАЗОВАТЕЛЬНЫМ ОБЛАСТЯМ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Cs/>
          <w:color w:val="000000"/>
        </w:rPr>
      </w:pPr>
      <w:r w:rsidRPr="006F6C92">
        <w:rPr>
          <w:bCs/>
          <w:color w:val="000000"/>
        </w:rPr>
        <w:t xml:space="preserve">Содержание психолого-педагогической работы с детьми 4–5 лет дается по образовательным областям: 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Cs/>
          <w:color w:val="000000"/>
        </w:rPr>
      </w:pPr>
      <w:r w:rsidRPr="006F6C92">
        <w:rPr>
          <w:bCs/>
          <w:color w:val="000000"/>
        </w:rPr>
        <w:t xml:space="preserve">«Социально-коммуникативное развитие», 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Cs/>
          <w:color w:val="000000"/>
        </w:rPr>
      </w:pPr>
      <w:r w:rsidRPr="006F6C92">
        <w:rPr>
          <w:bCs/>
          <w:color w:val="000000"/>
        </w:rPr>
        <w:t xml:space="preserve">«Познавательное развитие», 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Cs/>
          <w:color w:val="000000"/>
        </w:rPr>
      </w:pPr>
      <w:r w:rsidRPr="006F6C92">
        <w:rPr>
          <w:bCs/>
          <w:color w:val="000000"/>
        </w:rPr>
        <w:t>«Речевое развитие»,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Cs/>
          <w:color w:val="000000"/>
        </w:rPr>
      </w:pPr>
      <w:r w:rsidRPr="006F6C92">
        <w:rPr>
          <w:bCs/>
          <w:color w:val="000000"/>
        </w:rPr>
        <w:t>«Художественно-эстетическое развитие»,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Cs/>
          <w:color w:val="000000"/>
        </w:rPr>
      </w:pPr>
      <w:r w:rsidRPr="006F6C92">
        <w:rPr>
          <w:bCs/>
          <w:color w:val="000000"/>
        </w:rPr>
        <w:t>«Физическое развитие».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Cs/>
          <w:color w:val="000000"/>
        </w:rPr>
      </w:pPr>
      <w:r w:rsidRPr="006F6C92">
        <w:rPr>
          <w:bCs/>
          <w:color w:val="000000"/>
        </w:rPr>
        <w:t>Содержание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 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2C025D" w:rsidRPr="006F6C92" w:rsidRDefault="002C025D" w:rsidP="006F6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24138" w:rsidRPr="006F6C92" w:rsidRDefault="002C025D" w:rsidP="006F6C9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aps/>
          <w:color w:val="000000"/>
          <w:sz w:val="24"/>
          <w:szCs w:val="24"/>
        </w:rPr>
        <w:t>2.1.1</w:t>
      </w:r>
      <w:r w:rsidR="00424138" w:rsidRPr="006F6C92">
        <w:rPr>
          <w:rFonts w:ascii="Times New Roman" w:hAnsi="Times New Roman"/>
          <w:b/>
          <w:bCs/>
          <w:caps/>
          <w:color w:val="000000"/>
          <w:sz w:val="24"/>
          <w:szCs w:val="24"/>
        </w:rPr>
        <w:t>«</w:t>
      </w:r>
      <w:r w:rsidR="00424138" w:rsidRPr="006F6C92">
        <w:rPr>
          <w:rFonts w:ascii="Times New Roman" w:hAnsi="Times New Roman"/>
          <w:b/>
          <w:bCs/>
          <w:color w:val="000000"/>
          <w:sz w:val="24"/>
          <w:szCs w:val="24"/>
        </w:rPr>
        <w:t>Социально</w:t>
      </w:r>
      <w:r w:rsidR="00424138" w:rsidRPr="006F6C92">
        <w:rPr>
          <w:rFonts w:ascii="Times New Roman" w:hAnsi="Times New Roman"/>
          <w:b/>
          <w:bCs/>
          <w:caps/>
          <w:color w:val="000000"/>
          <w:sz w:val="24"/>
          <w:szCs w:val="24"/>
        </w:rPr>
        <w:t>-</w:t>
      </w:r>
      <w:r w:rsidR="00424138" w:rsidRPr="006F6C92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коммуникативное развитие</w:t>
      </w:r>
      <w:r w:rsidR="00424138" w:rsidRPr="006F6C92">
        <w:rPr>
          <w:rFonts w:ascii="Times New Roman" w:hAnsi="Times New Roman"/>
          <w:b/>
          <w:bCs/>
          <w:caps/>
          <w:color w:val="000000"/>
          <w:sz w:val="24"/>
          <w:szCs w:val="24"/>
        </w:rPr>
        <w:t>»</w:t>
      </w: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собственных действий;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 (см. пункт 2.6.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ФГОС ДО).</w:t>
      </w:r>
      <w:proofErr w:type="gramEnd"/>
    </w:p>
    <w:p w:rsidR="00424138" w:rsidRPr="006F6C92" w:rsidRDefault="00424138" w:rsidP="006F6C92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24138" w:rsidRPr="006F6C92" w:rsidRDefault="00424138" w:rsidP="006F6C92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Социализация, развитие общения, нравственное воспитание. 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</w:t>
      </w: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/>
          <w:bCs/>
          <w:color w:val="000000"/>
        </w:rPr>
      </w:pPr>
      <w:r w:rsidRPr="006F6C92">
        <w:rPr>
          <w:b/>
          <w:bCs/>
          <w:color w:val="000000"/>
        </w:rPr>
        <w:t>Ребенок в семье и обществе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Cs/>
          <w:color w:val="000000"/>
        </w:rPr>
      </w:pPr>
      <w:r w:rsidRPr="006F6C92">
        <w:rPr>
          <w:b/>
        </w:rPr>
        <w:t>Образ Я.</w:t>
      </w:r>
      <w:r w:rsidRPr="006F6C92">
        <w:t xml:space="preserve"> 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 Расширять традиционные </w:t>
      </w:r>
      <w:proofErr w:type="spellStart"/>
      <w:r w:rsidRPr="006F6C92">
        <w:t>гендерные</w:t>
      </w:r>
      <w:proofErr w:type="spellEnd"/>
      <w:r w:rsidRPr="006F6C92">
        <w:t xml:space="preserve"> представления. Воспитывать уважительное отношение к сверстникам своего и противоположного пола. 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Cs/>
          <w:color w:val="000000"/>
        </w:rPr>
      </w:pPr>
      <w:r w:rsidRPr="006F6C92">
        <w:rPr>
          <w:b/>
        </w:rPr>
        <w:t>Семья.</w:t>
      </w:r>
      <w:r w:rsidRPr="006F6C92">
        <w:t xml:space="preserve"> Углублять представления ребенка о семье и ее истории. Учить создавать простейшее генеалогическое древо с опорой на историю семьи. Углублять представления о том, где работают родители, как важен для общества их труд. Поощрять посильное </w:t>
      </w:r>
      <w:r w:rsidRPr="006F6C92">
        <w:lastRenderedPageBreak/>
        <w:t>участие детей в подготовке различных семейных праздников. Приучать к выполнению постоянных обязанностей по дому.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</w:pPr>
      <w:r w:rsidRPr="006F6C92">
        <w:rPr>
          <w:b/>
        </w:rPr>
        <w:t>Детский сад.</w:t>
      </w:r>
      <w:r w:rsidRPr="006F6C92">
        <w:t xml:space="preserve"> 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 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  <w:r w:rsidRPr="006F6C92">
        <w:rPr>
          <w:color w:val="0000FF"/>
        </w:rPr>
        <w:t xml:space="preserve"> </w:t>
      </w:r>
      <w:r w:rsidRPr="006F6C92">
        <w:t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развлечения)</w:t>
      </w: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Самообслуживание, самостоятельность, трудовое воспитание. 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собственных действий. </w:t>
      </w: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Воспитание культурно-гигиенических навыков. </w:t>
      </w: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</w: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Формирование основ безопасности. </w:t>
      </w: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424138" w:rsidRPr="006F6C92" w:rsidRDefault="00424138" w:rsidP="006F6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27574C" w:rsidRPr="006F6C92" w:rsidRDefault="00424138" w:rsidP="006F6C92">
      <w:pPr>
        <w:spacing w:line="240" w:lineRule="auto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/>
          <w:bCs/>
          <w:color w:val="000000"/>
        </w:rPr>
      </w:pPr>
      <w:r w:rsidRPr="006F6C92">
        <w:rPr>
          <w:b/>
          <w:bCs/>
          <w:color w:val="000000"/>
        </w:rPr>
        <w:t>2.1.2. ОБРАЗОВАТЕЛЬНАЯ ОБЛАСТЬ «ПОЗНАВАТЕЛЬНОЕ РАЗВИТИЕ»</w:t>
      </w: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/>
          <w:bCs/>
          <w:color w:val="000000"/>
        </w:rPr>
      </w:pPr>
    </w:p>
    <w:p w:rsidR="00424138" w:rsidRPr="006F6C92" w:rsidRDefault="00424138" w:rsidP="006F6C92">
      <w:pPr>
        <w:pStyle w:val="c2"/>
        <w:spacing w:before="0" w:beforeAutospacing="0" w:after="0" w:afterAutospacing="0"/>
        <w:jc w:val="both"/>
        <w:rPr>
          <w:bCs/>
          <w:color w:val="000000"/>
        </w:rPr>
      </w:pPr>
      <w:r w:rsidRPr="006F6C92">
        <w:rPr>
          <w:bCs/>
          <w:color w:val="000000"/>
        </w:rPr>
        <w:t xml:space="preserve"> 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6F6C92">
        <w:rPr>
          <w:bCs/>
          <w:color w:val="000000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6F6C92">
        <w:rPr>
          <w:bCs/>
          <w:color w:val="000000"/>
        </w:rPr>
        <w:t>социокультурных</w:t>
      </w:r>
      <w:proofErr w:type="spellEnd"/>
      <w:r w:rsidRPr="006F6C92">
        <w:rPr>
          <w:bCs/>
          <w:color w:val="000000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6F6C92">
        <w:rPr>
          <w:bCs/>
          <w:color w:val="000000"/>
        </w:rPr>
        <w:t xml:space="preserve"> </w:t>
      </w:r>
      <w:proofErr w:type="gramStart"/>
      <w:r w:rsidRPr="006F6C92">
        <w:rPr>
          <w:bCs/>
          <w:color w:val="000000"/>
        </w:rPr>
        <w:t>общем</w:t>
      </w:r>
      <w:proofErr w:type="gramEnd"/>
      <w:r w:rsidRPr="006F6C92">
        <w:rPr>
          <w:bCs/>
          <w:color w:val="000000"/>
        </w:rPr>
        <w:t xml:space="preserve"> доме людей, об особенностях ее природы, многообразии стран и народов мира».</w:t>
      </w:r>
    </w:p>
    <w:p w:rsidR="00424138" w:rsidRPr="006F6C92" w:rsidRDefault="00424138" w:rsidP="006F6C92">
      <w:pPr>
        <w:pStyle w:val="a5"/>
        <w:tabs>
          <w:tab w:val="num" w:pos="0"/>
        </w:tabs>
        <w:spacing w:line="240" w:lineRule="auto"/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Формирование элементарных математических представлений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Количество и счет. 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Дать детям представление о том, что множество («много») может состоять из разных по качеству элементов: предметов разного цвета, размера, формы; </w:t>
      </w:r>
      <w:r w:rsidRPr="006F6C92">
        <w:rPr>
          <w:rFonts w:ascii="Times New Roman" w:hAnsi="Times New Roman"/>
          <w:color w:val="000000"/>
          <w:sz w:val="24"/>
          <w:szCs w:val="24"/>
        </w:rPr>
        <w:lastRenderedPageBreak/>
        <w:t xml:space="preserve">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  <w:proofErr w:type="gramEnd"/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2–2, 2–3, 3–3, 3–4, 4–4, 4–5, 5–5.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Формировать представления о порядковом счете, учить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правильно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 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Елочек и зайчиков поровну — 3 и 3» или: «Елочек больше (3), а зайчиков меньше (2). Убрали 1 елочку, их стало тоже 2.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Елочек и зайчиков стало поровну: 2 и 2»).</w:t>
      </w:r>
      <w:proofErr w:type="gramEnd"/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 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Величина.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длине, ширине, высоте, толщине).</w:t>
      </w:r>
      <w:proofErr w:type="gramEnd"/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Учить сравнивать предметы по двум признакам величины (красная лента длиннее и шире зеленой, желтый шарфик короче и уже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синего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>).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Вводить в активную речь детей понятия, обозначающие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д.).</w:t>
      </w:r>
      <w:proofErr w:type="gramEnd"/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Форма. </w:t>
      </w:r>
      <w:r w:rsidRPr="006F6C92">
        <w:rPr>
          <w:rFonts w:ascii="Times New Roman" w:hAnsi="Times New Roman"/>
          <w:color w:val="000000"/>
          <w:sz w:val="24"/>
          <w:szCs w:val="24"/>
        </w:rPr>
        <w:t>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Формировать представление о том, что фигуры могут быть разных размеров: большой — маленький куб (шар, круг, квадрат, треугольник, прямоугольник).</w:t>
      </w:r>
      <w:proofErr w:type="gramEnd"/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Учить соотносить форму предметов с известными геометрическими фигурами: тарелка — круг, платок — квадрат, мяч — шар, окно, дверь — прямоугольник и др.</w:t>
      </w:r>
      <w:proofErr w:type="gramEnd"/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Ориентировка в пространстве.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 xml:space="preserve">Развивать умения определять пространственные направления от себя, двигаться в заданном направлении (вперед — назад, направо — </w:t>
      </w:r>
      <w:r w:rsidRPr="006F6C92">
        <w:rPr>
          <w:rFonts w:ascii="Times New Roman" w:hAnsi="Times New Roman"/>
          <w:color w:val="000000"/>
          <w:sz w:val="24"/>
          <w:szCs w:val="24"/>
        </w:rPr>
        <w:lastRenderedPageBreak/>
        <w:t>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  <w:proofErr w:type="gramEnd"/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Познакомить с пространственными отношениями: далеко — близко (дом стоит близко, а березка растет далеко).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Ориентировка во времени.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Расширять представления детей о частях суток, их характерных особенностях, последовательности (утро — день — вечер — ночь).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Объяснить значение слов: «вчера», «сегодня», «завтра».</w:t>
      </w:r>
    </w:p>
    <w:p w:rsidR="00424138" w:rsidRPr="006F6C92" w:rsidRDefault="00424138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/>
        </w:rPr>
      </w:pPr>
      <w:r w:rsidRPr="006F6C92">
        <w:rPr>
          <w:b/>
        </w:rPr>
        <w:t>Развитие познавательн</w:t>
      </w:r>
      <w:proofErr w:type="gramStart"/>
      <w:r w:rsidRPr="006F6C92">
        <w:rPr>
          <w:b/>
        </w:rPr>
        <w:t>о-</w:t>
      </w:r>
      <w:proofErr w:type="gramEnd"/>
      <w:r w:rsidRPr="006F6C92">
        <w:rPr>
          <w:b/>
        </w:rPr>
        <w:t xml:space="preserve"> исследовательской деятельности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 Продолжать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перцептивные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действия. Формировать умение получать сведения о новом объекте в процессе его практического исследования. 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познавательно-исследовательской деятельности модели, предложенные взрослым.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Сенсорное развитие. </w:t>
      </w:r>
      <w:r w:rsidRPr="006F6C92">
        <w:rPr>
          <w:rFonts w:ascii="Times New Roman" w:hAnsi="Times New Roman"/>
          <w:color w:val="000000"/>
          <w:sz w:val="24"/>
          <w:szCs w:val="24"/>
        </w:rPr>
        <w:t>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 xml:space="preserve"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</w:t>
      </w:r>
      <w:proofErr w:type="gramEnd"/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Развивать осязание.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 xml:space="preserve"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 </w:t>
      </w:r>
      <w:proofErr w:type="gramEnd"/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Формировать образные представления на основе развития образного восприятия в процессе различных видов деятельности.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Проектная деятельность. 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 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Дидактические игры. 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пазлы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>).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</w:r>
    </w:p>
    <w:p w:rsidR="00424138" w:rsidRPr="006F6C92" w:rsidRDefault="00424138" w:rsidP="006F6C92">
      <w:pP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Помогать детям осваивать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правила простейших настольно-печатных игр («Домино», «Лото»).</w:t>
      </w:r>
    </w:p>
    <w:p w:rsidR="00424138" w:rsidRPr="006F6C92" w:rsidRDefault="00424138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/>
        </w:rPr>
      </w:pPr>
    </w:p>
    <w:p w:rsidR="00424138" w:rsidRPr="006F6C92" w:rsidRDefault="00424138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/>
          <w:bCs/>
          <w:color w:val="000000"/>
        </w:rPr>
      </w:pPr>
      <w:r w:rsidRPr="006F6C92">
        <w:rPr>
          <w:b/>
        </w:rPr>
        <w:t>Ознакомление с предметным окружением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Создавать условия для расширения представлений детей об объектах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</w:t>
      </w:r>
      <w:r w:rsidRPr="006F6C92">
        <w:rPr>
          <w:rFonts w:ascii="Times New Roman" w:hAnsi="Times New Roman"/>
          <w:color w:val="000000"/>
          <w:sz w:val="24"/>
          <w:szCs w:val="24"/>
        </w:rPr>
        <w:lastRenderedPageBreak/>
        <w:t xml:space="preserve">пластмасса),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из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</w:t>
      </w:r>
      <w:r w:rsidRPr="006F6C92">
        <w:rPr>
          <w:rFonts w:ascii="Times New Roman" w:hAnsi="Times New Roman"/>
          <w:color w:val="000000"/>
          <w:sz w:val="24"/>
          <w:szCs w:val="24"/>
        </w:rPr>
        <w:softHyphen/>
        <w:t xml:space="preserve">ны — из резины и т. п.). 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Формировать элементарные представления об изменении видов человеческого труда и быта на примере истории игрушки и предметов обихода.</w:t>
      </w:r>
    </w:p>
    <w:p w:rsidR="00424138" w:rsidRPr="006F6C92" w:rsidRDefault="00424138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/>
        </w:rPr>
      </w:pPr>
    </w:p>
    <w:p w:rsidR="00424138" w:rsidRPr="006F6C92" w:rsidRDefault="00424138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/>
        </w:rPr>
      </w:pPr>
      <w:r w:rsidRPr="006F6C92">
        <w:rPr>
          <w:b/>
        </w:rPr>
        <w:t>Ознакомление с социальным миром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Расширять представления о правилах поведения в общественных местах.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Расширять знания детей об общественном транспорте (автобус, поезд, самолет, теплоход).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Формировать первичные представления о школе.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</w:r>
      <w:proofErr w:type="gramEnd"/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Рассказывать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 и т. д.); расширять и обогащать представления о трудовых действиях, орудиях труда, результатах труда. 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Познакомить детей с деньгами, возможностями их использования.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Продолжать воспитывать любовь к родному краю; рассказывать детям о самых красивых местах родного города (поселка), его достопримечательностях.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Дать детям доступные их пониманию представления о государственных праздниках. 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Рассказывать о Российской армии, о воинах, которые охраняют нашу Родину (пограничники, моряки, летчики).</w:t>
      </w:r>
    </w:p>
    <w:p w:rsidR="00424138" w:rsidRPr="006F6C92" w:rsidRDefault="00424138" w:rsidP="006F6C92">
      <w:pPr>
        <w:pStyle w:val="a5"/>
        <w:tabs>
          <w:tab w:val="num" w:pos="0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>Ознакомление с миром природы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Расширять представления детей о природе.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Знакомить с домашними животными, декоративными рыбками (с золотыми рыбками, кроме вуалехвоста и телескопа, карасем и др.), птицами (волнистые попугайчики, канарейки и др.). 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Расширять представления детей о некоторых насекомых (муравей, бабочка, жук, божья коровка).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сыроежки и др.).</w:t>
      </w:r>
      <w:proofErr w:type="gramEnd"/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Закреплять знания детей о травянистых и комнатных растениях (бальзамин, фикус,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хлорофитум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>, герань, бегония, примула и др.); знакомить со способами ухода за ними.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Учить узнавать и называть 3–4 вида деревьев (елка, сосна, береза, клен и др.).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В процессе опытнической деятельности расширять представления детей о свойствах песка, глины и камня.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Организовывать наблюдения за птицами, прилетающими на участок (ворона, голубь, синица, воробей, снегирь и др.), подкармливать их зимой.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Закреплять представления детей об условиях, необходимых для жизни людей, животных, растений (воздух, вода, питание и т.</w:t>
      </w:r>
      <w:r w:rsidRPr="006F6C92">
        <w:rPr>
          <w:rFonts w:ascii="Times New Roman" w:eastAsia="MS Mincho" w:hAnsi="Times New Roman"/>
          <w:color w:val="000000"/>
          <w:sz w:val="24"/>
          <w:szCs w:val="24"/>
        </w:rPr>
        <w:t> </w:t>
      </w:r>
      <w:r w:rsidRPr="006F6C92">
        <w:rPr>
          <w:rFonts w:ascii="Times New Roman" w:hAnsi="Times New Roman"/>
          <w:color w:val="000000"/>
          <w:sz w:val="24"/>
          <w:szCs w:val="24"/>
        </w:rPr>
        <w:t>п.).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Учить детей замечать изменения в природе.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Рассказывать об охране растений и животных.</w:t>
      </w:r>
    </w:p>
    <w:p w:rsidR="00990209" w:rsidRDefault="00990209" w:rsidP="006F6C92">
      <w:pPr>
        <w:widowControl w:val="0"/>
        <w:tabs>
          <w:tab w:val="num" w:pos="0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Сезонные наблюдения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Осень. </w:t>
      </w:r>
      <w:r w:rsidRPr="006F6C92">
        <w:rPr>
          <w:rFonts w:ascii="Times New Roman" w:hAnsi="Times New Roman"/>
          <w:color w:val="000000"/>
          <w:sz w:val="24"/>
          <w:szCs w:val="24"/>
        </w:rPr>
        <w:t>Учить детей замечать и называть изменения в природе: похолодало, осадки, ветер, листопад, созревают плоды и корнеплоды, птицы улетают на юг.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Устанавливать простейшие связи между явлениями живой и неживой природы (похолодало — исчезли бабочки, жуки; отцвели цветы и т. д.).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Привлекать к участию в сборе семян растений. 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Зима. 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Учить детей замечать изменения в природе, сравнивать осенний и зимний пейзажи. 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Наблюдать за поведением птиц на улице и в уголке природы.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Рассматривать и сравнивать следы птиц на снегу. Оказывать помощь зимующим птицам, называть их. 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Расширять представления детей о том, что в мороз вода превращается в лед, сосульки; лед и снег в теплом помещении тают.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Привлекать к участию в зимних забавах: катание с горки на санках, ходьба на лыжах, лепка поделок из снега.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Весна. 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Рассказывать детям о том, что весной зацветают многие комнатные растения.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Формировать представления детей о работах, проводимых в весенний период в саду и в огороде. Учить наблюдать за посадкой и всходами семян. 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Привлекать детей к работам в огороде и цветниках. 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Лето. </w:t>
      </w:r>
      <w:r w:rsidRPr="006F6C92">
        <w:rPr>
          <w:rFonts w:ascii="Times New Roman" w:hAnsi="Times New Roman"/>
          <w:color w:val="000000"/>
          <w:sz w:val="24"/>
          <w:szCs w:val="24"/>
        </w:rPr>
        <w:t>Расширять представления детей о летних изменениях в природе: голубое чистое небо, ярко светит солнце, жара, люди легко одеты, загорают, купаются.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В процессе различных видов деятельности расширять представления детей о свойствах песка, воды, камней и глины.</w:t>
      </w:r>
    </w:p>
    <w:p w:rsidR="00424138" w:rsidRPr="006F6C92" w:rsidRDefault="00424138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Закреплять знания о том, что летом созревают многие фрукты, овощи, ягоды и грибы; у животных подрастают детеныши.</w:t>
      </w:r>
    </w:p>
    <w:p w:rsidR="00424138" w:rsidRPr="006F6C92" w:rsidRDefault="00424138" w:rsidP="006F6C92">
      <w:pPr>
        <w:pStyle w:val="c2"/>
        <w:tabs>
          <w:tab w:val="num" w:pos="0"/>
        </w:tabs>
        <w:spacing w:before="0" w:beforeAutospacing="0" w:after="0"/>
        <w:jc w:val="both"/>
        <w:rPr>
          <w:bCs/>
          <w:color w:val="000000"/>
        </w:rPr>
      </w:pPr>
    </w:p>
    <w:p w:rsidR="00424138" w:rsidRPr="006F6C92" w:rsidRDefault="00424138" w:rsidP="006F6C92">
      <w:pPr>
        <w:pStyle w:val="c2"/>
        <w:tabs>
          <w:tab w:val="num" w:pos="0"/>
        </w:tabs>
        <w:spacing w:before="0" w:beforeAutospacing="0" w:after="0"/>
        <w:jc w:val="both"/>
        <w:rPr>
          <w:b/>
          <w:bCs/>
          <w:color w:val="000000"/>
        </w:rPr>
      </w:pPr>
      <w:r w:rsidRPr="006F6C92">
        <w:rPr>
          <w:b/>
          <w:bCs/>
          <w:color w:val="000000"/>
        </w:rPr>
        <w:t>2.1.3. Образовательная область РЕЧЕВОЕ РАЗВИТИЕ</w:t>
      </w:r>
    </w:p>
    <w:p w:rsidR="0052317D" w:rsidRPr="006F6C92" w:rsidRDefault="0052317D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6F6C92">
        <w:rPr>
          <w:bCs/>
          <w:color w:val="000000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52317D" w:rsidRPr="006F6C92" w:rsidRDefault="0052317D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Cs/>
          <w:color w:val="000000"/>
        </w:rPr>
      </w:pPr>
      <w:r w:rsidRPr="006F6C92">
        <w:rPr>
          <w:b/>
          <w:bCs/>
          <w:color w:val="000000"/>
        </w:rPr>
        <w:t>Основные цели и задачи</w:t>
      </w:r>
    </w:p>
    <w:p w:rsidR="0052317D" w:rsidRPr="006F6C92" w:rsidRDefault="0052317D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Cs/>
          <w:color w:val="000000"/>
        </w:rPr>
      </w:pPr>
      <w:r w:rsidRPr="006F6C92">
        <w:rPr>
          <w:bCs/>
          <w:color w:val="000000"/>
        </w:rPr>
        <w:t>Развитие речи. Развитие свободного общения с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  Практическое овладение воспитанниками нормами речи. Художественная литература. 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Развивающая речевая среда.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Обсуждать с детьми информацию о предметах, явлениях, событиях, выходящих за пределы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привычного им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ближайшего окружения.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</w:t>
      </w:r>
    </w:p>
    <w:p w:rsidR="00844A32" w:rsidRPr="006F6C92" w:rsidRDefault="00844A32" w:rsidP="006F6C92">
      <w:pPr>
        <w:widowControl w:val="0"/>
        <w:tabs>
          <w:tab w:val="num" w:pos="0"/>
          <w:tab w:val="left" w:pos="77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Способствовать развитию любознательности.</w:t>
      </w:r>
      <w:r w:rsidRPr="006F6C92">
        <w:rPr>
          <w:rFonts w:ascii="Times New Roman" w:hAnsi="Times New Roman"/>
          <w:color w:val="000000"/>
          <w:sz w:val="24"/>
          <w:szCs w:val="24"/>
        </w:rPr>
        <w:tab/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Помогать детям доброжелательно общаться со сверстниками, подсказывать, как можно порадовать друга, поздравить его, как спокойно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высказать свое недовольство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его поступком, как извиниться.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Формирование словаря. </w:t>
      </w:r>
      <w:r w:rsidRPr="006F6C92">
        <w:rPr>
          <w:rFonts w:ascii="Times New Roman" w:hAnsi="Times New Roman"/>
          <w:color w:val="000000"/>
          <w:sz w:val="24"/>
          <w:szCs w:val="24"/>
        </w:rPr>
        <w:t>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Активизировать употребление в речи названий предметов, их частей, материалов, из которых они изготовлены.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Учить использовать в речи наиболее употребительные прилагательные, глаголы, наречия, предлоги.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Продолжать учить детей определять и называть местоположение предмета (слева, справа, рядом, около, между), время суток.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 xml:space="preserve">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</w:t>
      </w:r>
      <w:proofErr w:type="gramEnd"/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Учить употреблять существительные с обобщающим значением (мебель, овощи, животные и т. п.). 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Звуковая культура речи. </w:t>
      </w:r>
      <w:r w:rsidRPr="006F6C92">
        <w:rPr>
          <w:rFonts w:ascii="Times New Roman" w:hAnsi="Times New Roman"/>
          <w:color w:val="000000"/>
          <w:sz w:val="24"/>
          <w:szCs w:val="24"/>
        </w:rPr>
        <w:t>Закреплять правильное произношение гласных и согласных звуков, отрабатывать произношение свистящих, шипящих и сонорных (</w:t>
      </w:r>
      <w:proofErr w:type="spellStart"/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>, л) звуков. Развивать артикуляционный аппарат.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Продолжать работу над дикцией: совершенствовать отчетливое произнесение слов и словосочетаний. 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Развивать фонематический слух: учить различать на слух и называть слова, начинающиеся на определенный звук.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Совершенствовать интонационную выразительность речи.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Грамматический строй речи.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 xml:space="preserve"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 </w:t>
      </w:r>
      <w:proofErr w:type="gramEnd"/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Напоминать правильные формы повелительного наклонения некоторых глаголов (Ляг!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Лежи! Поезжай!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Беги! и т. п.), несклоняемых существительных (пальто, пианино, кофе, какао).</w:t>
      </w:r>
      <w:proofErr w:type="gramEnd"/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Поощрять характерное для пятого года жизни словотворчество, тактично подсказывать общепринятый образец слова.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Побуждать детей активно употреблять в речи простейшие виды сложносочиненных и сложноподчиненных предложений.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Связная речь. </w:t>
      </w:r>
      <w:r w:rsidRPr="006F6C92">
        <w:rPr>
          <w:rFonts w:ascii="Times New Roman" w:hAnsi="Times New Roman"/>
          <w:color w:val="000000"/>
          <w:sz w:val="24"/>
          <w:szCs w:val="24"/>
        </w:rPr>
        <w:t>Совершенствовать диалогическую речь: учить участвовать в беседе, понятно для слушателей отвечать на вопросы и задавать их.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Упражнять детей в умении пересказывать наиболее выразительные и динамичные отрывки из сказок.</w:t>
      </w:r>
    </w:p>
    <w:p w:rsidR="00844A32" w:rsidRPr="006F6C92" w:rsidRDefault="00844A32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/>
          <w:bCs/>
          <w:color w:val="000000"/>
        </w:rPr>
      </w:pPr>
    </w:p>
    <w:p w:rsidR="00844A32" w:rsidRPr="006F6C92" w:rsidRDefault="00844A32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/>
          <w:bCs/>
          <w:color w:val="000000"/>
        </w:rPr>
      </w:pPr>
      <w:r w:rsidRPr="006F6C92">
        <w:rPr>
          <w:b/>
          <w:bCs/>
          <w:color w:val="000000"/>
        </w:rPr>
        <w:t>Приобщение к художественной литературе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lastRenderedPageBreak/>
        <w:t xml:space="preserve">Зачитывать по просьбе ребенка понравившийся отрывок из сказки, рассказа, стихотворения, помогая становлению личностного отношения к произведению. 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Поддерживать внимание и интерес к слову в литературном произведении.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Рачевым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, Е.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Чарушиным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>.</w:t>
      </w:r>
    </w:p>
    <w:p w:rsidR="00844A32" w:rsidRPr="006F6C92" w:rsidRDefault="00844A32" w:rsidP="006F6C9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4A32" w:rsidRPr="006F6C92" w:rsidRDefault="00844A32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/>
          <w:bCs/>
          <w:color w:val="000000"/>
        </w:rPr>
      </w:pPr>
    </w:p>
    <w:p w:rsidR="00844A32" w:rsidRPr="006F6C92" w:rsidRDefault="00844A32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/>
          <w:bCs/>
          <w:color w:val="000000"/>
        </w:rPr>
      </w:pPr>
      <w:r w:rsidRPr="006F6C92">
        <w:rPr>
          <w:b/>
          <w:bCs/>
          <w:color w:val="000000"/>
        </w:rPr>
        <w:t>2.1.4. ХУДОЖЕСТВЕННО-ЭСТЕТИЧЕСКОЕ РАЗВИТИЕ</w:t>
      </w:r>
    </w:p>
    <w:p w:rsidR="00DD25D1" w:rsidRPr="006F6C92" w:rsidRDefault="00DD25D1" w:rsidP="006F6C92">
      <w:pPr>
        <w:pStyle w:val="c2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6F6C92">
        <w:rPr>
          <w:bCs/>
          <w:color w:val="000000"/>
        </w:rPr>
        <w:t xml:space="preserve">«Художественно-эстетическое развитие предполагает развитие </w:t>
      </w:r>
      <w:proofErr w:type="spellStart"/>
      <w:r w:rsidRPr="006F6C92">
        <w:rPr>
          <w:bCs/>
          <w:color w:val="000000"/>
        </w:rPr>
        <w:t>пред-посылок</w:t>
      </w:r>
      <w:proofErr w:type="spellEnd"/>
      <w:r w:rsidRPr="006F6C92">
        <w:rPr>
          <w:bCs/>
          <w:color w:val="000000"/>
        </w:rPr>
        <w:t xml:space="preserve">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</w:t>
      </w:r>
      <w:proofErr w:type="gramStart"/>
      <w:r w:rsidRPr="006F6C92">
        <w:rPr>
          <w:bCs/>
          <w:color w:val="000000"/>
        </w:rPr>
        <w:t xml:space="preserve"> .</w:t>
      </w:r>
      <w:proofErr w:type="gramEnd"/>
      <w:r w:rsidRPr="006F6C92">
        <w:rPr>
          <w:bCs/>
          <w:color w:val="000000"/>
        </w:rPr>
        <w:t xml:space="preserve"> </w:t>
      </w:r>
    </w:p>
    <w:p w:rsidR="00DD25D1" w:rsidRPr="006F6C92" w:rsidRDefault="00DD25D1" w:rsidP="006F6C92">
      <w:pPr>
        <w:pStyle w:val="c2"/>
        <w:spacing w:before="0" w:beforeAutospacing="0" w:after="0" w:afterAutospacing="0"/>
        <w:ind w:firstLine="708"/>
        <w:jc w:val="both"/>
        <w:rPr>
          <w:bCs/>
          <w:color w:val="000000"/>
        </w:rPr>
      </w:pPr>
    </w:p>
    <w:p w:rsidR="00DD25D1" w:rsidRPr="006F6C92" w:rsidRDefault="00DD25D1" w:rsidP="006F6C92">
      <w:pPr>
        <w:keepNext/>
        <w:keepLines/>
        <w:spacing w:after="0" w:line="240" w:lineRule="auto"/>
        <w:ind w:left="142" w:right="3800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bookmarkStart w:id="0" w:name="bookmark182"/>
      <w:r w:rsidRPr="006F6C92">
        <w:rPr>
          <w:rFonts w:ascii="Times New Roman" w:hAnsi="Times New Roman"/>
          <w:b/>
          <w:color w:val="000000"/>
          <w:sz w:val="24"/>
          <w:szCs w:val="24"/>
        </w:rPr>
        <w:t>Основные цели и задачи</w:t>
      </w:r>
      <w:bookmarkEnd w:id="0"/>
    </w:p>
    <w:p w:rsidR="00DD25D1" w:rsidRPr="006F6C92" w:rsidRDefault="00DD25D1" w:rsidP="006F6C92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  <w:shd w:val="clear" w:color="auto" w:fill="FFFFFF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</w:t>
      </w:r>
      <w:r w:rsidRPr="006F6C92">
        <w:rPr>
          <w:rFonts w:ascii="Times New Roman" w:hAnsi="Times New Roman"/>
          <w:sz w:val="24"/>
          <w:szCs w:val="24"/>
          <w:shd w:val="clear" w:color="auto" w:fill="FFFFFF"/>
        </w:rPr>
        <w:softHyphen/>
        <w:t>го мира, произведениям искусства; воспитание интереса к художественн</w:t>
      </w:r>
      <w:proofErr w:type="gramStart"/>
      <w:r w:rsidRPr="006F6C92">
        <w:rPr>
          <w:rFonts w:ascii="Times New Roman" w:hAnsi="Times New Roman"/>
          <w:sz w:val="24"/>
          <w:szCs w:val="24"/>
          <w:shd w:val="clear" w:color="auto" w:fill="FFFFFF"/>
        </w:rPr>
        <w:t>о-</w:t>
      </w:r>
      <w:proofErr w:type="gramEnd"/>
      <w:r w:rsidRPr="006F6C92">
        <w:rPr>
          <w:rFonts w:ascii="Times New Roman" w:hAnsi="Times New Roman"/>
          <w:sz w:val="24"/>
          <w:szCs w:val="24"/>
          <w:shd w:val="clear" w:color="auto" w:fill="FFFFFF"/>
        </w:rPr>
        <w:t xml:space="preserve"> творческой деятельности.</w:t>
      </w:r>
    </w:p>
    <w:p w:rsidR="00DD25D1" w:rsidRPr="006F6C92" w:rsidRDefault="00DD25D1" w:rsidP="006F6C92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  <w:shd w:val="clear" w:color="auto" w:fill="FFFFFF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DD25D1" w:rsidRPr="006F6C92" w:rsidRDefault="00DD25D1" w:rsidP="006F6C92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  <w:shd w:val="clear" w:color="auto" w:fill="FFFFFF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DD25D1" w:rsidRPr="006F6C92" w:rsidRDefault="00DD25D1" w:rsidP="006F6C9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Приобщение к искусству.</w:t>
      </w:r>
      <w:r w:rsidRPr="006F6C92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DD25D1" w:rsidRPr="006F6C92" w:rsidRDefault="00DD25D1" w:rsidP="006F6C92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  <w:shd w:val="clear" w:color="auto" w:fill="FFFFFF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</w:t>
      </w:r>
      <w:r w:rsidRPr="006F6C92">
        <w:rPr>
          <w:rFonts w:ascii="Times New Roman" w:hAnsi="Times New Roman"/>
          <w:sz w:val="24"/>
          <w:szCs w:val="24"/>
          <w:shd w:val="clear" w:color="auto" w:fill="FFFFFF"/>
        </w:rPr>
        <w:softHyphen/>
        <w:t>кусства.</w:t>
      </w:r>
    </w:p>
    <w:p w:rsidR="00DD25D1" w:rsidRPr="006F6C92" w:rsidRDefault="00DD25D1" w:rsidP="006F6C92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  <w:shd w:val="clear" w:color="auto" w:fill="FFFFFF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DD25D1" w:rsidRPr="006F6C92" w:rsidRDefault="00DD25D1" w:rsidP="006F6C9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Изобразительная деятельность.</w:t>
      </w:r>
      <w:r w:rsidRPr="006F6C92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Развитие интереса к различным видам изобразительной деятельности; совершенствование умений в ри</w:t>
      </w:r>
      <w:r w:rsidRPr="006F6C92">
        <w:rPr>
          <w:rFonts w:ascii="Times New Roman" w:hAnsi="Times New Roman"/>
          <w:sz w:val="24"/>
          <w:szCs w:val="24"/>
          <w:shd w:val="clear" w:color="auto" w:fill="FFFFFF"/>
        </w:rPr>
        <w:softHyphen/>
        <w:t>совании, лепке, аппликации, прикладном творчестве.</w:t>
      </w:r>
    </w:p>
    <w:p w:rsidR="00DD25D1" w:rsidRPr="006F6C92" w:rsidRDefault="00DD25D1" w:rsidP="006F6C92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  <w:shd w:val="clear" w:color="auto" w:fill="FFFFFF"/>
        </w:rPr>
        <w:t>Воспитание эмоциональной отзывчивости при восприятии произведений изобразительного искусства.</w:t>
      </w:r>
    </w:p>
    <w:p w:rsidR="00DD25D1" w:rsidRPr="006F6C92" w:rsidRDefault="00DD25D1" w:rsidP="006F6C92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  <w:shd w:val="clear" w:color="auto" w:fill="FFFFFF"/>
        </w:rPr>
        <w:t>Воспитание желания и умения взаимодействовать со сверстниками при создании коллективных работ.</w:t>
      </w:r>
    </w:p>
    <w:p w:rsidR="00DD25D1" w:rsidRPr="006F6C92" w:rsidRDefault="00DD25D1" w:rsidP="006F6C9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Конструктивно-модельная деятельность.</w:t>
      </w:r>
      <w:r w:rsidRPr="006F6C92">
        <w:rPr>
          <w:rFonts w:ascii="Times New Roman" w:hAnsi="Times New Roman"/>
          <w:sz w:val="24"/>
          <w:szCs w:val="24"/>
          <w:shd w:val="clear" w:color="auto" w:fill="FFFFFF"/>
        </w:rPr>
        <w:t xml:space="preserve"> 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DD25D1" w:rsidRPr="006F6C92" w:rsidRDefault="00DD25D1" w:rsidP="006F6C92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  <w:shd w:val="clear" w:color="auto" w:fill="FFFFFF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DD25D1" w:rsidRPr="006F6C92" w:rsidRDefault="00DD25D1" w:rsidP="006F6C92">
      <w:pPr>
        <w:spacing w:after="0" w:line="240" w:lineRule="auto"/>
        <w:ind w:left="142" w:right="2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Музыкальная деятельность.</w:t>
      </w:r>
      <w:r w:rsidRPr="006F6C92">
        <w:rPr>
          <w:rFonts w:ascii="Times New Roman" w:hAnsi="Times New Roman"/>
          <w:sz w:val="24"/>
          <w:szCs w:val="24"/>
          <w:shd w:val="clear" w:color="auto" w:fill="FFFFFF"/>
        </w:rPr>
        <w:t xml:space="preserve"> Приобщение к музыкальному искусству; развитие предпосылок ценностно-смыслового восприятия и понимания музыкального искусства; </w:t>
      </w:r>
      <w:r w:rsidRPr="006F6C9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DD25D1" w:rsidRPr="006F6C92" w:rsidRDefault="00DD25D1" w:rsidP="006F6C92">
      <w:pPr>
        <w:spacing w:after="0" w:line="240" w:lineRule="auto"/>
        <w:ind w:left="142" w:right="20" w:firstLine="566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  <w:shd w:val="clear" w:color="auto" w:fill="FFFFFF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DD25D1" w:rsidRPr="006F6C92" w:rsidRDefault="00DD25D1" w:rsidP="006F6C92">
      <w:pPr>
        <w:spacing w:after="0" w:line="240" w:lineRule="auto"/>
        <w:ind w:left="142" w:right="20" w:firstLine="566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  <w:shd w:val="clear" w:color="auto" w:fill="FFFFFF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DD25D1" w:rsidRPr="006F6C92" w:rsidRDefault="00DD25D1" w:rsidP="006F6C92">
      <w:pPr>
        <w:spacing w:after="0" w:line="240" w:lineRule="auto"/>
        <w:ind w:left="142" w:right="20" w:firstLine="56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F6C92">
        <w:rPr>
          <w:rFonts w:ascii="Times New Roman" w:hAnsi="Times New Roman"/>
          <w:sz w:val="24"/>
          <w:szCs w:val="24"/>
          <w:shd w:val="clear" w:color="auto" w:fill="FFFFFF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  <w:bookmarkStart w:id="1" w:name="bookmark188"/>
    </w:p>
    <w:bookmarkEnd w:id="1"/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Познакомить детей с профессиями артиста, художника, композитора.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сооружение (архитектура).</w:t>
      </w:r>
      <w:proofErr w:type="gramEnd"/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  <w:proofErr w:type="gramEnd"/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Познакомить детей с архитектурой.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 xml:space="preserve">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 </w:t>
      </w:r>
      <w:proofErr w:type="gramEnd"/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Вызывать интерес к различным строениям, расположенным вокруг детского сада (дома, в которых живут ребенок и его друзья, школа, кинотеатр).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Поощрять стремление детей изображать в рисунках, аппликациях реальные и сказочные строения.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Организовать посещение музея (совместно с родителями), рассказать о назначении музея. 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Развивать интерес к посещению кукольного театра, выставок.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Знакомить с произведениями народного искусства (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, сказки, загадки, песни, хороводы,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заклички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>, изделия народного декоративно-прикладного искусства).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Воспитывать бережное отношение к произведениям искусства.</w:t>
      </w:r>
    </w:p>
    <w:p w:rsidR="002F794C" w:rsidRPr="006F6C92" w:rsidRDefault="002F794C" w:rsidP="006F6C92">
      <w:pPr>
        <w:spacing w:after="0" w:line="240" w:lineRule="auto"/>
        <w:ind w:left="142" w:right="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F794C" w:rsidRPr="006F6C92" w:rsidRDefault="002F794C" w:rsidP="006F6C92">
      <w:pPr>
        <w:spacing w:after="0" w:line="240" w:lineRule="auto"/>
        <w:ind w:left="142" w:right="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color w:val="000000"/>
          <w:sz w:val="24"/>
          <w:szCs w:val="24"/>
        </w:rPr>
        <w:t>Изобразительная деятельность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Продолжать формировать умение рассматривать и обследовать предметы, в том числе с помощью рук.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lastRenderedPageBreak/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Продолжать формировать умение создавать коллективные произведения в рисовании, лепке, аппликации.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Закреплять умение сохранять правильную позу при рисовании: не горбиться, не наклоняться низко над столом, к мольберту;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сидеть свободно, не напрягаясь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>. Приучать детей быть аккуратными: сохранять свое рабочее место в порядке, по окончании работы убирать все со стола.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Учить проявлять дружелюбие при оценке работ других детей.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Cs/>
          <w:color w:val="000000"/>
          <w:sz w:val="24"/>
          <w:szCs w:val="24"/>
        </w:rPr>
        <w:t>Рисование.</w:t>
      </w: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F6C92">
        <w:rPr>
          <w:rFonts w:ascii="Times New Roman" w:hAnsi="Times New Roman"/>
          <w:color w:val="000000"/>
          <w:sz w:val="24"/>
          <w:szCs w:val="24"/>
        </w:rPr>
        <w:t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 xml:space="preserve">Формировать и закреплять представления о форме предметов (круглая, овальная, квадратная, прямоугольная, треугольная), величине, расположении частей. </w:t>
      </w:r>
      <w:proofErr w:type="gramEnd"/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Помогать детям при передаче сюжета располагать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Продолжать закреплять и обогащать представления детей о цветах и оттенках окружающих предметов и объектов природы.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К уже известным цветам и оттенкам добавить новые (коричневый, оранжевый, светло-зеленый); формировать представление о том, как можно получить эти цвета.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Учить смешивать краски для получения нужных цветов и оттенков.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Развивать желание использовать в рисовании, аппликации разнообразные цвета, обращать внимание на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многоцветие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окружающего мира. 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Закреплять умение правильно держать карандаш, кисть, фломастер, цветной мелок; использовать их при создании изображения. 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Cs/>
          <w:color w:val="000000"/>
          <w:sz w:val="24"/>
          <w:szCs w:val="24"/>
        </w:rPr>
        <w:t>Декоративное рисование</w:t>
      </w: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Продолжать формировать умение создавать декоративные композиции по мотивам дымковских,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филимоновских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узоров. Использовать дымковские и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филимоновские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Cs/>
          <w:color w:val="000000"/>
          <w:sz w:val="24"/>
          <w:szCs w:val="24"/>
        </w:rPr>
        <w:t>Лепка.</w:t>
      </w: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прищипыванию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прищипыванию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мелких деталей (ушки у котенка, клюв у птички). Учить сглаживать пальцами поверхность вылепленного предмета, фигурки.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lastRenderedPageBreak/>
        <w:t>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Закреплять приемы аккуратной лепки.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Cs/>
          <w:color w:val="000000"/>
          <w:sz w:val="24"/>
          <w:szCs w:val="24"/>
        </w:rPr>
        <w:t>Аппликация.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Воспитывать интерес к аппликации, усложняя ее содержание и расширяя возможности создания разнообразных изображений.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Формировать у детей умение правильно держать ножницы и пользоваться ими. Обучать вырезыванию, начиная с формирования навыка разрезания по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прямой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</w:t>
      </w: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скругления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углов; использовать этот прием для изображения в аппликации овощей, фруктов, ягод, цветов и т. п.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Закреплять навыки аккуратного вырезывания и наклеивания.</w:t>
      </w:r>
    </w:p>
    <w:p w:rsidR="002F794C" w:rsidRPr="006F6C92" w:rsidRDefault="002F794C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F05A22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Поощрять проявление активности и творчества.</w:t>
      </w:r>
    </w:p>
    <w:p w:rsidR="003C7C79" w:rsidRPr="006F6C92" w:rsidRDefault="003C7C79" w:rsidP="006F6C92">
      <w:pPr>
        <w:spacing w:after="0" w:line="240" w:lineRule="auto"/>
        <w:ind w:left="142" w:right="20"/>
        <w:jc w:val="both"/>
        <w:rPr>
          <w:rFonts w:ascii="Times New Roman" w:hAnsi="Times New Roman"/>
          <w:b/>
          <w:sz w:val="24"/>
          <w:szCs w:val="24"/>
        </w:rPr>
      </w:pPr>
    </w:p>
    <w:p w:rsidR="00747837" w:rsidRPr="00990209" w:rsidRDefault="00747837" w:rsidP="006F6C92">
      <w:pPr>
        <w:spacing w:after="0" w:line="240" w:lineRule="auto"/>
        <w:ind w:left="142" w:right="20"/>
        <w:jc w:val="both"/>
        <w:rPr>
          <w:rFonts w:ascii="Times New Roman" w:hAnsi="Times New Roman"/>
          <w:b/>
          <w:sz w:val="24"/>
          <w:szCs w:val="24"/>
        </w:rPr>
      </w:pPr>
      <w:r w:rsidRPr="00990209">
        <w:rPr>
          <w:rFonts w:ascii="Times New Roman" w:hAnsi="Times New Roman"/>
          <w:b/>
          <w:sz w:val="24"/>
          <w:szCs w:val="24"/>
        </w:rPr>
        <w:t>В средней группе «Затейники» используется парциальная программ</w:t>
      </w:r>
      <w:r w:rsidR="00462B0F" w:rsidRPr="00990209">
        <w:rPr>
          <w:rFonts w:ascii="Times New Roman" w:hAnsi="Times New Roman"/>
          <w:b/>
          <w:sz w:val="24"/>
          <w:szCs w:val="24"/>
        </w:rPr>
        <w:t>а Лыковой И.А. «Цветные ладошки</w:t>
      </w:r>
      <w:r w:rsidR="003C7C79" w:rsidRPr="00990209">
        <w:rPr>
          <w:rFonts w:ascii="Times New Roman" w:hAnsi="Times New Roman"/>
          <w:b/>
          <w:sz w:val="24"/>
          <w:szCs w:val="24"/>
        </w:rPr>
        <w:t>»</w:t>
      </w:r>
    </w:p>
    <w:p w:rsidR="00264D09" w:rsidRPr="00990209" w:rsidRDefault="00264D09" w:rsidP="00306B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209">
        <w:rPr>
          <w:rFonts w:ascii="Times New Roman" w:hAnsi="Times New Roman"/>
          <w:b/>
          <w:sz w:val="24"/>
          <w:szCs w:val="24"/>
        </w:rPr>
        <w:t>Цель программы</w:t>
      </w:r>
      <w:r w:rsidRPr="00990209">
        <w:rPr>
          <w:rFonts w:ascii="Times New Roman" w:hAnsi="Times New Roman"/>
          <w:sz w:val="24"/>
          <w:szCs w:val="24"/>
        </w:rPr>
        <w:t xml:space="preserve"> - формирование у детей раннего и дошкольного возраста эстетического отношения и художественно-творческих способностей в изобразительной деятельности.</w:t>
      </w:r>
    </w:p>
    <w:p w:rsidR="00462B0F" w:rsidRPr="00990209" w:rsidRDefault="00264D09" w:rsidP="006F6C9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90209">
        <w:rPr>
          <w:rFonts w:ascii="Times New Roman" w:hAnsi="Times New Roman"/>
          <w:b/>
          <w:bCs/>
          <w:sz w:val="24"/>
          <w:szCs w:val="24"/>
        </w:rPr>
        <w:t>З</w:t>
      </w:r>
      <w:r w:rsidR="00462B0F" w:rsidRPr="00990209">
        <w:rPr>
          <w:rFonts w:ascii="Times New Roman" w:hAnsi="Times New Roman"/>
          <w:b/>
          <w:bCs/>
          <w:sz w:val="24"/>
          <w:szCs w:val="24"/>
        </w:rPr>
        <w:t>адачи</w:t>
      </w:r>
      <w:r w:rsidRPr="00990209">
        <w:rPr>
          <w:rFonts w:ascii="Times New Roman" w:hAnsi="Times New Roman"/>
          <w:b/>
          <w:bCs/>
          <w:sz w:val="24"/>
          <w:szCs w:val="24"/>
        </w:rPr>
        <w:t xml:space="preserve"> программы</w:t>
      </w:r>
      <w:r w:rsidR="00462B0F" w:rsidRPr="00990209">
        <w:rPr>
          <w:rFonts w:ascii="Times New Roman" w:hAnsi="Times New Roman"/>
          <w:b/>
          <w:bCs/>
          <w:sz w:val="24"/>
          <w:szCs w:val="24"/>
        </w:rPr>
        <w:t>:</w:t>
      </w:r>
    </w:p>
    <w:p w:rsidR="003C7C79" w:rsidRPr="00990209" w:rsidRDefault="003C7C79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B0F" w:rsidRPr="00990209" w:rsidRDefault="00462B0F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09">
        <w:rPr>
          <w:rFonts w:ascii="Times New Roman" w:hAnsi="Times New Roman"/>
          <w:sz w:val="24"/>
          <w:szCs w:val="24"/>
        </w:rPr>
        <w:t>► Поддерживать интерес детей к народ</w:t>
      </w:r>
      <w:r w:rsidRPr="00990209">
        <w:rPr>
          <w:rFonts w:ascii="Times New Roman" w:hAnsi="Times New Roman"/>
          <w:sz w:val="24"/>
          <w:szCs w:val="24"/>
        </w:rPr>
        <w:softHyphen/>
        <w:t>ному  и  декоративному  искусству знако</w:t>
      </w:r>
      <w:r w:rsidRPr="00990209">
        <w:rPr>
          <w:rFonts w:ascii="Times New Roman" w:hAnsi="Times New Roman"/>
          <w:sz w:val="24"/>
          <w:szCs w:val="24"/>
        </w:rPr>
        <w:softHyphen/>
        <w:t>мить с произведениями разных видов изобразительного искусства, поощрять интерес детей к изобрази</w:t>
      </w:r>
      <w:r w:rsidRPr="00990209">
        <w:rPr>
          <w:rFonts w:ascii="Times New Roman" w:hAnsi="Times New Roman"/>
          <w:sz w:val="24"/>
          <w:szCs w:val="24"/>
        </w:rPr>
        <w:softHyphen/>
        <w:t>тельной деятельности.</w:t>
      </w:r>
    </w:p>
    <w:p w:rsidR="00462B0F" w:rsidRPr="00990209" w:rsidRDefault="00462B0F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09">
        <w:rPr>
          <w:rFonts w:ascii="Times New Roman" w:hAnsi="Times New Roman"/>
          <w:sz w:val="24"/>
          <w:szCs w:val="24"/>
        </w:rPr>
        <w:t>► Поощрять детей воплощать в художест</w:t>
      </w:r>
      <w:r w:rsidRPr="00990209">
        <w:rPr>
          <w:rFonts w:ascii="Times New Roman" w:hAnsi="Times New Roman"/>
          <w:sz w:val="24"/>
          <w:szCs w:val="24"/>
        </w:rPr>
        <w:softHyphen/>
        <w:t>венной форме свои представления, пе</w:t>
      </w:r>
      <w:r w:rsidRPr="00990209">
        <w:rPr>
          <w:rFonts w:ascii="Times New Roman" w:hAnsi="Times New Roman"/>
          <w:sz w:val="24"/>
          <w:szCs w:val="24"/>
        </w:rPr>
        <w:softHyphen/>
        <w:t>реживания, чувства, мысли; поддержи</w:t>
      </w:r>
      <w:r w:rsidRPr="00990209">
        <w:rPr>
          <w:rFonts w:ascii="Times New Roman" w:hAnsi="Times New Roman"/>
          <w:sz w:val="24"/>
          <w:szCs w:val="24"/>
        </w:rPr>
        <w:softHyphen/>
        <w:t>вать личностное творческое начало.</w:t>
      </w:r>
    </w:p>
    <w:p w:rsidR="00462B0F" w:rsidRPr="00990209" w:rsidRDefault="00462B0F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09">
        <w:rPr>
          <w:rFonts w:ascii="Times New Roman" w:hAnsi="Times New Roman"/>
          <w:sz w:val="24"/>
          <w:szCs w:val="24"/>
        </w:rPr>
        <w:t>►Учить передавать характерные осо</w:t>
      </w:r>
      <w:r w:rsidRPr="00990209">
        <w:rPr>
          <w:rFonts w:ascii="Times New Roman" w:hAnsi="Times New Roman"/>
          <w:sz w:val="24"/>
          <w:szCs w:val="24"/>
        </w:rPr>
        <w:softHyphen/>
        <w:t>бенности изображаемых объектов (городской дом высокий, многоэтаж</w:t>
      </w:r>
      <w:r w:rsidRPr="00990209">
        <w:rPr>
          <w:rFonts w:ascii="Times New Roman" w:hAnsi="Times New Roman"/>
          <w:sz w:val="24"/>
          <w:szCs w:val="24"/>
        </w:rPr>
        <w:softHyphen/>
        <w:t>ный, каменный, а деревенский низкий, одноэтажный, деревянный)</w:t>
      </w:r>
    </w:p>
    <w:p w:rsidR="00462B0F" w:rsidRPr="00990209" w:rsidRDefault="00462B0F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09">
        <w:rPr>
          <w:rFonts w:ascii="Times New Roman" w:hAnsi="Times New Roman"/>
          <w:sz w:val="24"/>
          <w:szCs w:val="24"/>
        </w:rPr>
        <w:t>►Знакомить с цветовой гаммой, с вари</w:t>
      </w:r>
      <w:r w:rsidRPr="00990209">
        <w:rPr>
          <w:rFonts w:ascii="Times New Roman" w:hAnsi="Times New Roman"/>
          <w:sz w:val="24"/>
          <w:szCs w:val="24"/>
        </w:rPr>
        <w:softHyphen/>
        <w:t>антами композиций и разным распо</w:t>
      </w:r>
      <w:r w:rsidRPr="00990209">
        <w:rPr>
          <w:rFonts w:ascii="Times New Roman" w:hAnsi="Times New Roman"/>
          <w:sz w:val="24"/>
          <w:szCs w:val="24"/>
        </w:rPr>
        <w:softHyphen/>
        <w:t>ложением изображения на листе бу</w:t>
      </w:r>
      <w:r w:rsidRPr="00990209">
        <w:rPr>
          <w:rFonts w:ascii="Times New Roman" w:hAnsi="Times New Roman"/>
          <w:sz w:val="24"/>
          <w:szCs w:val="24"/>
        </w:rPr>
        <w:softHyphen/>
        <w:t>маги.</w:t>
      </w:r>
    </w:p>
    <w:p w:rsidR="00462B0F" w:rsidRPr="00990209" w:rsidRDefault="00462B0F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09">
        <w:rPr>
          <w:rFonts w:ascii="Times New Roman" w:hAnsi="Times New Roman"/>
          <w:sz w:val="24"/>
          <w:szCs w:val="24"/>
        </w:rPr>
        <w:t>► Развивать у детей способность пере</w:t>
      </w:r>
      <w:r w:rsidRPr="00990209">
        <w:rPr>
          <w:rFonts w:ascii="Times New Roman" w:hAnsi="Times New Roman"/>
          <w:sz w:val="24"/>
          <w:szCs w:val="24"/>
        </w:rPr>
        <w:softHyphen/>
        <w:t>давать одну и ту же</w:t>
      </w:r>
      <w:r w:rsidR="00586A01" w:rsidRPr="00990209">
        <w:rPr>
          <w:rFonts w:ascii="Times New Roman" w:hAnsi="Times New Roman"/>
          <w:sz w:val="24"/>
          <w:szCs w:val="24"/>
        </w:rPr>
        <w:t xml:space="preserve"> </w:t>
      </w:r>
      <w:r w:rsidRPr="00990209">
        <w:rPr>
          <w:rFonts w:ascii="Times New Roman" w:hAnsi="Times New Roman"/>
          <w:sz w:val="24"/>
          <w:szCs w:val="24"/>
        </w:rPr>
        <w:t>форму или образ в разных техниках (изображать солнце, цветок, птичку в рисунке).</w:t>
      </w:r>
    </w:p>
    <w:p w:rsidR="00462B0F" w:rsidRPr="00990209" w:rsidRDefault="00462B0F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09">
        <w:rPr>
          <w:rFonts w:ascii="Times New Roman" w:hAnsi="Times New Roman"/>
          <w:sz w:val="24"/>
          <w:szCs w:val="24"/>
        </w:rPr>
        <w:t>► Проявлять уважение к художествен</w:t>
      </w:r>
      <w:r w:rsidRPr="00990209">
        <w:rPr>
          <w:rFonts w:ascii="Times New Roman" w:hAnsi="Times New Roman"/>
          <w:sz w:val="24"/>
          <w:szCs w:val="24"/>
        </w:rPr>
        <w:softHyphen/>
        <w:t>ным интересам и работам ребенка, бе</w:t>
      </w:r>
      <w:r w:rsidRPr="00990209">
        <w:rPr>
          <w:rFonts w:ascii="Times New Roman" w:hAnsi="Times New Roman"/>
          <w:sz w:val="24"/>
          <w:szCs w:val="24"/>
        </w:rPr>
        <w:softHyphen/>
        <w:t>режно относиться к результатам его творческой деятельности.</w:t>
      </w:r>
    </w:p>
    <w:p w:rsidR="00462B0F" w:rsidRPr="00990209" w:rsidRDefault="00462B0F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09">
        <w:rPr>
          <w:rFonts w:ascii="Times New Roman" w:hAnsi="Times New Roman"/>
          <w:sz w:val="24"/>
          <w:szCs w:val="24"/>
        </w:rPr>
        <w:t>►Создавать условия для самостоятель</w:t>
      </w:r>
      <w:r w:rsidRPr="00990209">
        <w:rPr>
          <w:rFonts w:ascii="Times New Roman" w:hAnsi="Times New Roman"/>
          <w:sz w:val="24"/>
          <w:szCs w:val="24"/>
        </w:rPr>
        <w:softHyphen/>
        <w:t>ного художественного творчества.</w:t>
      </w:r>
    </w:p>
    <w:p w:rsidR="00462B0F" w:rsidRPr="00990209" w:rsidRDefault="00462B0F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209">
        <w:rPr>
          <w:rFonts w:ascii="Times New Roman" w:hAnsi="Times New Roman"/>
          <w:sz w:val="24"/>
          <w:szCs w:val="24"/>
        </w:rPr>
        <w:t>► Создавать условия для свободного, са</w:t>
      </w:r>
      <w:r w:rsidRPr="00990209">
        <w:rPr>
          <w:rFonts w:ascii="Times New Roman" w:hAnsi="Times New Roman"/>
          <w:sz w:val="24"/>
          <w:szCs w:val="24"/>
        </w:rPr>
        <w:softHyphen/>
        <w:t>мостоятельного, разнопланового экс</w:t>
      </w:r>
      <w:r w:rsidRPr="00990209">
        <w:rPr>
          <w:rFonts w:ascii="Times New Roman" w:hAnsi="Times New Roman"/>
          <w:sz w:val="24"/>
          <w:szCs w:val="24"/>
        </w:rPr>
        <w:softHyphen/>
        <w:t>периментирования</w:t>
      </w:r>
      <w:r w:rsidR="003C7C79" w:rsidRPr="00990209">
        <w:rPr>
          <w:rFonts w:ascii="Times New Roman" w:hAnsi="Times New Roman"/>
          <w:sz w:val="24"/>
          <w:szCs w:val="24"/>
        </w:rPr>
        <w:t xml:space="preserve"> с художественны</w:t>
      </w:r>
      <w:r w:rsidR="003C7C79" w:rsidRPr="00990209">
        <w:rPr>
          <w:rFonts w:ascii="Times New Roman" w:hAnsi="Times New Roman"/>
          <w:sz w:val="24"/>
          <w:szCs w:val="24"/>
        </w:rPr>
        <w:softHyphen/>
        <w:t>ми материалами</w:t>
      </w:r>
      <w:r w:rsidRPr="00990209">
        <w:rPr>
          <w:rFonts w:ascii="Times New Roman" w:hAnsi="Times New Roman"/>
          <w:sz w:val="24"/>
          <w:szCs w:val="24"/>
        </w:rPr>
        <w:t>, изобра</w:t>
      </w:r>
      <w:r w:rsidRPr="00990209">
        <w:rPr>
          <w:rFonts w:ascii="Times New Roman" w:hAnsi="Times New Roman"/>
          <w:sz w:val="24"/>
          <w:szCs w:val="24"/>
        </w:rPr>
        <w:softHyphen/>
        <w:t>зительными техниками, учить детей создавать с натуры или по представлению образы и простые сюжеты, передавая основные признаки изображаемых объектов, их структуру и цвет; помогать восприни</w:t>
      </w:r>
      <w:r w:rsidRPr="00990209">
        <w:rPr>
          <w:rFonts w:ascii="Times New Roman" w:hAnsi="Times New Roman"/>
          <w:sz w:val="24"/>
          <w:szCs w:val="24"/>
        </w:rPr>
        <w:softHyphen/>
        <w:t xml:space="preserve">мать и более точно передавать форму объектов через обрисовывающий жест; </w:t>
      </w:r>
      <w:proofErr w:type="gramStart"/>
      <w:r w:rsidRPr="00990209">
        <w:rPr>
          <w:rFonts w:ascii="Times New Roman" w:hAnsi="Times New Roman"/>
          <w:sz w:val="24"/>
          <w:szCs w:val="24"/>
        </w:rPr>
        <w:t>учить координировать движения рисую</w:t>
      </w:r>
      <w:r w:rsidRPr="00990209">
        <w:rPr>
          <w:rFonts w:ascii="Times New Roman" w:hAnsi="Times New Roman"/>
          <w:sz w:val="24"/>
          <w:szCs w:val="24"/>
        </w:rPr>
        <w:softHyphen/>
        <w:t>щей руки (широкие движения при рисо</w:t>
      </w:r>
      <w:r w:rsidRPr="00990209">
        <w:rPr>
          <w:rFonts w:ascii="Times New Roman" w:hAnsi="Times New Roman"/>
          <w:sz w:val="24"/>
          <w:szCs w:val="24"/>
        </w:rPr>
        <w:softHyphen/>
        <w:t>вании на большом пространстве бумаж</w:t>
      </w:r>
      <w:r w:rsidRPr="00990209">
        <w:rPr>
          <w:rFonts w:ascii="Times New Roman" w:hAnsi="Times New Roman"/>
          <w:sz w:val="24"/>
          <w:szCs w:val="24"/>
        </w:rPr>
        <w:softHyphen/>
        <w:t>ного листа, мелкие - для прорисовыва</w:t>
      </w:r>
      <w:r w:rsidRPr="00990209">
        <w:rPr>
          <w:rFonts w:ascii="Times New Roman" w:hAnsi="Times New Roman"/>
          <w:sz w:val="24"/>
          <w:szCs w:val="24"/>
        </w:rPr>
        <w:softHyphen/>
        <w:t>ния деталей, ритмичные - для рисова</w:t>
      </w:r>
      <w:r w:rsidRPr="00990209">
        <w:rPr>
          <w:rFonts w:ascii="Times New Roman" w:hAnsi="Times New Roman"/>
          <w:sz w:val="24"/>
          <w:szCs w:val="24"/>
        </w:rPr>
        <w:softHyphen/>
        <w:t>ния узоров); варьировать формы, созда</w:t>
      </w:r>
      <w:r w:rsidRPr="00990209">
        <w:rPr>
          <w:rFonts w:ascii="Times New Roman" w:hAnsi="Times New Roman"/>
          <w:sz w:val="24"/>
          <w:szCs w:val="24"/>
        </w:rPr>
        <w:softHyphen/>
        <w:t>вать многофигурные композиции при помощи цветных линий, мазк</w:t>
      </w:r>
      <w:r w:rsidR="00264D09" w:rsidRPr="00990209">
        <w:rPr>
          <w:rFonts w:ascii="Times New Roman" w:hAnsi="Times New Roman"/>
          <w:sz w:val="24"/>
          <w:szCs w:val="24"/>
        </w:rPr>
        <w:t>ов, пятен, геометрических форм.</w:t>
      </w:r>
      <w:proofErr w:type="gramEnd"/>
    </w:p>
    <w:p w:rsidR="002F794C" w:rsidRPr="006F6C92" w:rsidRDefault="002F794C" w:rsidP="006F6C92">
      <w:pPr>
        <w:spacing w:after="0" w:line="240" w:lineRule="auto"/>
        <w:ind w:left="142" w:right="20"/>
        <w:jc w:val="both"/>
        <w:rPr>
          <w:rFonts w:ascii="Times New Roman" w:hAnsi="Times New Roman"/>
          <w:b/>
          <w:sz w:val="24"/>
          <w:szCs w:val="24"/>
        </w:rPr>
      </w:pPr>
    </w:p>
    <w:p w:rsidR="002F794C" w:rsidRPr="006F6C92" w:rsidRDefault="002F794C" w:rsidP="006F6C92">
      <w:pPr>
        <w:pStyle w:val="141"/>
        <w:shd w:val="clear" w:color="auto" w:fill="auto"/>
        <w:spacing w:before="0" w:line="240" w:lineRule="auto"/>
        <w:ind w:left="20" w:right="20" w:firstLine="400"/>
        <w:rPr>
          <w:rStyle w:val="143"/>
          <w:rFonts w:ascii="Times New Roman" w:hAnsi="Times New Roman" w:cs="Times New Roman"/>
          <w:b/>
          <w:sz w:val="24"/>
          <w:szCs w:val="24"/>
        </w:rPr>
      </w:pPr>
      <w:bookmarkStart w:id="2" w:name="bookmark209"/>
      <w:r w:rsidRPr="006F6C92">
        <w:rPr>
          <w:rStyle w:val="143"/>
          <w:rFonts w:ascii="Times New Roman" w:hAnsi="Times New Roman" w:cs="Times New Roman"/>
          <w:b/>
          <w:sz w:val="24"/>
          <w:szCs w:val="24"/>
        </w:rPr>
        <w:t xml:space="preserve">2.1.5. ОБРАЗОВАТЕЛЬНАЯ ОБЛАСТЬ «ФИЗИЧЕСКОЕ РАЗВИТИЕ» </w:t>
      </w:r>
    </w:p>
    <w:p w:rsidR="002F794C" w:rsidRPr="006F6C92" w:rsidRDefault="002F794C" w:rsidP="006F6C92">
      <w:pPr>
        <w:pStyle w:val="141"/>
        <w:shd w:val="clear" w:color="auto" w:fill="auto"/>
        <w:tabs>
          <w:tab w:val="left" w:pos="2775"/>
        </w:tabs>
        <w:spacing w:before="0" w:line="240" w:lineRule="auto"/>
        <w:ind w:left="20" w:right="20" w:firstLine="400"/>
        <w:rPr>
          <w:rStyle w:val="143"/>
          <w:rFonts w:ascii="Times New Roman" w:hAnsi="Times New Roman" w:cs="Times New Roman"/>
          <w:b/>
          <w:sz w:val="24"/>
          <w:szCs w:val="24"/>
        </w:rPr>
      </w:pPr>
      <w:r w:rsidRPr="006F6C92">
        <w:rPr>
          <w:rStyle w:val="143"/>
          <w:rFonts w:ascii="Times New Roman" w:hAnsi="Times New Roman" w:cs="Times New Roman"/>
          <w:b/>
          <w:sz w:val="24"/>
          <w:szCs w:val="24"/>
        </w:rPr>
        <w:tab/>
      </w:r>
    </w:p>
    <w:p w:rsidR="002F794C" w:rsidRPr="006F6C92" w:rsidRDefault="002F794C" w:rsidP="006F6C92">
      <w:pPr>
        <w:pStyle w:val="141"/>
        <w:shd w:val="clear" w:color="auto" w:fill="auto"/>
        <w:spacing w:before="0" w:line="240" w:lineRule="auto"/>
        <w:ind w:left="20" w:right="20" w:firstLine="400"/>
        <w:rPr>
          <w:rStyle w:val="142"/>
          <w:rFonts w:ascii="Times New Roman" w:hAnsi="Times New Roman" w:cs="Times New Roman"/>
          <w:b/>
          <w:sz w:val="24"/>
          <w:szCs w:val="24"/>
        </w:rPr>
      </w:pPr>
      <w:r w:rsidRPr="006F6C92">
        <w:rPr>
          <w:rStyle w:val="143"/>
          <w:rFonts w:ascii="Times New Roman" w:hAnsi="Times New Roman" w:cs="Times New Roman"/>
          <w:sz w:val="24"/>
          <w:szCs w:val="24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</w:t>
      </w:r>
      <w:r w:rsidRPr="006F6C92">
        <w:rPr>
          <w:rStyle w:val="143"/>
          <w:rFonts w:ascii="Times New Roman" w:hAnsi="Times New Roman" w:cs="Times New Roman"/>
          <w:sz w:val="24"/>
          <w:szCs w:val="24"/>
        </w:rPr>
        <w:lastRenderedPageBreak/>
        <w:t>направленных на развитие таких физических качеств, как координа</w:t>
      </w:r>
      <w:r w:rsidRPr="006F6C92">
        <w:rPr>
          <w:rStyle w:val="143"/>
          <w:rFonts w:ascii="Times New Roman" w:hAnsi="Times New Roman" w:cs="Times New Roman"/>
          <w:sz w:val="24"/>
          <w:szCs w:val="24"/>
        </w:rPr>
        <w:softHyphen/>
      </w:r>
      <w:bookmarkEnd w:id="2"/>
      <w:r w:rsidRPr="006F6C92">
        <w:rPr>
          <w:rStyle w:val="143"/>
          <w:rFonts w:ascii="Times New Roman" w:hAnsi="Times New Roman" w:cs="Times New Roman"/>
          <w:sz w:val="24"/>
          <w:szCs w:val="24"/>
        </w:rPr>
        <w:t xml:space="preserve">ция и гибкость; </w:t>
      </w:r>
      <w:proofErr w:type="gramStart"/>
      <w:r w:rsidRPr="006F6C92">
        <w:rPr>
          <w:rStyle w:val="143"/>
          <w:rFonts w:ascii="Times New Roman" w:hAnsi="Times New Roman" w:cs="Times New Roman"/>
          <w:sz w:val="24"/>
          <w:szCs w:val="24"/>
        </w:rPr>
        <w:t>способствующих правильному формированию опорно-двига</w:t>
      </w:r>
      <w:r w:rsidRPr="006F6C92">
        <w:rPr>
          <w:rStyle w:val="143"/>
          <w:rFonts w:ascii="Times New Roman" w:hAnsi="Times New Roman" w:cs="Times New Roman"/>
          <w:sz w:val="24"/>
          <w:szCs w:val="24"/>
        </w:rPr>
        <w:softHyphen/>
        <w:t>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</w:t>
      </w:r>
      <w:r w:rsidRPr="006F6C92">
        <w:rPr>
          <w:rStyle w:val="143"/>
          <w:rFonts w:ascii="Times New Roman" w:hAnsi="Times New Roman" w:cs="Times New Roman"/>
          <w:sz w:val="24"/>
          <w:szCs w:val="24"/>
        </w:rPr>
        <w:softHyphen/>
        <w:t xml:space="preserve">ление целенаправленности и </w:t>
      </w:r>
      <w:proofErr w:type="spellStart"/>
      <w:r w:rsidRPr="006F6C92">
        <w:rPr>
          <w:rStyle w:val="143"/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F6C92">
        <w:rPr>
          <w:rStyle w:val="143"/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 w:rsidRPr="006F6C92">
        <w:rPr>
          <w:rStyle w:val="143"/>
          <w:rFonts w:ascii="Times New Roman" w:hAnsi="Times New Roman" w:cs="Times New Roman"/>
          <w:sz w:val="24"/>
          <w:szCs w:val="24"/>
        </w:rPr>
        <w:t xml:space="preserve"> становле</w:t>
      </w:r>
      <w:r w:rsidRPr="006F6C92">
        <w:rPr>
          <w:rStyle w:val="143"/>
          <w:rFonts w:ascii="Times New Roman" w:hAnsi="Times New Roman" w:cs="Times New Roman"/>
          <w:sz w:val="24"/>
          <w:szCs w:val="24"/>
        </w:rPr>
        <w:softHyphen/>
        <w:t>ние ценностей здорового образа жизни, овладение его элементарными нор</w:t>
      </w:r>
      <w:r w:rsidRPr="006F6C92">
        <w:rPr>
          <w:rStyle w:val="143"/>
          <w:rFonts w:ascii="Times New Roman" w:hAnsi="Times New Roman" w:cs="Times New Roman"/>
          <w:sz w:val="24"/>
          <w:szCs w:val="24"/>
        </w:rPr>
        <w:softHyphen/>
        <w:t>мами и правилами (в питании, двигательном режиме, закаливании, при формировании полезных привычек и др.)»</w:t>
      </w:r>
      <w:r w:rsidRPr="006F6C92">
        <w:rPr>
          <w:rStyle w:val="142"/>
          <w:rFonts w:ascii="Times New Roman" w:hAnsi="Times New Roman" w:cs="Times New Roman"/>
          <w:sz w:val="24"/>
          <w:szCs w:val="24"/>
        </w:rPr>
        <w:t>.</w:t>
      </w:r>
    </w:p>
    <w:p w:rsidR="002F794C" w:rsidRPr="006F6C92" w:rsidRDefault="002F794C" w:rsidP="006F6C92">
      <w:pPr>
        <w:pStyle w:val="141"/>
        <w:shd w:val="clear" w:color="auto" w:fill="auto"/>
        <w:spacing w:before="0" w:line="240" w:lineRule="auto"/>
        <w:ind w:left="20" w:right="20" w:firstLine="400"/>
        <w:rPr>
          <w:rFonts w:ascii="Times New Roman" w:hAnsi="Times New Roman" w:cs="Times New Roman"/>
          <w:b/>
          <w:sz w:val="24"/>
          <w:szCs w:val="24"/>
        </w:rPr>
      </w:pPr>
      <w:r w:rsidRPr="006F6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цели и задачи</w:t>
      </w:r>
    </w:p>
    <w:p w:rsidR="002F794C" w:rsidRPr="006F6C92" w:rsidRDefault="002F794C" w:rsidP="006F6C92">
      <w:pPr>
        <w:spacing w:after="0" w:line="240" w:lineRule="auto"/>
        <w:ind w:left="20" w:firstLine="40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3" w:name="bookmark211"/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Формирование начальных представлений о здоровом образе жизни.</w:t>
      </w:r>
      <w:bookmarkEnd w:id="3"/>
    </w:p>
    <w:p w:rsidR="002F794C" w:rsidRPr="006F6C92" w:rsidRDefault="002F794C" w:rsidP="006F6C92">
      <w:pPr>
        <w:spacing w:after="0" w:line="240" w:lineRule="auto"/>
        <w:ind w:left="2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Формирование у детей начальных представлений о здоровом образе жизни.</w:t>
      </w:r>
    </w:p>
    <w:p w:rsidR="002F794C" w:rsidRPr="006F6C92" w:rsidRDefault="002F794C" w:rsidP="006F6C92">
      <w:pPr>
        <w:spacing w:after="0" w:line="240" w:lineRule="auto"/>
        <w:ind w:left="20" w:right="20" w:firstLine="40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>Физическая культура.</w:t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2F794C" w:rsidRPr="006F6C92" w:rsidRDefault="002F794C" w:rsidP="006F6C92">
      <w:pPr>
        <w:spacing w:after="0" w:line="240" w:lineRule="auto"/>
        <w:ind w:left="20" w:right="20" w:firstLine="40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2F794C" w:rsidRPr="006F6C92" w:rsidRDefault="002F794C" w:rsidP="006F6C92">
      <w:pPr>
        <w:spacing w:after="0" w:line="240" w:lineRule="auto"/>
        <w:ind w:left="20" w:right="20" w:firstLine="40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</w:t>
      </w:r>
      <w:r w:rsidRPr="006F6C92">
        <w:rPr>
          <w:rFonts w:ascii="Times New Roman" w:hAnsi="Times New Roman"/>
          <w:color w:val="000000"/>
          <w:sz w:val="24"/>
          <w:szCs w:val="24"/>
        </w:rPr>
        <w:softHyphen/>
        <w:t>ности, способности к самоконтролю, самооценке при выполнении движений.</w:t>
      </w:r>
    </w:p>
    <w:p w:rsidR="002F794C" w:rsidRPr="006F6C92" w:rsidRDefault="002F794C" w:rsidP="006F6C92">
      <w:pPr>
        <w:spacing w:after="0" w:line="240" w:lineRule="auto"/>
        <w:ind w:left="20" w:right="20" w:firstLine="400"/>
        <w:jc w:val="both"/>
        <w:rPr>
          <w:rStyle w:val="142"/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Формировать правильную осанку.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Закреплять и развивать умение ходить и бегать с согласованными движениями рук и ног. Учить бегать легко, ритмично, энергично отталкиваясь носком.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Учить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энергично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взмахом рук, при приземлении сохранять равновесие. Учить прыжкам через короткую скакалку.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Учить кататься на двухколесном велосипеде по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прямой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>, по кругу.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Учить детей ходить на лыжах скользящим шагом, выполнять повороты, подниматься на гору.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Учить построениям, соблюдению дистанции во время передвижения.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Развивать психофизические качества: быстроту, выносливость, гибкость, ловкость и др. 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Учить выполнять ведущую роль в подвижной игре, осознанно относиться к выполнению правил игры.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bCs/>
          <w:color w:val="000000"/>
          <w:sz w:val="24"/>
          <w:szCs w:val="24"/>
        </w:rPr>
        <w:t>Подвижные игры.</w:t>
      </w: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F6C92">
        <w:rPr>
          <w:rFonts w:ascii="Times New Roman" w:hAnsi="Times New Roman"/>
          <w:color w:val="000000"/>
          <w:sz w:val="24"/>
          <w:szCs w:val="24"/>
        </w:rPr>
        <w:t>Продолжать развивать активность детей в играх с мячами, скакалками, обручами и т. д.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Развивать быстроту, силу, ловкость, пространственную ориентировку. 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Воспитывать самостоятельность и инициативность в организации знакомых игр.</w:t>
      </w:r>
    </w:p>
    <w:p w:rsidR="00830122" w:rsidRPr="006F6C92" w:rsidRDefault="00830122" w:rsidP="006F6C9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Приучать к выполнению действий по сигналу. </w:t>
      </w:r>
    </w:p>
    <w:p w:rsidR="00844A32" w:rsidRPr="006F6C92" w:rsidRDefault="00844A32" w:rsidP="006F6C92">
      <w:pPr>
        <w:pStyle w:val="c2"/>
        <w:tabs>
          <w:tab w:val="num" w:pos="0"/>
        </w:tabs>
        <w:spacing w:before="0" w:beforeAutospacing="0" w:after="0" w:afterAutospacing="0"/>
        <w:jc w:val="both"/>
        <w:rPr>
          <w:b/>
          <w:bCs/>
          <w:color w:val="000000"/>
        </w:rPr>
      </w:pPr>
    </w:p>
    <w:p w:rsidR="00830122" w:rsidRPr="006F6C92" w:rsidRDefault="00830122" w:rsidP="006F6C92">
      <w:pPr>
        <w:spacing w:after="0" w:line="240" w:lineRule="auto"/>
        <w:jc w:val="both"/>
        <w:rPr>
          <w:rFonts w:ascii="Times New Roman" w:hAnsi="Times New Roman"/>
          <w:b/>
          <w:color w:val="191919"/>
          <w:sz w:val="24"/>
          <w:szCs w:val="24"/>
        </w:rPr>
      </w:pPr>
      <w:r w:rsidRPr="006F6C92">
        <w:rPr>
          <w:rFonts w:ascii="Times New Roman" w:hAnsi="Times New Roman"/>
          <w:b/>
          <w:color w:val="191919"/>
          <w:sz w:val="24"/>
          <w:szCs w:val="24"/>
        </w:rPr>
        <w:t>2.1.6 ОПИСАНИЕ ОСНОВНЫХ ФОРМ, СПОСОБОВ, МЕТОДОВ И СРЕДСТВ РЕАЛИЗАЦИИ ПРОГРАММЫ С УЧЕТОМ ВОЗРАСТНЫХ И ИНДИВИДУАЛЬНЫХ ОСОБЕННОСТЕЙ ВОСПИТАННИКОВ</w:t>
      </w:r>
    </w:p>
    <w:p w:rsidR="00F258E3" w:rsidRPr="006F6C92" w:rsidRDefault="00F258E3" w:rsidP="006F6C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ab/>
        <w:t>Формы, способы, методы и средства реализации Программы подбираются с учетом возрастных и индивидуальных особенностей воспитанников, специфики их образовательных потребностей и интересов в разных видах детской деятельности.</w:t>
      </w:r>
    </w:p>
    <w:p w:rsidR="00F258E3" w:rsidRPr="006F6C92" w:rsidRDefault="00F258E3" w:rsidP="006F6C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При реализации образовательной Программы педагог:</w:t>
      </w:r>
    </w:p>
    <w:p w:rsidR="00F258E3" w:rsidRPr="006F6C92" w:rsidRDefault="00F258E3" w:rsidP="006F6C9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продумывает содержание и организацию совместного образа жизни детей, условия эмоционального благополучия и развития каждого ребенка;</w:t>
      </w:r>
    </w:p>
    <w:p w:rsidR="00F258E3" w:rsidRPr="006F6C92" w:rsidRDefault="00F258E3" w:rsidP="006F6C9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определяет единые для всех детей правила сосуществования детского общества, включающие равенство прав, взаимную доброжелательность и внимание друг к другу, готовность прийти на помощь, поддержать;</w:t>
      </w:r>
    </w:p>
    <w:p w:rsidR="00F258E3" w:rsidRPr="006F6C92" w:rsidRDefault="00F258E3" w:rsidP="006F6C9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соблюдает гуманистические принципы педагогического сопровождения развития детей, в числе которых забота, теплое отношение, интерес к каждому ребенку, поддержка и установка на успех, развитие детской самостоятельности, инициативы;</w:t>
      </w:r>
    </w:p>
    <w:p w:rsidR="00F258E3" w:rsidRPr="006F6C92" w:rsidRDefault="00F258E3" w:rsidP="006F6C9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осуществляет развивающее взаимодействие с детьми, основанное на современных педагогических позициях: «Давай сделаем это вместе»; «Посмотри, как я это делаю», «Научи меня, помоги мне сделать это»;</w:t>
      </w:r>
    </w:p>
    <w:p w:rsidR="00F258E3" w:rsidRPr="006F6C92" w:rsidRDefault="00F258E3" w:rsidP="006F6C9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сочетает совместную с ребенком деятельность (игры, труд, наблюдения и пр.) и самостоятельную деятельность детей;</w:t>
      </w:r>
    </w:p>
    <w:p w:rsidR="00F258E3" w:rsidRPr="006F6C92" w:rsidRDefault="00F258E3" w:rsidP="006F6C9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ежедневно планирует образовательные ситуации, обогащающие практический и познавательный опыт детей, эмоции и преставления о мире;</w:t>
      </w:r>
    </w:p>
    <w:p w:rsidR="00F258E3" w:rsidRPr="006F6C92" w:rsidRDefault="00F258E3" w:rsidP="006F6C9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right="-143" w:firstLine="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создает развивающую предметно-пространственную среду;</w:t>
      </w:r>
    </w:p>
    <w:p w:rsidR="00F258E3" w:rsidRPr="006F6C92" w:rsidRDefault="00F258E3" w:rsidP="006F6C9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6C92">
        <w:rPr>
          <w:rFonts w:ascii="Times New Roman" w:hAnsi="Times New Roman"/>
          <w:sz w:val="24"/>
          <w:szCs w:val="24"/>
        </w:rPr>
        <w:t>наблюдает</w:t>
      </w:r>
      <w:proofErr w:type="gramEnd"/>
      <w:r w:rsidRPr="006F6C92">
        <w:rPr>
          <w:rFonts w:ascii="Times New Roman" w:hAnsi="Times New Roman"/>
          <w:sz w:val="24"/>
          <w:szCs w:val="24"/>
        </w:rPr>
        <w:t xml:space="preserve"> как развиваются самостоятельность каждого ребенка и взаимоотношения детей;</w:t>
      </w:r>
    </w:p>
    <w:p w:rsidR="00F258E3" w:rsidRPr="006F6C92" w:rsidRDefault="00F258E3" w:rsidP="006F6C9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сотрудничает с родителями, совместно с ними решая задачи воспитания и развития малышей.</w:t>
      </w:r>
    </w:p>
    <w:p w:rsidR="00F258E3" w:rsidRPr="006F6C92" w:rsidRDefault="00F258E3" w:rsidP="006F6C92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ab/>
        <w:t>В качестве адекватных форм и методов работы с детьми  используются:</w:t>
      </w:r>
    </w:p>
    <w:p w:rsidR="00272A3E" w:rsidRPr="006F6C92" w:rsidRDefault="00272A3E" w:rsidP="006F6C92">
      <w:p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6F6C92">
        <w:rPr>
          <w:rFonts w:ascii="Times New Roman" w:hAnsi="Times New Roman"/>
          <w:b/>
          <w:i/>
          <w:sz w:val="24"/>
          <w:szCs w:val="24"/>
          <w:lang w:eastAsia="en-US"/>
        </w:rPr>
        <w:t>Социально-коммуникативное развитие</w:t>
      </w:r>
    </w:p>
    <w:tbl>
      <w:tblPr>
        <w:tblW w:w="0" w:type="auto"/>
        <w:tblInd w:w="108" w:type="dxa"/>
        <w:tblLayout w:type="fixed"/>
        <w:tblLook w:val="00A0"/>
      </w:tblPr>
      <w:tblGrid>
        <w:gridCol w:w="2700"/>
        <w:gridCol w:w="2880"/>
        <w:gridCol w:w="2160"/>
        <w:gridCol w:w="2020"/>
      </w:tblGrid>
      <w:tr w:rsidR="00272A3E" w:rsidRPr="006F6C92" w:rsidTr="00272A3E">
        <w:trPr>
          <w:trHeight w:val="375"/>
        </w:trPr>
        <w:tc>
          <w:tcPr>
            <w:tcW w:w="9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Формы образовательной деятельности</w:t>
            </w:r>
          </w:p>
        </w:tc>
      </w:tr>
      <w:tr w:rsidR="00272A3E" w:rsidRPr="006F6C92" w:rsidTr="00272A3E">
        <w:trPr>
          <w:trHeight w:val="78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Режимные моменты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Самостоятельная 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совместной деятельности с семьей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A3E" w:rsidRPr="006F6C92" w:rsidTr="00272A3E">
        <w:trPr>
          <w:trHeight w:val="331"/>
        </w:trPr>
        <w:tc>
          <w:tcPr>
            <w:tcW w:w="9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Формы организации детей</w:t>
            </w:r>
          </w:p>
        </w:tc>
      </w:tr>
      <w:tr w:rsidR="00272A3E" w:rsidRPr="006F6C92" w:rsidTr="00272A3E">
        <w:trPr>
          <w:trHeight w:val="3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</w:t>
            </w:r>
          </w:p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</w:tc>
      </w:tr>
      <w:tr w:rsidR="00272A3E" w:rsidRPr="006F6C92" w:rsidTr="00272A3E">
        <w:trPr>
          <w:trHeight w:val="4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Совместные действия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Чтение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и анализ мультфильмов, видеофильмов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Экспериментирование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Проблемные </w:t>
            </w: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ситуации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Игровое упражнение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Проблемная ситуация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 с воспитателем 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 со сверстниками 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 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Праздник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Экскурсия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Ситуация морального выбора</w:t>
            </w:r>
          </w:p>
          <w:p w:rsidR="00272A3E" w:rsidRPr="006F6C92" w:rsidRDefault="00272A3E" w:rsidP="006F6C92">
            <w:pPr>
              <w:tabs>
                <w:tab w:val="left" w:pos="214"/>
              </w:tabs>
              <w:suppressAutoHyphens/>
              <w:spacing w:after="0" w:line="240" w:lineRule="auto"/>
              <w:ind w:left="2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Совместные действия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Чтение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Рассматривание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и анализ мультфильмов, видеофильмов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Ситуативный разговор </w:t>
            </w: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 детьми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Педагогическая ситуация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Интегративная деятельность</w:t>
            </w:r>
          </w:p>
          <w:p w:rsidR="00272A3E" w:rsidRPr="006F6C92" w:rsidRDefault="00272A3E" w:rsidP="006F6C92">
            <w:pPr>
              <w:tabs>
                <w:tab w:val="left" w:pos="214"/>
              </w:tabs>
              <w:spacing w:after="0" w:line="240" w:lineRule="auto"/>
              <w:ind w:left="2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Создание </w:t>
            </w:r>
          </w:p>
          <w:p w:rsidR="00272A3E" w:rsidRPr="006F6C92" w:rsidRDefault="00272A3E" w:rsidP="006F6C92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соответствующей предметно-развивающей среды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Совместная </w:t>
            </w:r>
          </w:p>
          <w:p w:rsidR="00272A3E" w:rsidRPr="006F6C92" w:rsidRDefault="00272A3E" w:rsidP="006F6C92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 сверстниками 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 игра</w:t>
            </w:r>
          </w:p>
          <w:p w:rsidR="00272A3E" w:rsidRPr="006F6C92" w:rsidRDefault="00272A3E" w:rsidP="006F6C92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Обогащение </w:t>
            </w:r>
          </w:p>
          <w:p w:rsidR="00272A3E" w:rsidRPr="006F6C92" w:rsidRDefault="00272A3E" w:rsidP="006F6C92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предметно-развивающей среды</w:t>
            </w:r>
          </w:p>
          <w:p w:rsidR="00272A3E" w:rsidRPr="006F6C92" w:rsidRDefault="00272A3E" w:rsidP="006F6C92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Выставки совместных работ.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Досуги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Педагогические гостиные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Праздники и развлечения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День открытых дверей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Совместные конкурсы, игры-викторины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Проектная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Совместные экологические и трудовые акции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Выставки поделок</w:t>
            </w:r>
          </w:p>
        </w:tc>
      </w:tr>
    </w:tbl>
    <w:p w:rsidR="00272A3E" w:rsidRPr="006F6C92" w:rsidRDefault="00272A3E" w:rsidP="006F6C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6F6C92">
        <w:rPr>
          <w:rFonts w:ascii="Times New Roman" w:hAnsi="Times New Roman"/>
          <w:b/>
          <w:i/>
          <w:sz w:val="24"/>
          <w:szCs w:val="24"/>
          <w:lang w:eastAsia="ar-SA"/>
        </w:rPr>
        <w:lastRenderedPageBreak/>
        <w:t>Познавательное развитие</w:t>
      </w:r>
    </w:p>
    <w:tbl>
      <w:tblPr>
        <w:tblW w:w="9945" w:type="dxa"/>
        <w:tblInd w:w="108" w:type="dxa"/>
        <w:tblLayout w:type="fixed"/>
        <w:tblLook w:val="00A0"/>
      </w:tblPr>
      <w:tblGrid>
        <w:gridCol w:w="2702"/>
        <w:gridCol w:w="2971"/>
        <w:gridCol w:w="1891"/>
        <w:gridCol w:w="2381"/>
      </w:tblGrid>
      <w:tr w:rsidR="00272A3E" w:rsidRPr="006F6C92" w:rsidTr="00272A3E">
        <w:trPr>
          <w:trHeight w:val="375"/>
        </w:trPr>
        <w:tc>
          <w:tcPr>
            <w:tcW w:w="9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Формы образовательной деятельности</w:t>
            </w:r>
          </w:p>
        </w:tc>
      </w:tr>
      <w:tr w:rsidR="00272A3E" w:rsidRPr="006F6C92" w:rsidTr="00272A3E">
        <w:trPr>
          <w:trHeight w:val="116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Режимные моменты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Самостоятельная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совместной деятельности с семьей</w:t>
            </w:r>
          </w:p>
        </w:tc>
      </w:tr>
      <w:tr w:rsidR="00272A3E" w:rsidRPr="006F6C92" w:rsidTr="00272A3E">
        <w:trPr>
          <w:trHeight w:val="331"/>
        </w:trPr>
        <w:tc>
          <w:tcPr>
            <w:tcW w:w="9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Формы организации детей</w:t>
            </w:r>
          </w:p>
        </w:tc>
      </w:tr>
      <w:tr w:rsidR="00272A3E" w:rsidRPr="006F6C92" w:rsidTr="00272A3E">
        <w:trPr>
          <w:trHeight w:val="3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</w:t>
            </w:r>
          </w:p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</w:tc>
      </w:tr>
      <w:tr w:rsidR="00272A3E" w:rsidRPr="006F6C92" w:rsidTr="00272A3E">
        <w:trPr>
          <w:trHeight w:val="3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Рассматривание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Чтение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Игра-экспериментирование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Развивающая 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Экскурсия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Интегративная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Конструирование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Исследовательская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Рассказ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Экспериментирование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Проблемная ситуация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Сюжетно-ролевая 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Рассматривание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Чтение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Игра-экспериментирование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Развивающая 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Ситуативный разговор с детьми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Экскурсия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Интегративная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Конструирование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Исследовательская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Рассказ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коллекций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Экспериментирование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Проблемная ситуация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 всех видах </w:t>
            </w:r>
          </w:p>
          <w:p w:rsidR="00272A3E" w:rsidRPr="006F6C92" w:rsidRDefault="00272A3E" w:rsidP="006F6C92">
            <w:pPr>
              <w:spacing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самостоятельной  детской деятельности</w:t>
            </w:r>
          </w:p>
          <w:p w:rsidR="00272A3E" w:rsidRPr="006F6C92" w:rsidRDefault="00272A3E" w:rsidP="006F6C92">
            <w:pPr>
              <w:tabs>
                <w:tab w:val="left" w:pos="8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День открытых дверей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Педагогическая гостиная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Обогащение предметной среды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Чтение литературы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Праздники и развлечения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Экспериментирование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Конкурсы, игры-викторины</w:t>
            </w:r>
          </w:p>
          <w:p w:rsidR="00272A3E" w:rsidRPr="006F6C92" w:rsidRDefault="00272A3E" w:rsidP="006F6C92">
            <w:pPr>
              <w:tabs>
                <w:tab w:val="left" w:pos="8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2A3E" w:rsidRPr="006F6C92" w:rsidRDefault="00272A3E" w:rsidP="006F6C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272A3E" w:rsidRPr="006F6C92" w:rsidRDefault="00272A3E" w:rsidP="006F6C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6F6C92">
        <w:rPr>
          <w:rFonts w:ascii="Times New Roman" w:hAnsi="Times New Roman"/>
          <w:b/>
          <w:i/>
          <w:sz w:val="24"/>
          <w:szCs w:val="24"/>
          <w:lang w:eastAsia="ar-SA"/>
        </w:rPr>
        <w:t>Речевое развитие</w:t>
      </w:r>
    </w:p>
    <w:tbl>
      <w:tblPr>
        <w:tblW w:w="0" w:type="auto"/>
        <w:tblInd w:w="108" w:type="dxa"/>
        <w:tblLayout w:type="fixed"/>
        <w:tblLook w:val="00A0"/>
      </w:tblPr>
      <w:tblGrid>
        <w:gridCol w:w="2453"/>
        <w:gridCol w:w="2804"/>
        <w:gridCol w:w="2103"/>
        <w:gridCol w:w="2098"/>
      </w:tblGrid>
      <w:tr w:rsidR="00272A3E" w:rsidRPr="006F6C92" w:rsidTr="00272A3E">
        <w:trPr>
          <w:trHeight w:val="361"/>
        </w:trPr>
        <w:tc>
          <w:tcPr>
            <w:tcW w:w="9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Формы образовательной деятельности</w:t>
            </w:r>
          </w:p>
        </w:tc>
      </w:tr>
      <w:tr w:rsidR="00272A3E" w:rsidRPr="006F6C92" w:rsidTr="00272A3E">
        <w:trPr>
          <w:trHeight w:val="75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Режимные моменты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Самостоятельная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совместной деятельности с семьей</w:t>
            </w:r>
          </w:p>
        </w:tc>
      </w:tr>
      <w:tr w:rsidR="00272A3E" w:rsidRPr="006F6C92" w:rsidTr="00272A3E">
        <w:trPr>
          <w:trHeight w:val="319"/>
        </w:trPr>
        <w:tc>
          <w:tcPr>
            <w:tcW w:w="9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Формы организации детей</w:t>
            </w:r>
          </w:p>
        </w:tc>
      </w:tr>
      <w:tr w:rsidR="00272A3E" w:rsidRPr="006F6C92" w:rsidTr="00272A3E">
        <w:trPr>
          <w:trHeight w:val="36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</w:tc>
      </w:tr>
      <w:tr w:rsidR="00272A3E" w:rsidRPr="006F6C92" w:rsidTr="00272A3E">
        <w:trPr>
          <w:trHeight w:val="848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Беседа после чтения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Рассматривание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Игровая ситуация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Дидактическая 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Интегративная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 о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прочитанном</w:t>
            </w:r>
            <w:proofErr w:type="gramEnd"/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Игра-драматизация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Показ наст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еатра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Разучивание стихотворений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Театрализованная 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Режиссерская 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Проектная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Интегративная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проблемных ситуаций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Разговор с детьми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Игра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Ситуация общения в процессе режимных моментов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Дидактическая 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Чтение (в том числе на прогулке)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Словесная игра на прогулке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на прогулке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Труд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Игра на прогулке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Ситуативный разговор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Беседа после чтения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Интегративная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Разговор с детьми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Разучивание стихов,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потешек</w:t>
            </w:r>
            <w:proofErr w:type="spellEnd"/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Сочинение загадок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Проектная деятельность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Разновозрастное общение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коллекций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Сюжетно-ролевая 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Подвижная игра с текстом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Игровое общение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Все виды самостоятельной  детской деятельности, предполагающие общение со сверстниками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Хороводная игра с пением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Игра-драматизация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Чтение наизусть и отгадывание загадок в условиях книжного уголка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Дидактическая игра</w:t>
            </w:r>
          </w:p>
          <w:p w:rsidR="00272A3E" w:rsidRPr="006F6C92" w:rsidRDefault="00272A3E" w:rsidP="006F6C92">
            <w:pPr>
              <w:tabs>
                <w:tab w:val="left" w:pos="8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Консультации.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Педагогическая гостиная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Открытые мероприятия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Обогащение предметной среды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Праздники и развлечения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Чтение литературы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Конкурсы, выставки</w:t>
            </w:r>
          </w:p>
          <w:p w:rsidR="00272A3E" w:rsidRPr="006F6C92" w:rsidRDefault="00272A3E" w:rsidP="006F6C92">
            <w:pPr>
              <w:tabs>
                <w:tab w:val="left" w:pos="8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2A3E" w:rsidRPr="006F6C92" w:rsidRDefault="00272A3E" w:rsidP="006F6C92">
      <w:pPr>
        <w:autoSpaceDE w:val="0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F6C92">
        <w:rPr>
          <w:rFonts w:ascii="Times New Roman" w:hAnsi="Times New Roman"/>
          <w:b/>
          <w:i/>
          <w:sz w:val="24"/>
          <w:szCs w:val="24"/>
        </w:rPr>
        <w:t>Художественно-эстетическое развитие</w:t>
      </w:r>
    </w:p>
    <w:tbl>
      <w:tblPr>
        <w:tblW w:w="9498" w:type="dxa"/>
        <w:tblInd w:w="108" w:type="dxa"/>
        <w:tblLayout w:type="fixed"/>
        <w:tblLook w:val="00A0"/>
      </w:tblPr>
      <w:tblGrid>
        <w:gridCol w:w="2700"/>
        <w:gridCol w:w="2700"/>
        <w:gridCol w:w="2340"/>
        <w:gridCol w:w="180"/>
        <w:gridCol w:w="1578"/>
      </w:tblGrid>
      <w:tr w:rsidR="00272A3E" w:rsidRPr="006F6C92" w:rsidTr="00272A3E">
        <w:trPr>
          <w:trHeight w:val="375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Формы образовательной деятельности</w:t>
            </w:r>
          </w:p>
        </w:tc>
      </w:tr>
      <w:tr w:rsidR="00272A3E" w:rsidRPr="006F6C92" w:rsidTr="00272A3E">
        <w:trPr>
          <w:trHeight w:val="78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Режимные моменты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Самостоятельная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деятельность детей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совместной деятельности с семьей</w:t>
            </w:r>
          </w:p>
        </w:tc>
      </w:tr>
      <w:tr w:rsidR="00272A3E" w:rsidRPr="006F6C92" w:rsidTr="00272A3E">
        <w:trPr>
          <w:trHeight w:val="331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Формы организации детей</w:t>
            </w:r>
          </w:p>
        </w:tc>
      </w:tr>
      <w:tr w:rsidR="00272A3E" w:rsidRPr="006F6C92" w:rsidTr="00272A3E">
        <w:trPr>
          <w:trHeight w:val="3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A3E" w:rsidRPr="006F6C92" w:rsidTr="00272A3E">
        <w:trPr>
          <w:trHeight w:val="56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napToGrid w:val="0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Рисование, аппликация, 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худож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. конструирование, лепка)</w:t>
            </w:r>
            <w:proofErr w:type="gramEnd"/>
          </w:p>
          <w:p w:rsidR="00272A3E" w:rsidRPr="006F6C92" w:rsidRDefault="00462B0F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Изготовление</w:t>
            </w:r>
            <w:r w:rsidR="00272A3E"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подарков, предметов для игр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Экспериментирование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Игры (дидактические, строительные, сюжетно-ролевые)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Тематические досуги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Выставки работ декоративно-прикладного искусства, репродукций произведений живописи</w:t>
            </w:r>
          </w:p>
          <w:p w:rsidR="00272A3E" w:rsidRPr="006F6C92" w:rsidRDefault="00272A3E" w:rsidP="006F6C92">
            <w:pPr>
              <w:tabs>
                <w:tab w:val="left" w:pos="214"/>
              </w:tabs>
              <w:suppressAutoHyphens/>
              <w:spacing w:after="0" w:line="240" w:lineRule="auto"/>
              <w:ind w:left="2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napToGrid w:val="0"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эстетически привлекательных объектов природы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Игровое упражнение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Проблемная ситуация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Обсуждение (произведений искусства, средств выразительности и др.)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6"/>
              </w:numPr>
              <w:tabs>
                <w:tab w:val="left" w:pos="85"/>
              </w:tabs>
              <w:suppressAutoHyphens/>
              <w:spacing w:after="0" w:line="240" w:lineRule="auto"/>
              <w:ind w:left="22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Игры (дидактические, строительные, сюжетно-ролевые)</w:t>
            </w:r>
          </w:p>
          <w:p w:rsidR="00272A3E" w:rsidRPr="006F6C92" w:rsidRDefault="00272A3E" w:rsidP="006F6C92">
            <w:pPr>
              <w:numPr>
                <w:ilvl w:val="0"/>
                <w:numId w:val="6"/>
              </w:numPr>
              <w:tabs>
                <w:tab w:val="left" w:pos="85"/>
              </w:tabs>
              <w:suppressAutoHyphens/>
              <w:spacing w:after="0" w:line="240" w:lineRule="auto"/>
              <w:ind w:left="22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272A3E" w:rsidRPr="006F6C92" w:rsidRDefault="00272A3E" w:rsidP="006F6C92">
            <w:pPr>
              <w:numPr>
                <w:ilvl w:val="0"/>
                <w:numId w:val="6"/>
              </w:numPr>
              <w:tabs>
                <w:tab w:val="left" w:pos="85"/>
              </w:tabs>
              <w:suppressAutoHyphens/>
              <w:spacing w:after="0" w:line="240" w:lineRule="auto"/>
              <w:ind w:left="22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изобразительная деятельность</w:t>
            </w:r>
          </w:p>
          <w:p w:rsidR="00272A3E" w:rsidRPr="006F6C92" w:rsidRDefault="00272A3E" w:rsidP="006F6C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napToGrid w:val="0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Творческие выставки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Изготовление декораций, подарков, предметов для игр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Экспериментирование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Проектная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Тематические досуги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коллекций</w:t>
            </w:r>
          </w:p>
          <w:p w:rsidR="00272A3E" w:rsidRPr="006F6C92" w:rsidRDefault="00272A3E" w:rsidP="006F6C92">
            <w:pPr>
              <w:tabs>
                <w:tab w:val="left" w:pos="176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2A3E" w:rsidRPr="006F6C92" w:rsidRDefault="00272A3E" w:rsidP="006F6C92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6F6C92">
        <w:rPr>
          <w:rFonts w:ascii="Times New Roman" w:hAnsi="Times New Roman"/>
          <w:b/>
          <w:i/>
          <w:sz w:val="24"/>
          <w:szCs w:val="24"/>
          <w:lang w:eastAsia="ar-SA"/>
        </w:rPr>
        <w:t>Физическое развитие</w:t>
      </w:r>
    </w:p>
    <w:tbl>
      <w:tblPr>
        <w:tblW w:w="9639" w:type="dxa"/>
        <w:tblInd w:w="108" w:type="dxa"/>
        <w:tblLayout w:type="fixed"/>
        <w:tblLook w:val="00A0"/>
      </w:tblPr>
      <w:tblGrid>
        <w:gridCol w:w="2700"/>
        <w:gridCol w:w="2687"/>
        <w:gridCol w:w="2288"/>
        <w:gridCol w:w="1964"/>
      </w:tblGrid>
      <w:tr w:rsidR="00272A3E" w:rsidRPr="006F6C92" w:rsidTr="00272A3E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Формы образовательной деятельности</w:t>
            </w:r>
          </w:p>
        </w:tc>
      </w:tr>
      <w:tr w:rsidR="00272A3E" w:rsidRPr="006F6C92" w:rsidTr="00272A3E">
        <w:trPr>
          <w:trHeight w:val="78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Режимные моменты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Самостоятельная 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совместной деятельности с семьей</w:t>
            </w:r>
          </w:p>
        </w:tc>
      </w:tr>
      <w:tr w:rsidR="00272A3E" w:rsidRPr="006F6C92" w:rsidTr="00272A3E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Формы организации детей</w:t>
            </w:r>
          </w:p>
        </w:tc>
      </w:tr>
      <w:tr w:rsidR="00272A3E" w:rsidRPr="006F6C92" w:rsidTr="00272A3E">
        <w:trPr>
          <w:trHeight w:val="3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подгрупповые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</w:t>
            </w:r>
          </w:p>
          <w:p w:rsidR="00272A3E" w:rsidRPr="006F6C92" w:rsidRDefault="00272A3E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групповые</w:t>
            </w:r>
          </w:p>
        </w:tc>
      </w:tr>
      <w:tr w:rsidR="00272A3E" w:rsidRPr="006F6C92" w:rsidTr="00272A3E">
        <w:trPr>
          <w:trHeight w:val="3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napToGrid w:val="0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Игровая беседа с элементами движений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  <w:tab w:val="left" w:pos="360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Интегративная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 деятельность взрослого и детей тематического характера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Контрольно-диагностическая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Экспериментирование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Физкультурное занятие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Спортивные и физкультурные досуги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Спортивные состязания</w:t>
            </w:r>
          </w:p>
          <w:p w:rsidR="00272A3E" w:rsidRPr="006F6C92" w:rsidRDefault="00272A3E" w:rsidP="006F6C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napToGrid w:val="0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Игровая беседа с элементами движений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214"/>
                <w:tab w:val="left" w:pos="360"/>
              </w:tabs>
              <w:suppressAutoHyphens/>
              <w:spacing w:after="0" w:line="240" w:lineRule="auto"/>
              <w:ind w:left="214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Интегративная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Утренняя гимнастика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 деятельность взрослого и детей тематического характера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Игра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Контрольно-диагностическая деятельность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Экспериментировани</w:t>
            </w: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е 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Спортивные и физкультурные досуги</w:t>
            </w:r>
          </w:p>
          <w:p w:rsidR="00272A3E" w:rsidRPr="006F6C92" w:rsidRDefault="00272A3E" w:rsidP="006F6C92">
            <w:pPr>
              <w:numPr>
                <w:ilvl w:val="0"/>
                <w:numId w:val="5"/>
              </w:numPr>
              <w:tabs>
                <w:tab w:val="left" w:pos="176"/>
                <w:tab w:val="left" w:pos="36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Спортивные состязания</w:t>
            </w:r>
          </w:p>
          <w:p w:rsidR="00272A3E" w:rsidRPr="006F6C92" w:rsidRDefault="00272A3E" w:rsidP="006F6C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2A3E" w:rsidRPr="006F6C92" w:rsidRDefault="00272A3E" w:rsidP="006F6C92">
            <w:pPr>
              <w:numPr>
                <w:ilvl w:val="0"/>
                <w:numId w:val="6"/>
              </w:numPr>
              <w:tabs>
                <w:tab w:val="left" w:pos="85"/>
              </w:tabs>
              <w:suppressAutoHyphens/>
              <w:snapToGrid w:val="0"/>
              <w:spacing w:after="0" w:line="240" w:lineRule="auto"/>
              <w:ind w:left="22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 всех видах</w:t>
            </w:r>
          </w:p>
          <w:p w:rsidR="00272A3E" w:rsidRPr="006F6C92" w:rsidRDefault="00272A3E" w:rsidP="006F6C92">
            <w:pPr>
              <w:tabs>
                <w:tab w:val="left" w:pos="85"/>
              </w:tabs>
              <w:spacing w:line="240" w:lineRule="auto"/>
              <w:ind w:left="8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самостоятельной деятельности детей </w:t>
            </w:r>
          </w:p>
          <w:p w:rsidR="00272A3E" w:rsidRPr="006F6C92" w:rsidRDefault="00272A3E" w:rsidP="006F6C92">
            <w:pPr>
              <w:numPr>
                <w:ilvl w:val="0"/>
                <w:numId w:val="6"/>
              </w:numPr>
              <w:tabs>
                <w:tab w:val="left" w:pos="85"/>
              </w:tabs>
              <w:suppressAutoHyphens/>
              <w:spacing w:after="0" w:line="240" w:lineRule="auto"/>
              <w:ind w:left="22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Двигательная </w:t>
            </w:r>
          </w:p>
          <w:p w:rsidR="00272A3E" w:rsidRPr="006F6C92" w:rsidRDefault="00272A3E" w:rsidP="006F6C92">
            <w:pPr>
              <w:tabs>
                <w:tab w:val="left" w:pos="85"/>
              </w:tabs>
              <w:spacing w:line="240" w:lineRule="auto"/>
              <w:ind w:left="8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активность в течение дня</w:t>
            </w:r>
          </w:p>
          <w:p w:rsidR="00272A3E" w:rsidRPr="006F6C92" w:rsidRDefault="00272A3E" w:rsidP="006F6C92">
            <w:pPr>
              <w:numPr>
                <w:ilvl w:val="0"/>
                <w:numId w:val="6"/>
              </w:numPr>
              <w:tabs>
                <w:tab w:val="left" w:pos="85"/>
              </w:tabs>
              <w:suppressAutoHyphens/>
              <w:spacing w:after="0" w:line="240" w:lineRule="auto"/>
              <w:ind w:left="22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Игра</w:t>
            </w:r>
          </w:p>
          <w:p w:rsidR="00272A3E" w:rsidRPr="006F6C92" w:rsidRDefault="00272A3E" w:rsidP="006F6C92">
            <w:pPr>
              <w:numPr>
                <w:ilvl w:val="0"/>
                <w:numId w:val="6"/>
              </w:numPr>
              <w:tabs>
                <w:tab w:val="left" w:pos="85"/>
              </w:tabs>
              <w:suppressAutoHyphens/>
              <w:spacing w:after="0" w:line="240" w:lineRule="auto"/>
              <w:ind w:left="22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Самостоятельные </w:t>
            </w:r>
          </w:p>
          <w:p w:rsidR="00272A3E" w:rsidRPr="006F6C92" w:rsidRDefault="00272A3E" w:rsidP="006F6C92">
            <w:pPr>
              <w:tabs>
                <w:tab w:val="left" w:pos="85"/>
              </w:tabs>
              <w:spacing w:line="240" w:lineRule="auto"/>
              <w:ind w:left="8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спортивные игры и упражнения</w:t>
            </w:r>
          </w:p>
          <w:p w:rsidR="00272A3E" w:rsidRPr="006F6C92" w:rsidRDefault="00272A3E" w:rsidP="006F6C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A3E" w:rsidRPr="006F6C92" w:rsidRDefault="00272A3E" w:rsidP="006F6C92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Праздники и досуги</w:t>
            </w:r>
          </w:p>
          <w:p w:rsidR="00272A3E" w:rsidRPr="006F6C92" w:rsidRDefault="00272A3E" w:rsidP="006F6C92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</w:t>
            </w:r>
          </w:p>
          <w:p w:rsidR="00272A3E" w:rsidRPr="006F6C92" w:rsidRDefault="00272A3E" w:rsidP="006F6C92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Деятельность семейного клуба «Здоровая семья»</w:t>
            </w:r>
          </w:p>
          <w:p w:rsidR="00272A3E" w:rsidRPr="006F6C92" w:rsidRDefault="00272A3E" w:rsidP="006F6C92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2A3E" w:rsidRPr="006F6C92" w:rsidRDefault="00272A3E" w:rsidP="006F6C92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72A3E" w:rsidRPr="006F6C92" w:rsidRDefault="00272A3E" w:rsidP="006F6C92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F6C92">
        <w:rPr>
          <w:rFonts w:ascii="Times New Roman" w:hAnsi="Times New Roman"/>
          <w:b/>
          <w:sz w:val="24"/>
          <w:szCs w:val="24"/>
          <w:lang w:eastAsia="ru-RU"/>
        </w:rPr>
        <w:t>Разнообразие  методов и приемов.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C92">
        <w:rPr>
          <w:rFonts w:ascii="Times New Roman" w:hAnsi="Times New Roman"/>
          <w:i/>
          <w:sz w:val="24"/>
          <w:szCs w:val="24"/>
          <w:lang w:eastAsia="ru-RU"/>
        </w:rPr>
        <w:t>Словесные: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 xml:space="preserve">рассказ             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 xml:space="preserve">чтение  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 xml:space="preserve">беседа              </w:t>
      </w:r>
    </w:p>
    <w:p w:rsidR="00272A3E" w:rsidRPr="006F6C92" w:rsidRDefault="00272A3E" w:rsidP="006F6C92">
      <w:pPr>
        <w:pStyle w:val="11"/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i/>
          <w:sz w:val="24"/>
          <w:szCs w:val="24"/>
          <w:lang w:eastAsia="ru-RU"/>
        </w:rPr>
        <w:t>Наглядные</w:t>
      </w:r>
      <w:r w:rsidRPr="006F6C92">
        <w:rPr>
          <w:rFonts w:ascii="Times New Roman" w:hAnsi="Times New Roman"/>
          <w:sz w:val="24"/>
          <w:szCs w:val="24"/>
          <w:lang w:eastAsia="ru-RU"/>
        </w:rPr>
        <w:t xml:space="preserve">  (подключение к запоминанию и усвоению учебного материала всех органов чувств – слуха, зрения, обоняния, вкуса, осязания):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 xml:space="preserve">Наблюдение               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Рассматривание</w:t>
      </w:r>
    </w:p>
    <w:p w:rsidR="00272A3E" w:rsidRPr="006F6C92" w:rsidRDefault="00272A3E" w:rsidP="006F6C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6C92">
        <w:rPr>
          <w:rFonts w:ascii="Times New Roman" w:hAnsi="Times New Roman"/>
          <w:i/>
          <w:sz w:val="24"/>
          <w:szCs w:val="24"/>
        </w:rPr>
        <w:t>Организационные: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интригующее начало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эмоциональная завязка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сюрпризный момент и т. д.</w:t>
      </w:r>
    </w:p>
    <w:p w:rsidR="00272A3E" w:rsidRPr="006F6C92" w:rsidRDefault="00272A3E" w:rsidP="006F6C92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i/>
          <w:sz w:val="24"/>
          <w:szCs w:val="24"/>
          <w:lang w:eastAsia="ru-RU"/>
        </w:rPr>
        <w:t>Мотивирующие</w:t>
      </w:r>
      <w:r w:rsidRPr="006F6C92">
        <w:rPr>
          <w:rFonts w:ascii="Times New Roman" w:hAnsi="Times New Roman"/>
          <w:sz w:val="24"/>
          <w:szCs w:val="24"/>
          <w:lang w:eastAsia="ru-RU"/>
        </w:rPr>
        <w:t>: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создание ситуации занимательности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загадывание загадок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создание ситуации новизны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эффект удивления и т.д.</w:t>
      </w:r>
    </w:p>
    <w:p w:rsidR="00272A3E" w:rsidRPr="006F6C92" w:rsidRDefault="00272A3E" w:rsidP="006F6C92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i/>
          <w:sz w:val="24"/>
          <w:szCs w:val="24"/>
          <w:lang w:eastAsia="ru-RU"/>
        </w:rPr>
        <w:t>Методы, возбуждающие интерес к получению знаний и умений</w:t>
      </w:r>
      <w:r w:rsidRPr="006F6C92">
        <w:rPr>
          <w:rFonts w:ascii="Times New Roman" w:hAnsi="Times New Roman"/>
          <w:sz w:val="24"/>
          <w:szCs w:val="24"/>
          <w:lang w:eastAsia="ru-RU"/>
        </w:rPr>
        <w:t>: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создание ситуации столкновения мнений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игра (познавательная, развивающая, дидактическая, подвижная и пр.)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игровое упражнение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проведение опыта</w:t>
      </w:r>
    </w:p>
    <w:p w:rsidR="00272A3E" w:rsidRPr="006F6C92" w:rsidRDefault="00272A3E" w:rsidP="006F6C9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sz w:val="24"/>
          <w:szCs w:val="24"/>
          <w:lang w:eastAsia="ru-RU"/>
        </w:rPr>
        <w:t>•</w:t>
      </w:r>
      <w:r w:rsidRPr="006F6C92">
        <w:rPr>
          <w:rFonts w:ascii="Times New Roman" w:hAnsi="Times New Roman"/>
          <w:sz w:val="24"/>
          <w:szCs w:val="24"/>
          <w:lang w:eastAsia="ru-RU"/>
        </w:rPr>
        <w:tab/>
        <w:t>экспериментирование</w:t>
      </w:r>
    </w:p>
    <w:p w:rsidR="00272A3E" w:rsidRPr="006F6C92" w:rsidRDefault="00272A3E" w:rsidP="006F6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•</w:t>
      </w:r>
      <w:r w:rsidRPr="006F6C92">
        <w:rPr>
          <w:rFonts w:ascii="Times New Roman" w:hAnsi="Times New Roman"/>
          <w:sz w:val="24"/>
          <w:szCs w:val="24"/>
        </w:rPr>
        <w:tab/>
        <w:t>проблемно-поисковые методы.</w:t>
      </w:r>
    </w:p>
    <w:p w:rsidR="00272A3E" w:rsidRPr="006F6C92" w:rsidRDefault="00272A3E" w:rsidP="006F6C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72A3E" w:rsidRPr="006F6C92" w:rsidRDefault="00272A3E" w:rsidP="006F6C92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92">
        <w:rPr>
          <w:rFonts w:ascii="Times New Roman" w:hAnsi="Times New Roman"/>
          <w:b/>
          <w:sz w:val="24"/>
          <w:szCs w:val="24"/>
          <w:lang w:eastAsia="ru-RU"/>
        </w:rPr>
        <w:t>Способы, направленные на инновационную деятельность в группе отражает следующие направления:</w:t>
      </w:r>
    </w:p>
    <w:p w:rsidR="00272A3E" w:rsidRPr="006F6C92" w:rsidRDefault="00272A3E" w:rsidP="006F6C9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6F6C92">
        <w:rPr>
          <w:rFonts w:ascii="Times New Roman" w:hAnsi="Times New Roman"/>
          <w:sz w:val="24"/>
          <w:szCs w:val="24"/>
          <w:u w:val="single"/>
        </w:rPr>
        <w:t>Обновление содержания образования дошкольников:</w:t>
      </w:r>
    </w:p>
    <w:p w:rsidR="00272A3E" w:rsidRPr="006F6C92" w:rsidRDefault="00272A3E" w:rsidP="006F6C92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Внедрение современных программ и технологий,</w:t>
      </w:r>
    </w:p>
    <w:p w:rsidR="00272A3E" w:rsidRPr="006F6C92" w:rsidRDefault="00272A3E" w:rsidP="006F6C92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Использование  технологий психолого-педагогической поддержки;</w:t>
      </w:r>
    </w:p>
    <w:p w:rsidR="00272A3E" w:rsidRPr="006F6C92" w:rsidRDefault="00272A3E" w:rsidP="006F6C9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6F6C92">
        <w:rPr>
          <w:rFonts w:ascii="Times New Roman" w:hAnsi="Times New Roman"/>
          <w:sz w:val="24"/>
          <w:szCs w:val="24"/>
          <w:u w:val="single"/>
        </w:rPr>
        <w:t>Обновление и совершенствование системы методической работы:</w:t>
      </w:r>
    </w:p>
    <w:p w:rsidR="00272A3E" w:rsidRPr="006F6C92" w:rsidRDefault="00272A3E" w:rsidP="006F6C92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Отбор инновационного содержания деятельности,</w:t>
      </w:r>
    </w:p>
    <w:p w:rsidR="00272A3E" w:rsidRPr="006F6C92" w:rsidRDefault="00272A3E" w:rsidP="006F6C92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Обновление стиля методической работы на основе и расширения     профессионально-творческих подходов педагогов;</w:t>
      </w:r>
    </w:p>
    <w:p w:rsidR="00272A3E" w:rsidRPr="006F6C92" w:rsidRDefault="00272A3E" w:rsidP="006F6C9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6F6C92">
        <w:rPr>
          <w:rFonts w:ascii="Times New Roman" w:hAnsi="Times New Roman"/>
          <w:sz w:val="24"/>
          <w:szCs w:val="24"/>
          <w:u w:val="single"/>
        </w:rPr>
        <w:t>Обновление системы управления качеством образования:</w:t>
      </w:r>
    </w:p>
    <w:p w:rsidR="00272A3E" w:rsidRPr="006F6C92" w:rsidRDefault="00272A3E" w:rsidP="006F6C9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Создание условий в соответствии с современными требованиями:</w:t>
      </w:r>
    </w:p>
    <w:p w:rsidR="00272A3E" w:rsidRPr="006F6C92" w:rsidRDefault="00272A3E" w:rsidP="006F6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- нормативно-правовые,</w:t>
      </w:r>
    </w:p>
    <w:p w:rsidR="00272A3E" w:rsidRPr="006F6C92" w:rsidRDefault="00272A3E" w:rsidP="006F6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- перспективно-целевые,</w:t>
      </w:r>
    </w:p>
    <w:p w:rsidR="00272A3E" w:rsidRPr="006F6C92" w:rsidRDefault="00272A3E" w:rsidP="006F6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F6C92">
        <w:rPr>
          <w:rFonts w:ascii="Times New Roman" w:hAnsi="Times New Roman"/>
          <w:sz w:val="24"/>
          <w:szCs w:val="24"/>
        </w:rPr>
        <w:t>потребностно-стимулирующие</w:t>
      </w:r>
      <w:proofErr w:type="spellEnd"/>
      <w:r w:rsidRPr="006F6C92">
        <w:rPr>
          <w:rFonts w:ascii="Times New Roman" w:hAnsi="Times New Roman"/>
          <w:sz w:val="24"/>
          <w:szCs w:val="24"/>
        </w:rPr>
        <w:t>,</w:t>
      </w:r>
    </w:p>
    <w:p w:rsidR="00272A3E" w:rsidRPr="006F6C92" w:rsidRDefault="00272A3E" w:rsidP="006F6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- информационно-коммуникативные.</w:t>
      </w:r>
    </w:p>
    <w:p w:rsidR="009A68F8" w:rsidRPr="006F6C92" w:rsidRDefault="009A68F8" w:rsidP="006F6C9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90209" w:rsidRDefault="00990209" w:rsidP="006F6C9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A68F8" w:rsidRPr="006F6C92" w:rsidRDefault="009A68F8" w:rsidP="006F6C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 w:rsidR="003C7C79" w:rsidRPr="006F6C92">
        <w:rPr>
          <w:rFonts w:ascii="Times New Roman" w:hAnsi="Times New Roman"/>
          <w:b/>
          <w:sz w:val="24"/>
          <w:szCs w:val="24"/>
        </w:rPr>
        <w:t>К</w:t>
      </w:r>
      <w:r w:rsidRPr="006F6C92">
        <w:rPr>
          <w:rFonts w:ascii="Times New Roman" w:hAnsi="Times New Roman"/>
          <w:b/>
          <w:bCs/>
          <w:sz w:val="24"/>
          <w:szCs w:val="24"/>
        </w:rPr>
        <w:t>омплексно-тематическое планирование в средней группе «</w:t>
      </w:r>
      <w:r w:rsidR="00F4114B" w:rsidRPr="006F6C92">
        <w:rPr>
          <w:rFonts w:ascii="Times New Roman" w:hAnsi="Times New Roman"/>
          <w:b/>
          <w:bCs/>
          <w:sz w:val="24"/>
          <w:szCs w:val="24"/>
        </w:rPr>
        <w:t>Затейники</w:t>
      </w:r>
      <w:r w:rsidRPr="006F6C92"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Style w:val="a7"/>
        <w:tblpPr w:leftFromText="180" w:rightFromText="180" w:vertAnchor="text" w:horzAnchor="margin" w:tblpXSpec="center" w:tblpY="210"/>
        <w:tblW w:w="10774" w:type="dxa"/>
        <w:tblLayout w:type="fixed"/>
        <w:tblLook w:val="04A0"/>
      </w:tblPr>
      <w:tblGrid>
        <w:gridCol w:w="959"/>
        <w:gridCol w:w="850"/>
        <w:gridCol w:w="851"/>
        <w:gridCol w:w="850"/>
        <w:gridCol w:w="1276"/>
        <w:gridCol w:w="2051"/>
        <w:gridCol w:w="569"/>
        <w:gridCol w:w="2376"/>
        <w:gridCol w:w="992"/>
      </w:tblGrid>
      <w:tr w:rsidR="00F4114B" w:rsidRPr="006F6C92" w:rsidTr="00991880">
        <w:tc>
          <w:tcPr>
            <w:tcW w:w="959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851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850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2620" w:type="dxa"/>
            <w:gridSpan w:val="2"/>
          </w:tcPr>
          <w:p w:rsidR="00624BC0" w:rsidRPr="006F6C92" w:rsidRDefault="00624BC0" w:rsidP="006F6C92">
            <w:pPr>
              <w:pStyle w:val="Default"/>
              <w:jc w:val="center"/>
              <w:rPr>
                <w:bCs/>
                <w:color w:val="auto"/>
              </w:rPr>
            </w:pPr>
            <w:r w:rsidRPr="006F6C92">
              <w:rPr>
                <w:bCs/>
                <w:color w:val="auto"/>
              </w:rPr>
              <w:t>Часть, формируемая участниками образовательного процесса</w:t>
            </w:r>
          </w:p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Педагогические задачи</w:t>
            </w:r>
          </w:p>
        </w:tc>
        <w:tc>
          <w:tcPr>
            <w:tcW w:w="992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Итоговые мероприятия</w:t>
            </w:r>
          </w:p>
        </w:tc>
      </w:tr>
      <w:tr w:rsidR="00624BC0" w:rsidRPr="006F6C92" w:rsidTr="00991880">
        <w:tc>
          <w:tcPr>
            <w:tcW w:w="959" w:type="dxa"/>
          </w:tcPr>
          <w:p w:rsidR="00624BC0" w:rsidRPr="006F6C92" w:rsidRDefault="00624BC0" w:rsidP="006F6C9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6C92">
              <w:rPr>
                <w:rFonts w:ascii="Times New Roman" w:hAnsi="Times New Roman"/>
                <w:i/>
                <w:sz w:val="24"/>
                <w:szCs w:val="24"/>
              </w:rPr>
              <w:t>День знаний</w:t>
            </w:r>
          </w:p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Август-</w:t>
            </w:r>
          </w:p>
        </w:tc>
        <w:tc>
          <w:tcPr>
            <w:tcW w:w="851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1276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Детский сад и я</w:t>
            </w:r>
          </w:p>
        </w:tc>
        <w:tc>
          <w:tcPr>
            <w:tcW w:w="2620" w:type="dxa"/>
            <w:gridSpan w:val="2"/>
            <w:vMerge w:val="restart"/>
          </w:tcPr>
          <w:p w:rsidR="00624BC0" w:rsidRPr="006F6C92" w:rsidRDefault="00624BC0" w:rsidP="006F6C92">
            <w:pPr>
              <w:pStyle w:val="c0"/>
              <w:tabs>
                <w:tab w:val="left" w:pos="8540"/>
              </w:tabs>
              <w:spacing w:before="0" w:beforeAutospacing="0" w:after="0" w:afterAutospacing="0"/>
              <w:ind w:right="15"/>
            </w:pPr>
            <w:r w:rsidRPr="006F6C92">
              <w:rPr>
                <w:rStyle w:val="c1"/>
              </w:rPr>
              <w:t>Расширить и уточнить представления детей о труде сотрудников детского сада</w:t>
            </w:r>
          </w:p>
          <w:p w:rsidR="00624BC0" w:rsidRPr="006F6C92" w:rsidRDefault="00624BC0" w:rsidP="006F6C92">
            <w:pPr>
              <w:pStyle w:val="c0"/>
              <w:spacing w:before="0" w:beforeAutospacing="0" w:after="0" w:afterAutospacing="0"/>
            </w:pPr>
            <w:r w:rsidRPr="006F6C92">
              <w:rPr>
                <w:rStyle w:val="c1"/>
              </w:rPr>
              <w:t>Показать взаимосвязь между разными видами труда.</w:t>
            </w:r>
          </w:p>
          <w:p w:rsidR="00624BC0" w:rsidRPr="006F6C92" w:rsidRDefault="00624BC0" w:rsidP="006F6C92">
            <w:pPr>
              <w:pStyle w:val="c0"/>
              <w:spacing w:before="0" w:beforeAutospacing="0" w:after="0" w:afterAutospacing="0"/>
            </w:pPr>
            <w:r w:rsidRPr="006F6C92">
              <w:rPr>
                <w:rStyle w:val="c1"/>
              </w:rPr>
              <w:t>Воспитывать уважение к труду сотрудников детского сада и родителей.</w:t>
            </w:r>
          </w:p>
          <w:p w:rsidR="00624BC0" w:rsidRPr="006F6C92" w:rsidRDefault="00624BC0" w:rsidP="006F6C9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Воспитывать в детях дружелюбное отношение друг к другу, желание играть вместе, общаться и дружить.</w:t>
            </w:r>
          </w:p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медсестра, дворник, повар и др.)</w:t>
            </w:r>
          </w:p>
        </w:tc>
        <w:tc>
          <w:tcPr>
            <w:tcW w:w="992" w:type="dxa"/>
            <w:vMerge w:val="restart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Праздник «День знаний», </w:t>
            </w:r>
          </w:p>
        </w:tc>
      </w:tr>
      <w:tr w:rsidR="00624BC0" w:rsidRPr="006F6C92" w:rsidTr="00991880">
        <w:tc>
          <w:tcPr>
            <w:tcW w:w="959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2-6</w:t>
            </w:r>
          </w:p>
        </w:tc>
        <w:tc>
          <w:tcPr>
            <w:tcW w:w="1276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Наша группа (предметное окружение климат)</w:t>
            </w:r>
          </w:p>
        </w:tc>
        <w:tc>
          <w:tcPr>
            <w:tcW w:w="2620" w:type="dxa"/>
            <w:gridSpan w:val="2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BC0" w:rsidRPr="006F6C92" w:rsidTr="00991880">
        <w:tc>
          <w:tcPr>
            <w:tcW w:w="959" w:type="dxa"/>
            <w:vMerge w:val="restart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6F6C92">
              <w:rPr>
                <w:rFonts w:ascii="Times New Roman" w:hAnsi="Times New Roman"/>
                <w:i/>
                <w:sz w:val="24"/>
                <w:szCs w:val="24"/>
              </w:rPr>
              <w:t>Осень</w:t>
            </w:r>
          </w:p>
        </w:tc>
        <w:tc>
          <w:tcPr>
            <w:tcW w:w="850" w:type="dxa"/>
            <w:vMerge w:val="restart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9-13</w:t>
            </w:r>
          </w:p>
        </w:tc>
        <w:tc>
          <w:tcPr>
            <w:tcW w:w="1276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Сезонные изменения.</w:t>
            </w:r>
          </w:p>
        </w:tc>
        <w:tc>
          <w:tcPr>
            <w:tcW w:w="2620" w:type="dxa"/>
            <w:gridSpan w:val="2"/>
            <w:vMerge w:val="restart"/>
          </w:tcPr>
          <w:p w:rsidR="00624BC0" w:rsidRPr="006F6C92" w:rsidRDefault="00624BC0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Развивать у детей интерес к родной природе, её красоте.</w:t>
            </w:r>
          </w:p>
          <w:p w:rsidR="00624BC0" w:rsidRPr="006F6C92" w:rsidRDefault="00624BC0" w:rsidP="006F6C9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Сформировать у детей представление об осени как времени года, сделать акцент на красоте и разнообразии родной природы; учить узнавать разные породы деревьев по листьям.</w:t>
            </w: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24BC0" w:rsidRPr="006F6C92" w:rsidRDefault="00624BC0" w:rsidP="006F6C92">
            <w:pPr>
              <w:widowControl w:val="0"/>
              <w:tabs>
                <w:tab w:val="left" w:pos="633"/>
              </w:tabs>
              <w:ind w:right="142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Крыме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Продолжать знакомить с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/хозяйственными профессиями нашего региона;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Закрепить знания о правилах поведения в природе. Познакомить детей с фруктами, которые растут в Крыму. Закреплять знания детей о фруктах: где растут, как их убирают и  употребляют в пищу. </w:t>
            </w:r>
          </w:p>
          <w:p w:rsidR="00624BC0" w:rsidRPr="006F6C92" w:rsidRDefault="00624BC0" w:rsidP="006F6C92">
            <w:pPr>
              <w:widowControl w:val="0"/>
              <w:tabs>
                <w:tab w:val="left" w:pos="633"/>
              </w:tabs>
              <w:ind w:right="142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Дать знания о Красной книге Крыма; о богатстве Крыма.</w:t>
            </w:r>
          </w:p>
          <w:p w:rsidR="00624BC0" w:rsidRPr="006F6C92" w:rsidRDefault="00624BC0" w:rsidP="006F6C9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Воспитывать чувство любви и гордости к родному краю, желание его охранять.</w:t>
            </w: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24BC0" w:rsidRPr="006F6C92" w:rsidRDefault="00624BC0" w:rsidP="006F6C92">
            <w:pPr>
              <w:widowControl w:val="0"/>
              <w:tabs>
                <w:tab w:val="left" w:pos="633"/>
              </w:tabs>
              <w:ind w:right="142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Воспитывать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бережное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отношение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природе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Формировать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элементарные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экологические представления.</w:t>
            </w:r>
          </w:p>
        </w:tc>
        <w:tc>
          <w:tcPr>
            <w:tcW w:w="992" w:type="dxa"/>
            <w:vMerge w:val="restart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Праздник «Осень». Выставка детского творчества.</w:t>
            </w:r>
          </w:p>
        </w:tc>
      </w:tr>
      <w:tr w:rsidR="00624BC0" w:rsidRPr="006F6C92" w:rsidTr="00991880">
        <w:tc>
          <w:tcPr>
            <w:tcW w:w="959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1276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Дары осени овощи и фрукты</w:t>
            </w:r>
          </w:p>
        </w:tc>
        <w:tc>
          <w:tcPr>
            <w:tcW w:w="2620" w:type="dxa"/>
            <w:gridSpan w:val="2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BC0" w:rsidRPr="006F6C92" w:rsidTr="00991880">
        <w:tc>
          <w:tcPr>
            <w:tcW w:w="959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1276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Золотая осень. Деревья и кустарники</w:t>
            </w:r>
          </w:p>
        </w:tc>
        <w:tc>
          <w:tcPr>
            <w:tcW w:w="2620" w:type="dxa"/>
            <w:gridSpan w:val="2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BC0" w:rsidRPr="006F6C92" w:rsidTr="00991880">
        <w:tc>
          <w:tcPr>
            <w:tcW w:w="959" w:type="dxa"/>
            <w:vMerge w:val="restart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Я в мире человек</w:t>
            </w:r>
          </w:p>
        </w:tc>
        <w:tc>
          <w:tcPr>
            <w:tcW w:w="850" w:type="dxa"/>
            <w:vMerge w:val="restart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30-04</w:t>
            </w:r>
          </w:p>
        </w:tc>
        <w:tc>
          <w:tcPr>
            <w:tcW w:w="1276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 здоровом теле – здоровый дух.</w:t>
            </w:r>
          </w:p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День народного единства.</w:t>
            </w:r>
          </w:p>
        </w:tc>
        <w:tc>
          <w:tcPr>
            <w:tcW w:w="2620" w:type="dxa"/>
            <w:gridSpan w:val="2"/>
            <w:vMerge w:val="restart"/>
          </w:tcPr>
          <w:p w:rsidR="00624BC0" w:rsidRPr="006F6C92" w:rsidRDefault="00624BC0" w:rsidP="006F6C9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Формировать начальные представления о здоровье и ЗОЖ. Развивать представления о своем внешнем облике. Развивать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гендерные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представления.</w:t>
            </w:r>
          </w:p>
          <w:p w:rsidR="00624BC0" w:rsidRPr="006F6C92" w:rsidRDefault="00624BC0" w:rsidP="006F6C9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Формировать привычку к здоровому образу жизни, представление о различных эмоциональных состояниях людей. Формировать привычку к здоровому образу жизни, представление о различных эмоциональных состояниях людей.</w:t>
            </w:r>
          </w:p>
          <w:p w:rsidR="00624BC0" w:rsidRPr="006F6C92" w:rsidRDefault="00624BC0" w:rsidP="006F6C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Закреплять знание детей своего имени и фамилии и имен родителей, их профессий. Расширять знания детей о самих себе, о своей семье, о </w:t>
            </w: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том, где работают родители, как важен для общества их труд.</w:t>
            </w:r>
          </w:p>
          <w:p w:rsidR="00624BC0" w:rsidRPr="006F6C92" w:rsidRDefault="00624BC0" w:rsidP="006F6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Формировать уважительного, заботливого отношения к пожилым родственницам.</w:t>
            </w:r>
          </w:p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 (сын, дочь, мама, папа и т. д.). Закреплять знание детьми своих имени, фамилии и возраста; имен родителей. Знакомить детей с профессиями родителей. Воспитывать уважение к труду близких взрослых. Формировать положительную самооценку, образ Я (помогать каждому ребенку как можно чаще убеждаться в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том, что он хороший, что его любят). Развивать представления детей о своем внешнем облике. Воспитывать эмоциональную отзывчивость на состояние близких людей, формировать уважительное, заботливое отношение к пожилым родственникам</w:t>
            </w:r>
          </w:p>
        </w:tc>
        <w:tc>
          <w:tcPr>
            <w:tcW w:w="992" w:type="dxa"/>
            <w:vMerge w:val="restart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Спортивный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праздник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здоровья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624BC0" w:rsidRPr="006F6C92" w:rsidTr="00991880">
        <w:tc>
          <w:tcPr>
            <w:tcW w:w="959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07-11</w:t>
            </w:r>
          </w:p>
        </w:tc>
        <w:tc>
          <w:tcPr>
            <w:tcW w:w="1276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Что я знаю о себе Моя семья</w:t>
            </w:r>
          </w:p>
        </w:tc>
        <w:tc>
          <w:tcPr>
            <w:tcW w:w="2620" w:type="dxa"/>
            <w:gridSpan w:val="2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BC0" w:rsidRPr="006F6C92" w:rsidTr="00991880">
        <w:tc>
          <w:tcPr>
            <w:tcW w:w="959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1276" w:type="dxa"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Профессии родителей</w:t>
            </w:r>
          </w:p>
        </w:tc>
        <w:tc>
          <w:tcPr>
            <w:tcW w:w="2620" w:type="dxa"/>
            <w:gridSpan w:val="2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4BC0" w:rsidRPr="006F6C92" w:rsidRDefault="00624BC0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14B" w:rsidRPr="006F6C92" w:rsidTr="00991880">
        <w:tc>
          <w:tcPr>
            <w:tcW w:w="1809" w:type="dxa"/>
            <w:gridSpan w:val="2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октябрь</w:t>
            </w:r>
          </w:p>
        </w:tc>
        <w:tc>
          <w:tcPr>
            <w:tcW w:w="851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3327" w:type="dxa"/>
            <w:gridSpan w:val="2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3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                       Мониторинг</w:t>
            </w:r>
          </w:p>
        </w:tc>
      </w:tr>
      <w:tr w:rsidR="00B929AD" w:rsidRPr="006F6C92" w:rsidTr="00991880">
        <w:tc>
          <w:tcPr>
            <w:tcW w:w="959" w:type="dxa"/>
            <w:vMerge w:val="restart"/>
          </w:tcPr>
          <w:p w:rsidR="00B929AD" w:rsidRPr="006F6C92" w:rsidRDefault="00B929AD" w:rsidP="006F6C9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6C92">
              <w:rPr>
                <w:rFonts w:ascii="Times New Roman" w:hAnsi="Times New Roman"/>
                <w:i/>
                <w:sz w:val="24"/>
                <w:szCs w:val="24"/>
              </w:rPr>
              <w:t>Мое село, моя страна</w:t>
            </w:r>
          </w:p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Октябр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21-25</w:t>
            </w:r>
          </w:p>
        </w:tc>
        <w:tc>
          <w:tcPr>
            <w:tcW w:w="1276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Мой дом, моя страна</w:t>
            </w:r>
          </w:p>
        </w:tc>
        <w:tc>
          <w:tcPr>
            <w:tcW w:w="2620" w:type="dxa"/>
            <w:gridSpan w:val="2"/>
            <w:vMerge w:val="restart"/>
          </w:tcPr>
          <w:p w:rsidR="00B929AD" w:rsidRPr="006F6C92" w:rsidRDefault="00B929AD" w:rsidP="006F6C9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Формировать представления о родном крае; показать место расположения Крыма на карте России, дать представление, что Крым является частью России, в котором есть горы, равнины, степи, моря, реки; познакомить с названиями наибольших городов Крыма.</w:t>
            </w:r>
          </w:p>
          <w:p w:rsidR="00B929AD" w:rsidRPr="006F6C92" w:rsidRDefault="00B929AD" w:rsidP="006F6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Продолжать знакомить детей с различными видами транспорта, дорожными знаками и правилами безопасного поведения на улице села, города. </w:t>
            </w:r>
          </w:p>
          <w:p w:rsidR="00B929AD" w:rsidRPr="006F6C92" w:rsidRDefault="00B929AD" w:rsidP="006F6C9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B929AD" w:rsidRPr="006F6C92" w:rsidRDefault="00B929AD" w:rsidP="006F6C92">
            <w:pPr>
              <w:suppressAutoHyphens/>
              <w:ind w:right="-34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Расширять  представления детей о своей малой родине; </w:t>
            </w:r>
          </w:p>
          <w:p w:rsidR="00B929AD" w:rsidRPr="006F6C92" w:rsidRDefault="00B929AD" w:rsidP="006F6C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Знакомить детей с устройством дома, с бытом и традициями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сложившимися у народов Крыма;</w:t>
            </w:r>
          </w:p>
          <w:p w:rsidR="00B929AD" w:rsidRPr="006F6C92" w:rsidRDefault="00B929AD" w:rsidP="006F6C9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Воспитывать устойчивый интерес и уважение к истории и культуре русского, татарского, </w:t>
            </w: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украинского и др. народов.</w:t>
            </w:r>
          </w:p>
          <w:p w:rsidR="00B929AD" w:rsidRPr="006F6C92" w:rsidRDefault="00B929AD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Знакомить детей с национальными костюмами разных народов. Расширять словарный запас. Воспитывать интерес и уважение к культуре разных народов.</w:t>
            </w:r>
          </w:p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Знакомить с родным селом. Формировать начальные представления о Крыме,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на улицах родного села, элементарных правилах дорожного движения. Расширять представления о профессиях. Знакомить с некоторыми выдающимися людьми, прославившими Россию.</w:t>
            </w:r>
          </w:p>
        </w:tc>
        <w:tc>
          <w:tcPr>
            <w:tcW w:w="992" w:type="dxa"/>
            <w:vMerge w:val="restart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Мероприятия по правилам дорожного движения.</w:t>
            </w:r>
          </w:p>
        </w:tc>
      </w:tr>
      <w:tr w:rsidR="00B929AD" w:rsidRPr="006F6C92" w:rsidTr="00991880">
        <w:tc>
          <w:tcPr>
            <w:tcW w:w="959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28-01</w:t>
            </w:r>
          </w:p>
        </w:tc>
        <w:tc>
          <w:tcPr>
            <w:tcW w:w="1276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Улицы моего села</w:t>
            </w:r>
          </w:p>
        </w:tc>
        <w:tc>
          <w:tcPr>
            <w:tcW w:w="2620" w:type="dxa"/>
            <w:gridSpan w:val="2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9AD" w:rsidRPr="006F6C92" w:rsidTr="00991880">
        <w:tc>
          <w:tcPr>
            <w:tcW w:w="959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04-08</w:t>
            </w:r>
          </w:p>
        </w:tc>
        <w:tc>
          <w:tcPr>
            <w:tcW w:w="1276" w:type="dxa"/>
          </w:tcPr>
          <w:p w:rsidR="00B929AD" w:rsidRPr="006F6C92" w:rsidRDefault="00650566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Государственные символы</w:t>
            </w:r>
          </w:p>
        </w:tc>
        <w:tc>
          <w:tcPr>
            <w:tcW w:w="2620" w:type="dxa"/>
            <w:gridSpan w:val="2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9AD" w:rsidRPr="006F6C92" w:rsidTr="00991880">
        <w:tc>
          <w:tcPr>
            <w:tcW w:w="959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Профессии людей</w:t>
            </w:r>
          </w:p>
        </w:tc>
        <w:tc>
          <w:tcPr>
            <w:tcW w:w="2620" w:type="dxa"/>
            <w:gridSpan w:val="2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9AD" w:rsidRPr="006F6C92" w:rsidTr="00991880">
        <w:tc>
          <w:tcPr>
            <w:tcW w:w="959" w:type="dxa"/>
          </w:tcPr>
          <w:p w:rsidR="00B929AD" w:rsidRPr="006F6C92" w:rsidRDefault="00B929AD" w:rsidP="006F6C9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6C9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Новогодний праздник</w:t>
            </w:r>
          </w:p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Ноябр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1276" w:type="dxa"/>
          </w:tcPr>
          <w:p w:rsidR="00B929AD" w:rsidRPr="006F6C92" w:rsidRDefault="00650566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620" w:type="dxa"/>
            <w:gridSpan w:val="2"/>
            <w:vMerge w:val="restart"/>
          </w:tcPr>
          <w:p w:rsidR="00B929AD" w:rsidRPr="006F6C92" w:rsidRDefault="00B929AD" w:rsidP="006F6C9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Расширять и закреплять знания о государственной символике Крыма (флаг, герб, гимн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  <w:p w:rsidR="00B929AD" w:rsidRPr="006F6C92" w:rsidRDefault="00B929AD" w:rsidP="006F6C92">
            <w:pPr>
              <w:pStyle w:val="a6"/>
              <w:spacing w:before="0" w:beforeAutospacing="0" w:after="0" w:afterAutospacing="0"/>
            </w:pPr>
            <w:r w:rsidRPr="006F6C92">
              <w:t>1.Расширить представления о зимних природных явлениях.</w:t>
            </w:r>
            <w:r w:rsidRPr="006F6C92">
              <w:rPr>
                <w:lang w:eastAsia="zh-CN"/>
              </w:rPr>
              <w:t xml:space="preserve"> </w:t>
            </w:r>
            <w:r w:rsidRPr="006F6C92">
              <w:t xml:space="preserve">Систематизировать представление о характерных для Крыма признаках зимы. </w:t>
            </w:r>
          </w:p>
          <w:p w:rsidR="00B929AD" w:rsidRPr="006F6C92" w:rsidRDefault="00B929AD" w:rsidP="006F6C92">
            <w:pPr>
              <w:pStyle w:val="Default"/>
              <w:rPr>
                <w:color w:val="auto"/>
              </w:rPr>
            </w:pPr>
            <w:r w:rsidRPr="006F6C92">
              <w:rPr>
                <w:color w:val="auto"/>
              </w:rPr>
              <w:t xml:space="preserve">Знакомить с правилами безопасного поведения в природе во время сильного ветра, урагана, гололеда, ливневых дождей. </w:t>
            </w:r>
          </w:p>
          <w:p w:rsidR="00B929AD" w:rsidRPr="006F6C92" w:rsidRDefault="00B929AD" w:rsidP="006F6C92">
            <w:pPr>
              <w:suppressAutoHyphens/>
              <w:ind w:right="13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2.Познакомить с традициями празднования Нового года в  нашем регионе, селе.  Привлекать к активному  разнообразному участию в подготовке  к празднику  и его проведению детей и родителей; воспитывать  чувство удовлетворения от участия в коллективной предпраздничной деятельности. Вызвать стремление поздравить близких с праздником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преподнести  подарки, сделанные своими руками.</w:t>
            </w:r>
          </w:p>
          <w:p w:rsidR="00B929AD" w:rsidRPr="006F6C92" w:rsidRDefault="00B929AD" w:rsidP="006F6C9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Закрепить знания детей о зимующих птицах.</w:t>
            </w:r>
          </w:p>
          <w:p w:rsidR="00B929AD" w:rsidRPr="006F6C92" w:rsidRDefault="00B929AD" w:rsidP="006F6C9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 w:val="restart"/>
          </w:tcPr>
          <w:p w:rsidR="00B929AD" w:rsidRPr="006F6C92" w:rsidRDefault="00B929AD" w:rsidP="006F6C9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Расширять представления детей о род ной стране, о государственных праздниках; вызвать интерес к истории своей страны; воспитывать чувство гордости за свою страну, любви к ней. Знакомить с историей России, гербом и флагом, мелодией гимна. Рассказывать о людях, прославивших Россию; о том, что Россия огромная страна; Москва — главный город, столица нашей Родины. </w:t>
            </w:r>
          </w:p>
          <w:p w:rsidR="00B929AD" w:rsidRPr="006F6C92" w:rsidRDefault="00B929AD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Воспитание у детей чувства любви и привязанности к самому близкому и родному человеку-маме, бабушке, желание помогать маме в ее работе по дому, радовать ее хорошими поступками. Воспитание уважения и любви к маме, желания оберегать и защищать ее.</w:t>
            </w:r>
          </w:p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Организовывать все виды детской деятельности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(игровой, коммуникативной, трудовой познавательно-исследовательской, продуктивной, музыкально</w:t>
            </w:r>
            <w:r w:rsidRPr="006F6C92">
              <w:rPr>
                <w:rFonts w:ascii="Times New Roman" w:hAnsi="Times New Roman"/>
                <w:sz w:val="24"/>
                <w:szCs w:val="24"/>
              </w:rPr>
              <w:softHyphen/>
              <w:t xml:space="preserve"> художественной, чтения) вокруг темы Нового года и новогоднего праздника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992" w:type="dxa"/>
            <w:vMerge w:val="restart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Праздник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Новый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».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Выставка</w:t>
            </w:r>
            <w:proofErr w:type="spellEnd"/>
          </w:p>
        </w:tc>
      </w:tr>
      <w:tr w:rsidR="00B929AD" w:rsidRPr="006F6C92" w:rsidTr="00991880">
        <w:tc>
          <w:tcPr>
            <w:tcW w:w="959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1276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2620" w:type="dxa"/>
            <w:gridSpan w:val="2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9AD" w:rsidRPr="006F6C92" w:rsidTr="00991880">
        <w:tc>
          <w:tcPr>
            <w:tcW w:w="959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02-06</w:t>
            </w:r>
          </w:p>
        </w:tc>
        <w:tc>
          <w:tcPr>
            <w:tcW w:w="1276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Зимние изменения в природе</w:t>
            </w:r>
          </w:p>
        </w:tc>
        <w:tc>
          <w:tcPr>
            <w:tcW w:w="2620" w:type="dxa"/>
            <w:gridSpan w:val="2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9AD" w:rsidRPr="006F6C92" w:rsidTr="00991880">
        <w:tc>
          <w:tcPr>
            <w:tcW w:w="959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09-13</w:t>
            </w:r>
          </w:p>
        </w:tc>
        <w:tc>
          <w:tcPr>
            <w:tcW w:w="1276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Лесные звери зимой</w:t>
            </w:r>
          </w:p>
        </w:tc>
        <w:tc>
          <w:tcPr>
            <w:tcW w:w="2620" w:type="dxa"/>
            <w:gridSpan w:val="2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9AD" w:rsidRPr="006F6C92" w:rsidTr="00991880">
        <w:tc>
          <w:tcPr>
            <w:tcW w:w="959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1276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2620" w:type="dxa"/>
            <w:gridSpan w:val="2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9AD" w:rsidRPr="006F6C92" w:rsidTr="00991880">
        <w:tc>
          <w:tcPr>
            <w:tcW w:w="959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1276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Праздник ёлки</w:t>
            </w:r>
          </w:p>
        </w:tc>
        <w:tc>
          <w:tcPr>
            <w:tcW w:w="2620" w:type="dxa"/>
            <w:gridSpan w:val="2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14B" w:rsidRPr="006F6C92" w:rsidTr="00991880">
        <w:tc>
          <w:tcPr>
            <w:tcW w:w="959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Каникулы</w:t>
            </w:r>
          </w:p>
        </w:tc>
        <w:tc>
          <w:tcPr>
            <w:tcW w:w="850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126" w:type="dxa"/>
            <w:gridSpan w:val="2"/>
          </w:tcPr>
          <w:p w:rsidR="00F4114B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Новогодние каникулы</w:t>
            </w:r>
          </w:p>
        </w:tc>
        <w:tc>
          <w:tcPr>
            <w:tcW w:w="4996" w:type="dxa"/>
            <w:gridSpan w:val="3"/>
          </w:tcPr>
          <w:p w:rsidR="00B929AD" w:rsidRPr="006F6C92" w:rsidRDefault="00B929AD" w:rsidP="006F6C92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Познакомить с праздниками народного календаря: Рождество, Коляда; развивать активный словарь на основе полученных знаний о народных праздниках.</w:t>
            </w:r>
          </w:p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9AD" w:rsidRPr="006F6C92" w:rsidTr="00991880">
        <w:tc>
          <w:tcPr>
            <w:tcW w:w="959" w:type="dxa"/>
            <w:vMerge w:val="restart"/>
          </w:tcPr>
          <w:p w:rsidR="00B929AD" w:rsidRPr="006F6C92" w:rsidRDefault="00B929AD" w:rsidP="006F6C9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6C92">
              <w:rPr>
                <w:rFonts w:ascii="Times New Roman" w:hAnsi="Times New Roman"/>
                <w:i/>
                <w:sz w:val="24"/>
                <w:szCs w:val="24"/>
              </w:rPr>
              <w:t>Зима</w:t>
            </w:r>
          </w:p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  <w:tc>
          <w:tcPr>
            <w:tcW w:w="1276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Зимние чудеса (эксперименты со снегом, льдом, водой). </w:t>
            </w:r>
          </w:p>
        </w:tc>
        <w:tc>
          <w:tcPr>
            <w:tcW w:w="2620" w:type="dxa"/>
            <w:gridSpan w:val="2"/>
            <w:vMerge w:val="restart"/>
          </w:tcPr>
          <w:p w:rsidR="00B929AD" w:rsidRPr="006F6C92" w:rsidRDefault="00B929AD" w:rsidP="006F6C92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Учить детей играть в игры с правилами, вызывать интерес к народным играм. </w:t>
            </w: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Знакомить детей с зимними видами спорта в нашем селе, районе, традициями детского сада.</w:t>
            </w:r>
          </w:p>
          <w:p w:rsidR="00B929AD" w:rsidRPr="006F6C92" w:rsidRDefault="00B929AD" w:rsidP="006F6C9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Расширять и обогащать знания детей  об особенностях  зимней природы нашего региона.</w:t>
            </w:r>
          </w:p>
          <w:p w:rsidR="00B929AD" w:rsidRPr="006F6C92" w:rsidRDefault="00B929AD" w:rsidP="006F6C9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Дать детям знания о необходимости света, тепла, влаги, почвы для роста растений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з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имой мало света, холодно, снег, растения прекращают свой рост, отдыхают)</w:t>
            </w:r>
          </w:p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отражать ее в рисунках, лепке.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 Расширять представления о местах, где всегда зима, о животных Арктики и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Антарктики</w:t>
            </w:r>
          </w:p>
        </w:tc>
        <w:tc>
          <w:tcPr>
            <w:tcW w:w="992" w:type="dxa"/>
            <w:vMerge w:val="restart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Развлечение «Зима». Выставка детского творчества.</w:t>
            </w:r>
          </w:p>
        </w:tc>
      </w:tr>
      <w:tr w:rsidR="00B929AD" w:rsidRPr="006F6C92" w:rsidTr="00991880">
        <w:tc>
          <w:tcPr>
            <w:tcW w:w="959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20-24</w:t>
            </w:r>
          </w:p>
        </w:tc>
        <w:tc>
          <w:tcPr>
            <w:tcW w:w="1276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Мир природы зимой. </w:t>
            </w:r>
          </w:p>
        </w:tc>
        <w:tc>
          <w:tcPr>
            <w:tcW w:w="2620" w:type="dxa"/>
            <w:gridSpan w:val="2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9AD" w:rsidRPr="006F6C92" w:rsidTr="00991880">
        <w:tc>
          <w:tcPr>
            <w:tcW w:w="959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27-31</w:t>
            </w:r>
          </w:p>
        </w:tc>
        <w:tc>
          <w:tcPr>
            <w:tcW w:w="1276" w:type="dxa"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Сезонные изменения</w:t>
            </w:r>
          </w:p>
        </w:tc>
        <w:tc>
          <w:tcPr>
            <w:tcW w:w="2620" w:type="dxa"/>
            <w:gridSpan w:val="2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29AD" w:rsidRPr="006F6C92" w:rsidRDefault="00B929A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26D" w:rsidRPr="006F6C92" w:rsidTr="00991880">
        <w:tc>
          <w:tcPr>
            <w:tcW w:w="959" w:type="dxa"/>
            <w:vMerge w:val="restart"/>
          </w:tcPr>
          <w:p w:rsidR="006F526D" w:rsidRPr="006F6C92" w:rsidRDefault="006F526D" w:rsidP="006F6C9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6C9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День защитника Отечества</w:t>
            </w:r>
          </w:p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F526D" w:rsidRPr="006F6C92" w:rsidRDefault="00DD48E8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  <w:tc>
          <w:tcPr>
            <w:tcW w:w="1276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Военные профессии, техника</w:t>
            </w:r>
          </w:p>
        </w:tc>
        <w:tc>
          <w:tcPr>
            <w:tcW w:w="2620" w:type="dxa"/>
            <w:gridSpan w:val="2"/>
            <w:vMerge w:val="restart"/>
          </w:tcPr>
          <w:p w:rsidR="006F526D" w:rsidRPr="006F6C92" w:rsidRDefault="006F526D" w:rsidP="006F6C9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Знакомить детей с «военными" профессиями, с военной техникой; расширять знания о государственной символике России, Крыма (флаг, герб, гимн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</w:p>
          <w:p w:rsidR="006F526D" w:rsidRPr="006F6C92" w:rsidRDefault="006F526D" w:rsidP="006F6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гендерные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представления, формировать у мальчиков стремление быть сильными, смелыми, стать защитниками Родины; воспитывать у девочек уважение к мальчикам как будущим защитникам Родины. </w:t>
            </w:r>
          </w:p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Воспитывать любовь к Родине. Осуществлять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гендерное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воспитание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992" w:type="dxa"/>
            <w:vMerge w:val="restart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Праздник, посвященный Дню защитника Отечества.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Выставка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детского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творчества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6F526D" w:rsidRPr="006F6C92" w:rsidTr="00991880">
        <w:tc>
          <w:tcPr>
            <w:tcW w:w="959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1276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Наши защитники</w:t>
            </w:r>
          </w:p>
        </w:tc>
        <w:tc>
          <w:tcPr>
            <w:tcW w:w="2620" w:type="dxa"/>
            <w:gridSpan w:val="2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26D" w:rsidRPr="006F6C92" w:rsidTr="00991880">
        <w:tc>
          <w:tcPr>
            <w:tcW w:w="959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17-21</w:t>
            </w:r>
          </w:p>
        </w:tc>
        <w:tc>
          <w:tcPr>
            <w:tcW w:w="1276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620" w:type="dxa"/>
            <w:gridSpan w:val="2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26D" w:rsidRPr="006F6C92" w:rsidTr="00991880">
        <w:tc>
          <w:tcPr>
            <w:tcW w:w="959" w:type="dxa"/>
          </w:tcPr>
          <w:p w:rsidR="006F526D" w:rsidRPr="006F6C92" w:rsidRDefault="006F526D" w:rsidP="006F6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6C92">
              <w:rPr>
                <w:rFonts w:ascii="Times New Roman" w:hAnsi="Times New Roman"/>
                <w:i/>
                <w:sz w:val="24"/>
                <w:szCs w:val="24"/>
              </w:rPr>
              <w:t>8 Марта</w:t>
            </w:r>
          </w:p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Феврал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851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24-28</w:t>
            </w:r>
          </w:p>
        </w:tc>
        <w:tc>
          <w:tcPr>
            <w:tcW w:w="1276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мама и бабушка</w:t>
            </w:r>
          </w:p>
        </w:tc>
        <w:tc>
          <w:tcPr>
            <w:tcW w:w="2620" w:type="dxa"/>
            <w:gridSpan w:val="2"/>
            <w:vMerge w:val="restart"/>
          </w:tcPr>
          <w:p w:rsidR="006F526D" w:rsidRPr="006F6C92" w:rsidRDefault="006F526D" w:rsidP="006F6C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Воспитывать любовь к маме, бабушке. Воспитывать уважение к воспитателям. Расширять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гендерные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представления, воспитывать у мальчиков представления о том, что мужчины должны внимательно и уважительно относиться к женщинам. </w:t>
            </w:r>
          </w:p>
          <w:p w:rsidR="006F526D" w:rsidRPr="006F6C92" w:rsidRDefault="006F526D" w:rsidP="006F6C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Привлекать детей к изготовлению подарков маме, бабушке, воспитателям. Воспитывать бережное и чуткое отношение к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самым близким людям, потребность радовать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близких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добрыми делами.</w:t>
            </w:r>
          </w:p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художественной, чтения) вокруг темы семьи, любви к маме, бабушке. Воспитывать уважение к воспитателям, другим сотрудникам детского сада. Расширять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гендерные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представления.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Привлекать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детей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изготовлению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подарков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маме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бабушке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воспитателям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vMerge w:val="restart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Праздник 8 Марта. Выставка детского творчества.</w:t>
            </w:r>
          </w:p>
        </w:tc>
      </w:tr>
      <w:tr w:rsidR="006F526D" w:rsidRPr="006F6C92" w:rsidTr="00991880">
        <w:tc>
          <w:tcPr>
            <w:tcW w:w="959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2-6</w:t>
            </w:r>
          </w:p>
        </w:tc>
        <w:tc>
          <w:tcPr>
            <w:tcW w:w="1276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Праздник мама. Наши добрые дела.</w:t>
            </w:r>
          </w:p>
        </w:tc>
        <w:tc>
          <w:tcPr>
            <w:tcW w:w="2620" w:type="dxa"/>
            <w:gridSpan w:val="2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26D" w:rsidRPr="006F6C92" w:rsidTr="003C7C79">
        <w:trPr>
          <w:trHeight w:val="697"/>
        </w:trPr>
        <w:tc>
          <w:tcPr>
            <w:tcW w:w="959" w:type="dxa"/>
            <w:vMerge w:val="restart"/>
          </w:tcPr>
          <w:p w:rsidR="006F526D" w:rsidRPr="006F6C92" w:rsidRDefault="006F526D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Знакомство с народной культурой и традициями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9-13</w:t>
            </w:r>
          </w:p>
        </w:tc>
        <w:tc>
          <w:tcPr>
            <w:tcW w:w="1276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Семья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радиции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0" w:type="dxa"/>
            <w:gridSpan w:val="2"/>
            <w:vMerge w:val="restart"/>
          </w:tcPr>
          <w:p w:rsidR="006F526D" w:rsidRPr="006F6C92" w:rsidRDefault="006F526D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1.Продолжать знакомство с русским народным творчеством.</w:t>
            </w:r>
          </w:p>
          <w:p w:rsidR="006F526D" w:rsidRPr="006F6C92" w:rsidRDefault="006F526D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2.Познакомить с русским народным костюмом; формировать понятия «праздничная» и «домашняя» одежда; развивать интерес к прошлому.</w:t>
            </w:r>
          </w:p>
          <w:p w:rsidR="006F526D" w:rsidRPr="006F6C92" w:rsidRDefault="006F526D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3.Познакомить с народными обрядами, обычаями, связанными со встречей весны; прививать любовь к устному народному творчеству.</w:t>
            </w:r>
          </w:p>
          <w:p w:rsidR="006F526D" w:rsidRPr="006F6C92" w:rsidRDefault="006F526D" w:rsidP="006F6C9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4.Учить детей располагать рисунок широком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пространстве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листа, использовать разные приемы рисования (всей костью, концом); работать аккуратно. 1.Познакомить детей с народными праздниками. (Праздники народов Крыма «Масленица», «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Наврез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6F526D" w:rsidRPr="006F6C92" w:rsidRDefault="006F526D" w:rsidP="006F6C9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2.Познакомить с русской народной игрушко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матрёшкой как символом русского народного искусства. Продолжать знакомить детей с культурой людей живущих в Крыму. Приучать де</w:t>
            </w:r>
            <w:r w:rsidR="003C7C79" w:rsidRPr="006F6C92">
              <w:rPr>
                <w:rFonts w:ascii="Times New Roman" w:hAnsi="Times New Roman"/>
                <w:sz w:val="24"/>
                <w:szCs w:val="24"/>
              </w:rPr>
              <w:t>тей к слушанию народных мелодий.</w:t>
            </w:r>
          </w:p>
        </w:tc>
        <w:tc>
          <w:tcPr>
            <w:tcW w:w="2376" w:type="dxa"/>
            <w:vMerge w:val="restart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о народной игрушке (дымковская игрушка, матрешка и др.). Знакомить с народными промыслами. Привлекать детей к созданию узоров дымковской и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филимоновской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росписи. Продолжать знакомить с устным народным творчеством. Использовать фольклор при организации всех видов детской деятельности</w:t>
            </w:r>
          </w:p>
        </w:tc>
        <w:tc>
          <w:tcPr>
            <w:tcW w:w="992" w:type="dxa"/>
            <w:vMerge w:val="restart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Фольклорное развлечение. Выставка детского творчества.</w:t>
            </w:r>
          </w:p>
        </w:tc>
      </w:tr>
      <w:tr w:rsidR="006F526D" w:rsidRPr="006F6C92" w:rsidTr="00991880">
        <w:tc>
          <w:tcPr>
            <w:tcW w:w="959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1276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Народная игрушка. Народный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фольклер</w:t>
            </w:r>
            <w:proofErr w:type="spellEnd"/>
          </w:p>
        </w:tc>
        <w:tc>
          <w:tcPr>
            <w:tcW w:w="2620" w:type="dxa"/>
            <w:gridSpan w:val="2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26D" w:rsidRPr="006F6C92" w:rsidTr="00991880">
        <w:tc>
          <w:tcPr>
            <w:tcW w:w="959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1276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Что нас окружает</w:t>
            </w:r>
          </w:p>
        </w:tc>
        <w:tc>
          <w:tcPr>
            <w:tcW w:w="2620" w:type="dxa"/>
            <w:gridSpan w:val="2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26D" w:rsidRPr="006F6C92" w:rsidTr="00991880">
        <w:tc>
          <w:tcPr>
            <w:tcW w:w="959" w:type="dxa"/>
            <w:vMerge w:val="restart"/>
          </w:tcPr>
          <w:p w:rsidR="006F526D" w:rsidRPr="006F6C92" w:rsidRDefault="006F526D" w:rsidP="006F6C9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6C92">
              <w:rPr>
                <w:rFonts w:ascii="Times New Roman" w:hAnsi="Times New Roman"/>
                <w:i/>
                <w:sz w:val="24"/>
                <w:szCs w:val="24"/>
              </w:rPr>
              <w:t>Весна</w:t>
            </w:r>
          </w:p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Апре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851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30-03</w:t>
            </w:r>
          </w:p>
        </w:tc>
        <w:tc>
          <w:tcPr>
            <w:tcW w:w="1276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Весенние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изменения</w:t>
            </w:r>
          </w:p>
        </w:tc>
        <w:tc>
          <w:tcPr>
            <w:tcW w:w="2620" w:type="dxa"/>
            <w:gridSpan w:val="2"/>
            <w:vMerge w:val="restart"/>
          </w:tcPr>
          <w:p w:rsidR="006F526D" w:rsidRPr="006F6C92" w:rsidRDefault="006F526D" w:rsidP="006F6C92">
            <w:pPr>
              <w:widowControl w:val="0"/>
              <w:tabs>
                <w:tab w:val="left" w:pos="633"/>
              </w:tabs>
              <w:ind w:right="142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Расширять </w:t>
            </w: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представления детей о весне. </w:t>
            </w: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Формирование желание беречь природу, лес Крыма. Учить воспринимать природу как ценность, выделять позитивное и негативное влияние человеческой деятельности на её состояние, соблюдать правила целесообразного природопользования: дать понятие о том, что лес сообщество растений и животных, существующих во взаимосвязи; закреплять правила поведения в лесу, расширять знания о Красной книге Крыма; о богатстве Крыма</w:t>
            </w:r>
          </w:p>
          <w:p w:rsidR="006F526D" w:rsidRPr="006F6C92" w:rsidRDefault="006F526D" w:rsidP="006F6C92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>Расширять знания детей о зимующих и перелётных птицах РК. Познакомить с птицами, занесёнными в «красную книгу РК».</w:t>
            </w:r>
          </w:p>
          <w:p w:rsidR="006F526D" w:rsidRPr="006F6C92" w:rsidRDefault="006F526D" w:rsidP="006F6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:rsidR="006F526D" w:rsidRPr="006F6C92" w:rsidRDefault="006F526D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Расширять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представления детей о весне. Развивать умение устанавливать простейшие связи между явлениями живой и неживой природы, вести сезонные наблюдения.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 Формировать представления о работах, проводимых весной в саду и огороде. Привлекать детей к посильному труду на участке детского сада, в цветнике. </w:t>
            </w:r>
          </w:p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Познакомить детей с праздником Днем Космонавтики, историей покорения космоса. Воспитывать интерес к познанию вселенной; чувство любви к родной земле и желание бережно относиться к своей планете.</w:t>
            </w:r>
          </w:p>
        </w:tc>
        <w:tc>
          <w:tcPr>
            <w:tcW w:w="992" w:type="dxa"/>
            <w:vMerge w:val="restart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Развле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чение «Весна».</w:t>
            </w:r>
          </w:p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Коллективная работа «Этот удивительный космос»</w:t>
            </w:r>
          </w:p>
        </w:tc>
      </w:tr>
      <w:tr w:rsidR="006F526D" w:rsidRPr="006F6C92" w:rsidTr="00991880">
        <w:tc>
          <w:tcPr>
            <w:tcW w:w="959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06-10</w:t>
            </w:r>
          </w:p>
        </w:tc>
        <w:tc>
          <w:tcPr>
            <w:tcW w:w="1276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Космос. День земли.</w:t>
            </w:r>
          </w:p>
        </w:tc>
        <w:tc>
          <w:tcPr>
            <w:tcW w:w="2620" w:type="dxa"/>
            <w:gridSpan w:val="2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26D" w:rsidRPr="006F6C92" w:rsidTr="00991880">
        <w:tc>
          <w:tcPr>
            <w:tcW w:w="959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  <w:tc>
          <w:tcPr>
            <w:tcW w:w="1276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Перелётные птицы</w:t>
            </w:r>
          </w:p>
        </w:tc>
        <w:tc>
          <w:tcPr>
            <w:tcW w:w="2620" w:type="dxa"/>
            <w:gridSpan w:val="2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26D" w:rsidRPr="006F6C92" w:rsidTr="00991880">
        <w:tc>
          <w:tcPr>
            <w:tcW w:w="959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20-24</w:t>
            </w:r>
          </w:p>
        </w:tc>
        <w:tc>
          <w:tcPr>
            <w:tcW w:w="1276" w:type="dxa"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Труд весной</w:t>
            </w:r>
          </w:p>
        </w:tc>
        <w:tc>
          <w:tcPr>
            <w:tcW w:w="2620" w:type="dxa"/>
            <w:gridSpan w:val="2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F526D" w:rsidRPr="006F6C92" w:rsidRDefault="006F526D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F7" w:rsidRPr="006F6C92" w:rsidTr="00991880">
        <w:tc>
          <w:tcPr>
            <w:tcW w:w="959" w:type="dxa"/>
            <w:vMerge w:val="restart"/>
          </w:tcPr>
          <w:p w:rsidR="00CD0EF7" w:rsidRPr="006F6C92" w:rsidRDefault="00CD0EF7" w:rsidP="006F6C9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6C92">
              <w:rPr>
                <w:rFonts w:ascii="Times New Roman" w:hAnsi="Times New Roman"/>
                <w:i/>
                <w:sz w:val="24"/>
                <w:szCs w:val="24"/>
              </w:rPr>
              <w:t>День Победы</w:t>
            </w:r>
          </w:p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851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27-01</w:t>
            </w:r>
          </w:p>
        </w:tc>
        <w:tc>
          <w:tcPr>
            <w:tcW w:w="1276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И помнит мир  спасенный!</w:t>
            </w:r>
          </w:p>
        </w:tc>
        <w:tc>
          <w:tcPr>
            <w:tcW w:w="2620" w:type="dxa"/>
            <w:gridSpan w:val="2"/>
            <w:vMerge w:val="restart"/>
          </w:tcPr>
          <w:p w:rsidR="00CD0EF7" w:rsidRPr="006F6C92" w:rsidRDefault="00CD0EF7" w:rsidP="006F6C9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Продолжать  расширять, обогащать, углублять знания детей  о крае, в котором мы живем, о Крыме; формировать чувство патриотизма путем осмысления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понятия «Родина»;  </w:t>
            </w:r>
          </w:p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Воспитывать чувство любви и гордости к родному краю, желание ее охранять.</w:t>
            </w:r>
          </w:p>
          <w:p w:rsidR="00CD0EF7" w:rsidRPr="006F6C92" w:rsidRDefault="00CD0EF7" w:rsidP="006F6C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Расширять представления о насекомых и цветах, обитающих в Крыму, о пользе, которую приносят некоторые насекомые людям. Знакомить их так же с вредными насекомыми крымской степи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2376" w:type="dxa"/>
            <w:vMerge w:val="restart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Осуществлять патриотическое воспитание. Воспитывать любовь к Родине. Формировать представления о празднике,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посвященном Дню Победы. Воспитывать уважение к ветеранам войны.</w:t>
            </w:r>
          </w:p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Расширять представления детей о некоторых насекомых (муравей, бабочка, жук, божья коровка). Расширять представление о травянистых  и комнатных растениях (бальзамин, фикус, герань, бегония, примула и др.), знакомить со способами ухода за ними. </w:t>
            </w:r>
            <w:proofErr w:type="gramStart"/>
            <w:r w:rsidRPr="006F6C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Дать представление о том, что для роста растений нужны земля, вода и воздух.</w:t>
            </w:r>
            <w:proofErr w:type="gramEnd"/>
          </w:p>
        </w:tc>
        <w:tc>
          <w:tcPr>
            <w:tcW w:w="992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Праздник, посвященный Дню Победы. Выстав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ка детского творчества.</w:t>
            </w:r>
          </w:p>
        </w:tc>
      </w:tr>
      <w:tr w:rsidR="00CD0EF7" w:rsidRPr="006F6C92" w:rsidTr="00991880">
        <w:tc>
          <w:tcPr>
            <w:tcW w:w="959" w:type="dxa"/>
            <w:vMerge/>
          </w:tcPr>
          <w:p w:rsidR="00CD0EF7" w:rsidRPr="006F6C92" w:rsidRDefault="00CD0EF7" w:rsidP="006F6C9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04-08</w:t>
            </w:r>
          </w:p>
        </w:tc>
        <w:tc>
          <w:tcPr>
            <w:tcW w:w="1276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Цветы, насекомые</w:t>
            </w:r>
          </w:p>
        </w:tc>
        <w:tc>
          <w:tcPr>
            <w:tcW w:w="2620" w:type="dxa"/>
            <w:gridSpan w:val="2"/>
            <w:vMerge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14B" w:rsidRPr="006F6C92" w:rsidTr="00991880">
        <w:tc>
          <w:tcPr>
            <w:tcW w:w="1809" w:type="dxa"/>
            <w:gridSpan w:val="2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(2-я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мая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  <w:gridSpan w:val="3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88" w:type="dxa"/>
            <w:gridSpan w:val="4"/>
          </w:tcPr>
          <w:p w:rsidR="00F4114B" w:rsidRPr="006F6C92" w:rsidRDefault="00F4114B" w:rsidP="006F6C92">
            <w:pPr>
              <w:pStyle w:val="a5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Мониторинг</w:t>
            </w:r>
            <w:proofErr w:type="spellEnd"/>
          </w:p>
        </w:tc>
      </w:tr>
      <w:tr w:rsidR="00CD0EF7" w:rsidRPr="006F6C92" w:rsidTr="00991880">
        <w:tc>
          <w:tcPr>
            <w:tcW w:w="959" w:type="dxa"/>
            <w:vMerge w:val="restart"/>
          </w:tcPr>
          <w:p w:rsidR="00CD0EF7" w:rsidRPr="006F6C92" w:rsidRDefault="00CD0EF7" w:rsidP="006F6C9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6C92">
              <w:rPr>
                <w:rFonts w:ascii="Times New Roman" w:hAnsi="Times New Roman"/>
                <w:i/>
                <w:sz w:val="24"/>
                <w:szCs w:val="24"/>
              </w:rPr>
              <w:t>Лето</w:t>
            </w:r>
          </w:p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Скоро лето</w:t>
            </w:r>
          </w:p>
        </w:tc>
        <w:tc>
          <w:tcPr>
            <w:tcW w:w="2620" w:type="dxa"/>
            <w:gridSpan w:val="2"/>
            <w:vMerge w:val="restart"/>
          </w:tcPr>
          <w:p w:rsidR="00CD0EF7" w:rsidRPr="006F6C92" w:rsidRDefault="00CD0EF7" w:rsidP="006F6C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Учить детей как избежать укусов  насекомых и как оказать себе помощь, если вдруг вредное насекомое ужалило. </w:t>
            </w:r>
          </w:p>
          <w:p w:rsidR="00CD0EF7" w:rsidRPr="006F6C92" w:rsidRDefault="00CD0EF7" w:rsidP="006F6C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Формировать элементарные представления о дикорастущих крымских растениях. </w:t>
            </w:r>
          </w:p>
          <w:p w:rsidR="00CD0EF7" w:rsidRPr="006F6C92" w:rsidRDefault="00CD0EF7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. Знакомить детей с полезными и вредными растениями крымской степи, которые вызывают аллергические реакции и отравления. Воспитывать бережное отношение к своему здоровью и </w:t>
            </w:r>
            <w:r w:rsidRPr="006F6C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природе, умение замечать красоту природы, не рвать растения. </w:t>
            </w:r>
          </w:p>
          <w:p w:rsidR="00CD0EF7" w:rsidRPr="006F6C92" w:rsidRDefault="00CD0EF7" w:rsidP="006F6C92">
            <w:pPr>
              <w:shd w:val="clear" w:color="auto" w:fill="FFFFFF"/>
              <w:suppressAutoHyphens/>
              <w:ind w:firstLine="39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Расширять представления о лечебных растениях Крыма. </w:t>
            </w:r>
          </w:p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Дать знания детям о разнообразии крымских первоцветов: подснежник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иалка, и др.; о необходимости их охраны.</w:t>
            </w:r>
          </w:p>
        </w:tc>
        <w:tc>
          <w:tcPr>
            <w:tcW w:w="2376" w:type="dxa"/>
            <w:vMerge w:val="restart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Формировать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представления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безопасном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поведении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лесу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Праздник «День защиты детей». Рисование мелками на асфальте.</w:t>
            </w:r>
          </w:p>
        </w:tc>
      </w:tr>
      <w:tr w:rsidR="00CD0EF7" w:rsidRPr="006F6C92" w:rsidTr="00991880">
        <w:tc>
          <w:tcPr>
            <w:tcW w:w="959" w:type="dxa"/>
            <w:vMerge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1276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О правилах важных и безопасных.</w:t>
            </w:r>
          </w:p>
        </w:tc>
        <w:tc>
          <w:tcPr>
            <w:tcW w:w="2620" w:type="dxa"/>
            <w:gridSpan w:val="2"/>
            <w:vMerge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F7" w:rsidRPr="006F6C92" w:rsidTr="00991880">
        <w:tc>
          <w:tcPr>
            <w:tcW w:w="959" w:type="dxa"/>
            <w:vMerge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1276" w:type="dxa"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Мир природ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Живая, неживая природа)</w:t>
            </w:r>
          </w:p>
        </w:tc>
        <w:tc>
          <w:tcPr>
            <w:tcW w:w="2620" w:type="dxa"/>
            <w:gridSpan w:val="2"/>
            <w:vMerge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0EF7" w:rsidRPr="006F6C92" w:rsidRDefault="00CD0EF7" w:rsidP="006F6C92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138" w:rsidRPr="006F6C92" w:rsidRDefault="00424138" w:rsidP="006F6C92">
      <w:pPr>
        <w:pStyle w:val="a5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94380" w:rsidRPr="006F6C92" w:rsidRDefault="00994380" w:rsidP="006F6C92">
      <w:pPr>
        <w:pStyle w:val="a5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94380" w:rsidRPr="006F6C92" w:rsidRDefault="00997AB2" w:rsidP="006F6C92">
      <w:pPr>
        <w:pStyle w:val="a3"/>
        <w:tabs>
          <w:tab w:val="left" w:pos="13830"/>
        </w:tabs>
        <w:jc w:val="both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 xml:space="preserve">      </w:t>
      </w:r>
      <w:r w:rsidR="00994380" w:rsidRPr="006F6C92">
        <w:rPr>
          <w:rFonts w:ascii="Times New Roman" w:hAnsi="Times New Roman"/>
          <w:b/>
          <w:sz w:val="24"/>
          <w:szCs w:val="24"/>
        </w:rPr>
        <w:t>2.3. РЕАЛИЗАЦИЯ РЕГИОНАЛЬНОГО КОМПОНЕНТА</w:t>
      </w:r>
    </w:p>
    <w:p w:rsidR="00994380" w:rsidRPr="006F6C92" w:rsidRDefault="00994380" w:rsidP="006F6C92">
      <w:pPr>
        <w:pStyle w:val="a3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b/>
          <w:iCs/>
          <w:color w:val="191919"/>
          <w:sz w:val="24"/>
          <w:szCs w:val="24"/>
        </w:rPr>
      </w:pPr>
      <w:r w:rsidRPr="006F6C92">
        <w:rPr>
          <w:rFonts w:ascii="Times New Roman" w:hAnsi="Times New Roman"/>
          <w:b/>
          <w:iCs/>
          <w:color w:val="191919"/>
          <w:sz w:val="24"/>
          <w:szCs w:val="24"/>
        </w:rPr>
        <w:t>Региональный компонент способствует включению воспитанников в процесс ознакомления с региональными особенностями Республики Крым.</w:t>
      </w:r>
    </w:p>
    <w:p w:rsidR="00994380" w:rsidRPr="006F6C92" w:rsidRDefault="00994380" w:rsidP="006F6C92">
      <w:pPr>
        <w:spacing w:after="0" w:line="240" w:lineRule="auto"/>
        <w:contextualSpacing/>
        <w:jc w:val="both"/>
        <w:rPr>
          <w:rFonts w:ascii="Times New Roman" w:hAnsi="Times New Roman"/>
          <w:b/>
          <w:iCs/>
          <w:color w:val="191919"/>
          <w:sz w:val="24"/>
          <w:szCs w:val="24"/>
        </w:rPr>
      </w:pPr>
    </w:p>
    <w:p w:rsidR="00994380" w:rsidRPr="006F6C92" w:rsidRDefault="00994380" w:rsidP="006F6C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6F6C92">
        <w:rPr>
          <w:rFonts w:ascii="Times New Roman" w:hAnsi="Times New Roman"/>
          <w:b/>
          <w:iCs/>
          <w:sz w:val="24"/>
          <w:szCs w:val="24"/>
        </w:rPr>
        <w:t xml:space="preserve">Основной целью </w:t>
      </w:r>
      <w:r w:rsidRPr="006F6C92">
        <w:rPr>
          <w:rFonts w:ascii="Times New Roman" w:hAnsi="Times New Roman"/>
          <w:iCs/>
          <w:sz w:val="24"/>
          <w:szCs w:val="24"/>
        </w:rPr>
        <w:t>работы является формирование целостных представлений о родном крае через решение следующих задач:</w:t>
      </w: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F6C92">
        <w:rPr>
          <w:rFonts w:ascii="Times New Roman" w:hAnsi="Times New Roman"/>
          <w:iCs/>
          <w:sz w:val="24"/>
          <w:szCs w:val="24"/>
        </w:rPr>
        <w:t>элементарное представление о родном городе (название, символика).</w:t>
      </w: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F6C92">
        <w:rPr>
          <w:rFonts w:ascii="Times New Roman" w:hAnsi="Times New Roman"/>
          <w:iCs/>
          <w:sz w:val="24"/>
          <w:szCs w:val="24"/>
        </w:rPr>
        <w:t>воспитание любви к родному дому, семье, уважения к родителям и их труду.</w:t>
      </w: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F6C92">
        <w:rPr>
          <w:rFonts w:ascii="Times New Roman" w:hAnsi="Times New Roman"/>
          <w:iCs/>
          <w:sz w:val="24"/>
          <w:szCs w:val="24"/>
        </w:rPr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F6C92">
        <w:rPr>
          <w:rFonts w:ascii="Times New Roman" w:hAnsi="Times New Roman"/>
          <w:iCs/>
          <w:sz w:val="24"/>
          <w:szCs w:val="24"/>
        </w:rPr>
        <w:t>формирование элементарных представлений о животном и растительном мире родного края.</w:t>
      </w: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6F6C92">
        <w:rPr>
          <w:rFonts w:ascii="Times New Roman" w:hAnsi="Times New Roman"/>
          <w:b/>
          <w:iCs/>
          <w:sz w:val="24"/>
          <w:szCs w:val="24"/>
        </w:rPr>
        <w:t>Принципы работы:</w:t>
      </w: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F6C92">
        <w:rPr>
          <w:rFonts w:ascii="Times New Roman" w:hAnsi="Times New Roman"/>
          <w:iCs/>
          <w:sz w:val="24"/>
          <w:szCs w:val="24"/>
        </w:rPr>
        <w:t>Системность и непрерывность.</w:t>
      </w: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F6C92">
        <w:rPr>
          <w:rFonts w:ascii="Times New Roman" w:hAnsi="Times New Roman"/>
          <w:iCs/>
          <w:sz w:val="24"/>
          <w:szCs w:val="24"/>
        </w:rPr>
        <w:t>Личностно-ориентированный гуманистический характер взаимодействия детей и взрослых.</w:t>
      </w: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F6C92">
        <w:rPr>
          <w:rFonts w:ascii="Times New Roman" w:hAnsi="Times New Roman"/>
          <w:iCs/>
          <w:sz w:val="24"/>
          <w:szCs w:val="24"/>
        </w:rPr>
        <w:t>Свобода индивидуального личностного развития.</w:t>
      </w: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F6C92">
        <w:rPr>
          <w:rFonts w:ascii="Times New Roman" w:hAnsi="Times New Roman"/>
          <w:iCs/>
          <w:sz w:val="24"/>
          <w:szCs w:val="24"/>
        </w:rPr>
        <w:t>Признание приоритета ценностей внутреннего мира ребенка, опоры на позитивный внутренний потенциал развития ребенка.</w:t>
      </w: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F6C92">
        <w:rPr>
          <w:rFonts w:ascii="Times New Roman" w:hAnsi="Times New Roman"/>
          <w:iCs/>
          <w:sz w:val="24"/>
          <w:szCs w:val="24"/>
        </w:rPr>
        <w:t>Принцип регионализации (учет специфики региона)</w:t>
      </w:r>
    </w:p>
    <w:p w:rsidR="00994380" w:rsidRPr="006F6C92" w:rsidRDefault="00994380" w:rsidP="006F6C92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6F6C92">
        <w:rPr>
          <w:rFonts w:ascii="Times New Roman" w:hAnsi="Times New Roman"/>
          <w:iCs/>
          <w:sz w:val="24"/>
          <w:szCs w:val="24"/>
        </w:rPr>
        <w:t>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организации детской деятельности: народные подвижные игры и забавы, дидактические игры, слушание музыки, наблюдения в природе, чтение детской литературы, знакомство с народно-прикладным искусством и др.</w:t>
      </w:r>
    </w:p>
    <w:p w:rsidR="00994380" w:rsidRPr="006F6C92" w:rsidRDefault="00994380" w:rsidP="006F6C92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3"/>
        <w:gridCol w:w="6540"/>
      </w:tblGrid>
      <w:tr w:rsidR="00994380" w:rsidRPr="006F6C92" w:rsidTr="00994380">
        <w:trPr>
          <w:trHeight w:val="604"/>
        </w:trPr>
        <w:tc>
          <w:tcPr>
            <w:tcW w:w="3518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0423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Задачи</w:t>
            </w:r>
          </w:p>
        </w:tc>
      </w:tr>
      <w:tr w:rsidR="00994380" w:rsidRPr="006F6C92" w:rsidTr="00994380">
        <w:trPr>
          <w:trHeight w:val="120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0423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Использовать знания о родном крае в игровой деятельности. Вызывать интерес и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уважительное отношение к культуре и традициям Республики Крым,</w:t>
            </w: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стремление сохранять национальные ценности.</w:t>
            </w:r>
          </w:p>
        </w:tc>
      </w:tr>
      <w:tr w:rsidR="00994380" w:rsidRPr="006F6C92" w:rsidTr="00994380">
        <w:trPr>
          <w:trHeight w:val="60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423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Формировать представления о традиционной культуре родного края через ознакомление с природой</w:t>
            </w:r>
          </w:p>
        </w:tc>
      </w:tr>
      <w:tr w:rsidR="00994380" w:rsidRPr="006F6C92" w:rsidTr="00994380">
        <w:trPr>
          <w:trHeight w:val="60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0423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Развивать речь, мышление, первичное восприятие диалектной речи через знакомство с культурой</w:t>
            </w:r>
          </w:p>
        </w:tc>
      </w:tr>
      <w:tr w:rsidR="00994380" w:rsidRPr="006F6C92" w:rsidTr="00994380">
        <w:trPr>
          <w:trHeight w:val="120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Художественно-эстетическое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Развитие</w:t>
            </w:r>
          </w:p>
        </w:tc>
        <w:tc>
          <w:tcPr>
            <w:tcW w:w="10423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Приобщать детей дошкольного возраста к музыкальному творчеству родного края; воспитывать любовь в родной земле через слушание музыки, разучивание песен, хороводов, традиций </w:t>
            </w:r>
          </w:p>
        </w:tc>
      </w:tr>
      <w:tr w:rsidR="00994380" w:rsidRPr="006F6C92" w:rsidTr="00994380">
        <w:trPr>
          <w:trHeight w:val="905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Физическое развитие</w:t>
            </w:r>
          </w:p>
        </w:tc>
        <w:tc>
          <w:tcPr>
            <w:tcW w:w="10423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191919"/>
                <w:sz w:val="24"/>
                <w:szCs w:val="24"/>
              </w:rPr>
              <w:t>Развивать эмоциональную свободу, физическую выносливость, смекалку, ловкость через традиционные игры и забавы.</w:t>
            </w:r>
          </w:p>
        </w:tc>
      </w:tr>
    </w:tbl>
    <w:p w:rsidR="00994380" w:rsidRPr="006F6C92" w:rsidRDefault="00994380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C025D" w:rsidRPr="006F6C92" w:rsidRDefault="002C025D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C025D" w:rsidRPr="006F6C92" w:rsidRDefault="002C025D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C025D" w:rsidRPr="006F6C92" w:rsidRDefault="002C025D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C025D" w:rsidRPr="006F6C92" w:rsidRDefault="002C025D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C025D" w:rsidRPr="006F6C92" w:rsidRDefault="002C025D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C025D" w:rsidRPr="006F6C92" w:rsidRDefault="002C025D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C025D" w:rsidRPr="006F6C92" w:rsidRDefault="002C025D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D0EF7" w:rsidRPr="006F6C92" w:rsidRDefault="00CD0EF7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91880" w:rsidRPr="006F6C92" w:rsidRDefault="00991880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C025D" w:rsidRPr="006F6C92" w:rsidRDefault="002C025D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64D09" w:rsidRDefault="00264D0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64D09" w:rsidRDefault="00264D0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64D09" w:rsidRDefault="00264D0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7C79" w:rsidRPr="006F6C92" w:rsidRDefault="003C7C7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94380" w:rsidRPr="006F6C92" w:rsidRDefault="00994380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94380" w:rsidRPr="006F6C92" w:rsidRDefault="00994380" w:rsidP="006F6C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lastRenderedPageBreak/>
        <w:t>Ш.ОРГАНИЗАЦИОННЫЙ РАЗДЕЛ</w:t>
      </w:r>
    </w:p>
    <w:p w:rsidR="00994380" w:rsidRPr="006F6C92" w:rsidRDefault="00CA0F22" w:rsidP="006F6C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990209">
        <w:rPr>
          <w:rFonts w:ascii="Times New Roman" w:hAnsi="Times New Roman"/>
          <w:b/>
          <w:sz w:val="24"/>
          <w:szCs w:val="24"/>
        </w:rPr>
        <w:t xml:space="preserve">3.1 </w:t>
      </w:r>
      <w:r w:rsidR="00994380" w:rsidRPr="006F6C92">
        <w:rPr>
          <w:rFonts w:ascii="Times New Roman" w:hAnsi="Times New Roman"/>
          <w:b/>
          <w:sz w:val="24"/>
          <w:szCs w:val="24"/>
        </w:rPr>
        <w:t>РЕЖИМ И РАСПОРЯДОК ДНЯ.</w:t>
      </w:r>
    </w:p>
    <w:p w:rsidR="00994380" w:rsidRPr="006F6C92" w:rsidRDefault="00994380" w:rsidP="006F6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>РАСПИСАНИЕ НОД</w:t>
      </w:r>
    </w:p>
    <w:p w:rsidR="00994380" w:rsidRPr="006F6C92" w:rsidRDefault="00994380" w:rsidP="006F6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b/>
          <w:bCs/>
          <w:sz w:val="24"/>
          <w:szCs w:val="24"/>
        </w:rPr>
        <w:t>Гибкий режим дня с учетом возраста детей и времени года</w:t>
      </w:r>
    </w:p>
    <w:p w:rsidR="00994380" w:rsidRPr="006F6C92" w:rsidRDefault="00994380" w:rsidP="006F6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b/>
          <w:bCs/>
          <w:sz w:val="24"/>
          <w:szCs w:val="24"/>
        </w:rPr>
        <w:t>Режим дня в с</w:t>
      </w:r>
      <w:r w:rsidR="00423346" w:rsidRPr="006F6C92">
        <w:rPr>
          <w:rFonts w:ascii="Times New Roman" w:hAnsi="Times New Roman"/>
          <w:b/>
          <w:bCs/>
          <w:sz w:val="24"/>
          <w:szCs w:val="24"/>
        </w:rPr>
        <w:t>редней</w:t>
      </w:r>
      <w:r w:rsidRPr="006F6C92">
        <w:rPr>
          <w:rFonts w:ascii="Times New Roman" w:hAnsi="Times New Roman"/>
          <w:b/>
          <w:bCs/>
          <w:sz w:val="24"/>
          <w:szCs w:val="24"/>
        </w:rPr>
        <w:t xml:space="preserve">  группе</w:t>
      </w:r>
      <w:r w:rsidRPr="006F6C9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(холодный период)</w:t>
      </w:r>
    </w:p>
    <w:p w:rsidR="00994380" w:rsidRPr="006F6C92" w:rsidRDefault="00994380" w:rsidP="006F6C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a7"/>
        <w:tblW w:w="9072" w:type="dxa"/>
        <w:tblLook w:val="04A0"/>
      </w:tblPr>
      <w:tblGrid>
        <w:gridCol w:w="5812"/>
        <w:gridCol w:w="3260"/>
      </w:tblGrid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Средняя</w:t>
            </w:r>
            <w:proofErr w:type="spellEnd"/>
            <w:r w:rsidRPr="006F6C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группа</w:t>
            </w:r>
            <w:proofErr w:type="spellEnd"/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Прием детей, свободная игра, утренняя гимнастика</w:t>
            </w:r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7.30-8.2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Подготовка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завтраку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завтрак</w:t>
            </w:r>
            <w:proofErr w:type="spellEnd"/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8.25-8.55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8.55-9.</w:t>
            </w:r>
            <w:r w:rsidR="005332D4" w:rsidRPr="006F6C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</w:tcPr>
          <w:p w:rsidR="00CA0F22" w:rsidRPr="006F6C92" w:rsidRDefault="005332D4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9.00</w:t>
            </w:r>
            <w:r w:rsidR="00CA0F22" w:rsidRPr="006F6C92">
              <w:rPr>
                <w:rFonts w:ascii="Times New Roman" w:hAnsi="Times New Roman"/>
                <w:sz w:val="24"/>
                <w:szCs w:val="24"/>
              </w:rPr>
              <w:t>-10.00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10.00-10.10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10.10-12.15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12.15-12.30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Подготовка ко сну, чтение художественной литературы. Сон</w:t>
            </w:r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3</w:t>
            </w: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0</w:t>
            </w: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0-15.00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Постепенный подъем, закаливающие и гигиенические процедуры</w:t>
            </w:r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15.00-15.2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Полдник</w:t>
            </w:r>
            <w:proofErr w:type="spellEnd"/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15.25-15.50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амостоятельная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и организованная детская деятельность</w:t>
            </w:r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15.50-16.30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прогулке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рогулка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16.30-18.00</w:t>
            </w:r>
          </w:p>
        </w:tc>
      </w:tr>
      <w:tr w:rsidR="00CA0F22" w:rsidRPr="006F6C92" w:rsidTr="003C7C79">
        <w:tc>
          <w:tcPr>
            <w:tcW w:w="581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Уход домой</w:t>
            </w:r>
          </w:p>
        </w:tc>
        <w:tc>
          <w:tcPr>
            <w:tcW w:w="3260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</w:tbl>
    <w:p w:rsidR="00CA0F22" w:rsidRPr="006F6C92" w:rsidRDefault="00CA0F22" w:rsidP="006F6C92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p w:rsidR="00994380" w:rsidRPr="006F6C92" w:rsidRDefault="00994380" w:rsidP="006F6C9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F6C92">
        <w:rPr>
          <w:rFonts w:ascii="Times New Roman" w:hAnsi="Times New Roman"/>
          <w:b/>
          <w:sz w:val="24"/>
          <w:szCs w:val="24"/>
          <w:lang w:eastAsia="en-US"/>
        </w:rPr>
        <w:t xml:space="preserve">Режим дня в </w:t>
      </w:r>
      <w:r w:rsidR="00423346" w:rsidRPr="006F6C92">
        <w:rPr>
          <w:rFonts w:ascii="Times New Roman" w:hAnsi="Times New Roman"/>
          <w:b/>
          <w:sz w:val="24"/>
          <w:szCs w:val="24"/>
          <w:lang w:eastAsia="en-US"/>
        </w:rPr>
        <w:t>средней</w:t>
      </w:r>
      <w:r w:rsidRPr="006F6C92">
        <w:rPr>
          <w:rFonts w:ascii="Times New Roman" w:hAnsi="Times New Roman"/>
          <w:b/>
          <w:sz w:val="24"/>
          <w:szCs w:val="24"/>
          <w:lang w:eastAsia="en-US"/>
        </w:rPr>
        <w:t xml:space="preserve"> группе (теплый период</w:t>
      </w:r>
      <w:r w:rsidRPr="006F6C92">
        <w:rPr>
          <w:rFonts w:ascii="Times New Roman" w:hAnsi="Times New Roman"/>
          <w:sz w:val="24"/>
          <w:szCs w:val="24"/>
          <w:lang w:eastAsia="en-US"/>
        </w:rPr>
        <w:t>)</w:t>
      </w:r>
    </w:p>
    <w:p w:rsidR="00994380" w:rsidRPr="006F6C92" w:rsidRDefault="00994380" w:rsidP="006F6C92">
      <w:pPr>
        <w:spacing w:after="0" w:line="240" w:lineRule="auto"/>
        <w:ind w:left="360"/>
        <w:rPr>
          <w:rFonts w:ascii="Times New Roman" w:hAnsi="Times New Roman"/>
          <w:color w:val="FF0000"/>
          <w:sz w:val="24"/>
          <w:szCs w:val="24"/>
          <w:lang w:eastAsia="en-US"/>
        </w:rPr>
      </w:pPr>
    </w:p>
    <w:tbl>
      <w:tblPr>
        <w:tblStyle w:val="a7"/>
        <w:tblW w:w="7938" w:type="dxa"/>
        <w:tblInd w:w="675" w:type="dxa"/>
        <w:tblLook w:val="04A0"/>
      </w:tblPr>
      <w:tblGrid>
        <w:gridCol w:w="4962"/>
        <w:gridCol w:w="2976"/>
      </w:tblGrid>
      <w:tr w:rsidR="00CA0F22" w:rsidRPr="006F6C92" w:rsidTr="00991880">
        <w:tc>
          <w:tcPr>
            <w:tcW w:w="496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2976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CA0F22" w:rsidRPr="006F6C92" w:rsidTr="00991880">
        <w:tc>
          <w:tcPr>
            <w:tcW w:w="496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Прием детей, свободная игра, утренняя гимнастика</w:t>
            </w:r>
          </w:p>
        </w:tc>
        <w:tc>
          <w:tcPr>
            <w:tcW w:w="2976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7.30-8.20</w:t>
            </w:r>
          </w:p>
        </w:tc>
      </w:tr>
      <w:tr w:rsidR="00CA0F22" w:rsidRPr="006F6C92" w:rsidTr="00991880">
        <w:tc>
          <w:tcPr>
            <w:tcW w:w="496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Подготовка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завтраку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завтрак</w:t>
            </w:r>
            <w:proofErr w:type="spellEnd"/>
          </w:p>
        </w:tc>
        <w:tc>
          <w:tcPr>
            <w:tcW w:w="2976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8.30-8.50</w:t>
            </w:r>
          </w:p>
        </w:tc>
      </w:tr>
      <w:tr w:rsidR="00CA0F22" w:rsidRPr="006F6C92" w:rsidTr="00991880">
        <w:tc>
          <w:tcPr>
            <w:tcW w:w="496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Игры, подготовка к прогулке. Прогулка. Образовательная деятельность детей на свежем воздухе.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наблюдения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труд</w:t>
            </w:r>
            <w:proofErr w:type="spellEnd"/>
          </w:p>
        </w:tc>
        <w:tc>
          <w:tcPr>
            <w:tcW w:w="2976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8.40-12.00</w:t>
            </w:r>
          </w:p>
        </w:tc>
      </w:tr>
      <w:tr w:rsidR="00CA0F22" w:rsidRPr="006F6C92" w:rsidTr="00991880">
        <w:tc>
          <w:tcPr>
            <w:tcW w:w="496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976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12.00-12.20</w:t>
            </w:r>
          </w:p>
        </w:tc>
      </w:tr>
      <w:tr w:rsidR="00CA0F22" w:rsidRPr="006F6C92" w:rsidTr="00991880">
        <w:tc>
          <w:tcPr>
            <w:tcW w:w="496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976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12.20-12.50</w:t>
            </w:r>
          </w:p>
        </w:tc>
      </w:tr>
      <w:tr w:rsidR="00CA0F22" w:rsidRPr="006F6C92" w:rsidTr="00991880">
        <w:tc>
          <w:tcPr>
            <w:tcW w:w="496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Подготовка ко сну, чтение художественной литературы. Сон</w:t>
            </w:r>
          </w:p>
        </w:tc>
        <w:tc>
          <w:tcPr>
            <w:tcW w:w="2976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12.50-15.00</w:t>
            </w:r>
          </w:p>
        </w:tc>
      </w:tr>
      <w:tr w:rsidR="00CA0F22" w:rsidRPr="006F6C92" w:rsidTr="00991880">
        <w:tc>
          <w:tcPr>
            <w:tcW w:w="496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Постепенный подъем,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закалива</w:t>
            </w: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ющие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2976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15.00-15.20</w:t>
            </w:r>
          </w:p>
        </w:tc>
      </w:tr>
      <w:tr w:rsidR="00CA0F22" w:rsidRPr="006F6C92" w:rsidTr="00991880">
        <w:tc>
          <w:tcPr>
            <w:tcW w:w="496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деятельность,</w:t>
            </w:r>
          </w:p>
        </w:tc>
        <w:tc>
          <w:tcPr>
            <w:tcW w:w="2976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15.20-15.45</w:t>
            </w:r>
          </w:p>
        </w:tc>
      </w:tr>
      <w:tr w:rsidR="00CA0F22" w:rsidRPr="006F6C92" w:rsidTr="00991880">
        <w:tc>
          <w:tcPr>
            <w:tcW w:w="496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Полдник</w:t>
            </w:r>
            <w:proofErr w:type="spellEnd"/>
          </w:p>
        </w:tc>
        <w:tc>
          <w:tcPr>
            <w:tcW w:w="2976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15.45-16.05</w:t>
            </w:r>
          </w:p>
        </w:tc>
      </w:tr>
      <w:tr w:rsidR="00CA0F22" w:rsidRPr="006F6C92" w:rsidTr="00991880">
        <w:tc>
          <w:tcPr>
            <w:tcW w:w="4962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Подготовка к прогулке, прогулка. Самостоятельная деятельность, игры, уход детей домой</w:t>
            </w:r>
          </w:p>
        </w:tc>
        <w:tc>
          <w:tcPr>
            <w:tcW w:w="2976" w:type="dxa"/>
          </w:tcPr>
          <w:p w:rsidR="00CA0F22" w:rsidRPr="006F6C92" w:rsidRDefault="00CA0F22" w:rsidP="006F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16.05-18.00</w:t>
            </w:r>
          </w:p>
        </w:tc>
      </w:tr>
    </w:tbl>
    <w:p w:rsidR="00994380" w:rsidRPr="006F6C92" w:rsidRDefault="00994380" w:rsidP="006F6C92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94380" w:rsidRPr="006F6C92" w:rsidRDefault="00994380" w:rsidP="006F6C9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FF0000"/>
          <w:sz w:val="24"/>
          <w:szCs w:val="24"/>
          <w:u w:val="single"/>
        </w:rPr>
      </w:pPr>
    </w:p>
    <w:p w:rsidR="00423346" w:rsidRPr="006F6C92" w:rsidRDefault="00423346" w:rsidP="006F6C9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423346" w:rsidRPr="006F6C92" w:rsidRDefault="00423346" w:rsidP="006F6C9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423346" w:rsidRPr="006F6C92" w:rsidRDefault="00423346" w:rsidP="006F6C9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994380" w:rsidRPr="006F6C92" w:rsidRDefault="00994380" w:rsidP="006F6C9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6F6C92">
        <w:rPr>
          <w:rFonts w:ascii="Times New Roman" w:hAnsi="Times New Roman"/>
          <w:b/>
          <w:bCs/>
          <w:iCs/>
          <w:sz w:val="24"/>
          <w:szCs w:val="24"/>
          <w:u w:val="single"/>
        </w:rPr>
        <w:lastRenderedPageBreak/>
        <w:t>Сетка  непосредственной образовательной  деятельности</w:t>
      </w:r>
    </w:p>
    <w:p w:rsidR="00994380" w:rsidRPr="006F6C92" w:rsidRDefault="00994380" w:rsidP="006F6C9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994380" w:rsidRPr="006F6C92" w:rsidRDefault="00994380" w:rsidP="006F6C9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662" w:type="pct"/>
        <w:tblCellSpacing w:w="0" w:type="dxa"/>
        <w:tblInd w:w="64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677"/>
        <w:gridCol w:w="4185"/>
      </w:tblGrid>
      <w:tr w:rsidR="00994380" w:rsidRPr="006F6C92" w:rsidTr="00CA0F22">
        <w:trPr>
          <w:tblCellSpacing w:w="0" w:type="dxa"/>
        </w:trPr>
        <w:tc>
          <w:tcPr>
            <w:tcW w:w="263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380" w:rsidRPr="006F6C92" w:rsidRDefault="00994380" w:rsidP="006F6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</w:rPr>
              <w:t>Понедельник</w:t>
            </w: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1.Физическая культура        </w:t>
            </w: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9.00-9.20</w:t>
            </w:r>
          </w:p>
          <w:p w:rsidR="00994380" w:rsidRPr="006F6C92" w:rsidRDefault="002407CE" w:rsidP="006F6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2. Ознакомление с окружающим миром/ ознакомление с природой    </w:t>
            </w: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9.30-9.50</w:t>
            </w:r>
          </w:p>
        </w:tc>
        <w:tc>
          <w:tcPr>
            <w:tcW w:w="2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94380" w:rsidRPr="006F6C92" w:rsidRDefault="00994380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</w:rPr>
              <w:t>Вторник</w:t>
            </w: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1. ФЭМП     </w:t>
            </w: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9.00-9.20</w:t>
            </w: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2. Музыка  </w:t>
            </w: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9.40-10.00</w:t>
            </w:r>
          </w:p>
          <w:p w:rsidR="00994380" w:rsidRPr="006F6C92" w:rsidRDefault="00994380" w:rsidP="006F6C92">
            <w:pPr>
              <w:pStyle w:val="a6"/>
            </w:pPr>
          </w:p>
        </w:tc>
      </w:tr>
      <w:tr w:rsidR="00994380" w:rsidRPr="006F6C92" w:rsidTr="00CA0F22">
        <w:trPr>
          <w:tblCellSpacing w:w="0" w:type="dxa"/>
        </w:trPr>
        <w:tc>
          <w:tcPr>
            <w:tcW w:w="263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380" w:rsidRPr="006F6C92" w:rsidRDefault="00994380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</w:rPr>
              <w:t>Среда</w:t>
            </w: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1. Физическая культура </w:t>
            </w: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9.00-9.20</w:t>
            </w: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2. Лепка/Аппликация </w:t>
            </w: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9.30-9.50</w:t>
            </w:r>
          </w:p>
          <w:p w:rsidR="00994380" w:rsidRPr="006F6C92" w:rsidRDefault="00994380" w:rsidP="006F6C92">
            <w:pPr>
              <w:pStyle w:val="a6"/>
            </w:pPr>
          </w:p>
        </w:tc>
        <w:tc>
          <w:tcPr>
            <w:tcW w:w="2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94380" w:rsidRPr="006F6C92" w:rsidRDefault="00994380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</w:rPr>
              <w:t>Четверг</w:t>
            </w: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1. Развитие речи  </w:t>
            </w: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9.00-9.20</w:t>
            </w: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2.Рисование         </w:t>
            </w: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9.30-9.50</w:t>
            </w:r>
          </w:p>
          <w:p w:rsidR="00994380" w:rsidRPr="006F6C92" w:rsidRDefault="00994380" w:rsidP="006F6C92">
            <w:pPr>
              <w:pStyle w:val="a6"/>
            </w:pPr>
          </w:p>
        </w:tc>
      </w:tr>
      <w:tr w:rsidR="00994380" w:rsidRPr="006F6C92" w:rsidTr="00CA0F22">
        <w:trPr>
          <w:trHeight w:val="856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</w:tcPr>
          <w:p w:rsidR="00994380" w:rsidRPr="006F6C92" w:rsidRDefault="00994380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</w:rPr>
              <w:t>Пятница</w:t>
            </w: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1.Музыка                                                </w:t>
            </w: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9.00-9.20</w:t>
            </w:r>
          </w:p>
          <w:p w:rsidR="002407CE" w:rsidRPr="006F6C92" w:rsidRDefault="002407CE" w:rsidP="006F6C9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2. Физическая культура (на воздухе) </w:t>
            </w: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 xml:space="preserve"> 9.30-9.50</w:t>
            </w:r>
          </w:p>
          <w:p w:rsidR="00994380" w:rsidRPr="006F6C92" w:rsidRDefault="00994380" w:rsidP="006F6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4380" w:rsidRPr="006F6C92" w:rsidRDefault="00994380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94380" w:rsidRPr="006F6C92" w:rsidRDefault="00994380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94380" w:rsidRPr="006F6C92" w:rsidRDefault="00990209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</w:t>
      </w:r>
      <w:r w:rsidR="00994380" w:rsidRPr="006F6C9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94380" w:rsidRPr="006F6C92">
        <w:rPr>
          <w:rFonts w:ascii="Times New Roman" w:hAnsi="Times New Roman"/>
          <w:b/>
          <w:bCs/>
          <w:color w:val="191919"/>
          <w:sz w:val="24"/>
          <w:szCs w:val="24"/>
        </w:rPr>
        <w:t>ПЛАНИРОВАНИЕ ОБРАЗОВАТЕЛЬНОЙ ДЕЯТЕЛЬНОСТИ.</w:t>
      </w:r>
    </w:p>
    <w:p w:rsidR="00994380" w:rsidRPr="006F6C92" w:rsidRDefault="00994380" w:rsidP="006F6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4380" w:rsidRPr="006F6C92" w:rsidRDefault="00994380" w:rsidP="006F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Воспитательно-образовательный проце</w:t>
      </w:r>
      <w:proofErr w:type="gramStart"/>
      <w:r w:rsidRPr="006F6C92">
        <w:rPr>
          <w:rFonts w:ascii="Times New Roman" w:hAnsi="Times New Roman"/>
          <w:sz w:val="24"/>
          <w:szCs w:val="24"/>
        </w:rPr>
        <w:t>сс стр</w:t>
      </w:r>
      <w:proofErr w:type="gramEnd"/>
      <w:r w:rsidRPr="006F6C92">
        <w:rPr>
          <w:rFonts w:ascii="Times New Roman" w:hAnsi="Times New Roman"/>
          <w:sz w:val="24"/>
          <w:szCs w:val="24"/>
        </w:rPr>
        <w:t>оится с учетом контингента воспитанников, их индивидуальных и возрастных особенностей, социального заказа родителей.</w:t>
      </w:r>
    </w:p>
    <w:p w:rsidR="00994380" w:rsidRPr="006F6C92" w:rsidRDefault="00994380" w:rsidP="006F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При организации воспитательно-образовательного процесса в группе обеспечивается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</w:t>
      </w:r>
    </w:p>
    <w:p w:rsidR="00994380" w:rsidRPr="006F6C92" w:rsidRDefault="00994380" w:rsidP="006F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Построение образовательного процесса на </w:t>
      </w:r>
      <w:proofErr w:type="gramStart"/>
      <w:r w:rsidRPr="006F6C92">
        <w:rPr>
          <w:rFonts w:ascii="Times New Roman" w:hAnsi="Times New Roman"/>
          <w:sz w:val="24"/>
          <w:szCs w:val="24"/>
        </w:rPr>
        <w:t>комплексно-тематическом</w:t>
      </w:r>
      <w:proofErr w:type="gramEnd"/>
    </w:p>
    <w:p w:rsidR="00994380" w:rsidRPr="006F6C92" w:rsidRDefault="00994380" w:rsidP="006F6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6C92">
        <w:rPr>
          <w:rFonts w:ascii="Times New Roman" w:hAnsi="Times New Roman"/>
          <w:sz w:val="24"/>
          <w:szCs w:val="24"/>
        </w:rPr>
        <w:t>принципе</w:t>
      </w:r>
      <w:proofErr w:type="gramEnd"/>
      <w:r w:rsidRPr="006F6C92">
        <w:rPr>
          <w:rFonts w:ascii="Times New Roman" w:hAnsi="Times New Roman"/>
          <w:sz w:val="24"/>
          <w:szCs w:val="24"/>
        </w:rPr>
        <w:t xml:space="preserve"> с учетом интеграции образовательных областей дает возможность достичь этой цели.</w:t>
      </w:r>
    </w:p>
    <w:p w:rsidR="00423346" w:rsidRPr="006F6C92" w:rsidRDefault="00423346" w:rsidP="006F6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4380" w:rsidRPr="006F6C92" w:rsidRDefault="002407CE" w:rsidP="006F6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 xml:space="preserve">   </w:t>
      </w:r>
      <w:r w:rsidR="00994380" w:rsidRPr="006F6C92">
        <w:rPr>
          <w:rFonts w:ascii="Times New Roman" w:hAnsi="Times New Roman"/>
          <w:b/>
          <w:sz w:val="24"/>
          <w:szCs w:val="24"/>
        </w:rPr>
        <w:t>Учебный план на</w:t>
      </w:r>
      <w:r w:rsidR="00997AB2" w:rsidRPr="006F6C92">
        <w:rPr>
          <w:rFonts w:ascii="Times New Roman" w:hAnsi="Times New Roman"/>
          <w:b/>
          <w:sz w:val="24"/>
          <w:szCs w:val="24"/>
        </w:rPr>
        <w:t xml:space="preserve"> 2019-2020</w:t>
      </w:r>
      <w:r w:rsidR="00994380" w:rsidRPr="006F6C92">
        <w:rPr>
          <w:rFonts w:ascii="Times New Roman" w:hAnsi="Times New Roman"/>
          <w:b/>
          <w:sz w:val="24"/>
          <w:szCs w:val="24"/>
        </w:rPr>
        <w:t xml:space="preserve"> учебный год в старшей группе</w:t>
      </w:r>
    </w:p>
    <w:p w:rsidR="00994380" w:rsidRPr="006F6C92" w:rsidRDefault="00994380" w:rsidP="006F6C92">
      <w:pPr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65"/>
        <w:gridCol w:w="2555"/>
        <w:gridCol w:w="1849"/>
        <w:gridCol w:w="2695"/>
      </w:tblGrid>
      <w:tr w:rsidR="00994380" w:rsidRPr="006F6C92" w:rsidTr="00994380">
        <w:trPr>
          <w:trHeight w:val="1062"/>
        </w:trPr>
        <w:tc>
          <w:tcPr>
            <w:tcW w:w="236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Направления развития</w:t>
            </w:r>
          </w:p>
        </w:tc>
        <w:tc>
          <w:tcPr>
            <w:tcW w:w="255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1849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Количество НОД в неделю</w:t>
            </w: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994380" w:rsidRPr="006F6C92" w:rsidTr="00994380">
        <w:tc>
          <w:tcPr>
            <w:tcW w:w="9464" w:type="dxa"/>
            <w:gridSpan w:val="4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994380" w:rsidRPr="006F6C92" w:rsidTr="00994380">
        <w:tc>
          <w:tcPr>
            <w:tcW w:w="236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55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849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94380" w:rsidRPr="006F6C92" w:rsidRDefault="00194C85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60</w:t>
            </w:r>
            <w:r w:rsidR="00994380" w:rsidRPr="006F6C9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(3 НОД)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НОД, подвижные игры, игровые упражнения, физкультурные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занятия, спортивные игры, физкультурные праздники.</w:t>
            </w:r>
          </w:p>
        </w:tc>
      </w:tr>
      <w:tr w:rsidR="00994380" w:rsidRPr="006F6C92" w:rsidTr="00994380">
        <w:tc>
          <w:tcPr>
            <w:tcW w:w="2365" w:type="dxa"/>
            <w:vMerge w:val="restart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555" w:type="dxa"/>
            <w:vMerge w:val="restart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Ознакомление с окружающим миром.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Ознакомление с миром природы.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 деятельность 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</w:tcPr>
          <w:p w:rsidR="00994380" w:rsidRPr="006F6C92" w:rsidRDefault="00194C85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20</w:t>
            </w:r>
            <w:r w:rsidR="00994380" w:rsidRPr="006F6C92">
              <w:rPr>
                <w:rFonts w:ascii="Times New Roman" w:hAnsi="Times New Roman"/>
                <w:sz w:val="24"/>
                <w:szCs w:val="24"/>
              </w:rPr>
              <w:t xml:space="preserve"> мин. (1 НОД)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94380" w:rsidRPr="006F6C92" w:rsidRDefault="00194C85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20</w:t>
            </w:r>
            <w:r w:rsidR="00994380" w:rsidRPr="006F6C92">
              <w:rPr>
                <w:rFonts w:ascii="Times New Roman" w:hAnsi="Times New Roman"/>
                <w:sz w:val="24"/>
                <w:szCs w:val="24"/>
              </w:rPr>
              <w:t xml:space="preserve"> мин.(1 НОД)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НОД, беседы, дидактические игры, рассматривание картин и иллюстраций, коллекционирование, реализация проектов, викторины.</w:t>
            </w:r>
          </w:p>
        </w:tc>
      </w:tr>
      <w:tr w:rsidR="00994380" w:rsidRPr="006F6C92" w:rsidTr="00994380">
        <w:tc>
          <w:tcPr>
            <w:tcW w:w="2365" w:type="dxa"/>
            <w:vMerge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Беседы, дидактические игры, рассматривание картин и иллюстраций, коллекционирование, реализация проектов, викторины.</w:t>
            </w:r>
          </w:p>
        </w:tc>
      </w:tr>
      <w:tr w:rsidR="00994380" w:rsidRPr="006F6C92" w:rsidTr="00994380">
        <w:tc>
          <w:tcPr>
            <w:tcW w:w="2365" w:type="dxa"/>
            <w:vMerge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849" w:type="dxa"/>
          </w:tcPr>
          <w:p w:rsidR="00994380" w:rsidRPr="006F6C92" w:rsidRDefault="00194C85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20</w:t>
            </w:r>
            <w:r w:rsidR="00994380" w:rsidRPr="006F6C92">
              <w:rPr>
                <w:rFonts w:ascii="Times New Roman" w:hAnsi="Times New Roman"/>
                <w:sz w:val="24"/>
                <w:szCs w:val="24"/>
              </w:rPr>
              <w:t xml:space="preserve"> мин. (1 НОД)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НОД, дидактические и развивающие игры, реализация проектов, викторины.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380" w:rsidRPr="006F6C92" w:rsidTr="00994380">
        <w:tc>
          <w:tcPr>
            <w:tcW w:w="2365" w:type="dxa"/>
            <w:vMerge w:val="restart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5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849" w:type="dxa"/>
          </w:tcPr>
          <w:p w:rsidR="00994380" w:rsidRPr="006F6C92" w:rsidRDefault="00194C85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20 мин. (1</w:t>
            </w:r>
            <w:r w:rsidR="00994380" w:rsidRPr="006F6C92">
              <w:rPr>
                <w:rFonts w:ascii="Times New Roman" w:hAnsi="Times New Roman"/>
                <w:sz w:val="24"/>
                <w:szCs w:val="24"/>
              </w:rPr>
              <w:t xml:space="preserve"> НОД)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НОД, беседы, викторины, дидактические игры, рассматривание картин и иллюстраций.</w:t>
            </w:r>
          </w:p>
        </w:tc>
      </w:tr>
      <w:tr w:rsidR="00994380" w:rsidRPr="006F6C92" w:rsidTr="00994380">
        <w:tc>
          <w:tcPr>
            <w:tcW w:w="2365" w:type="dxa"/>
            <w:vMerge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1849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 совместной деятельности</w:t>
            </w: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Беседы, слушание художественной произведений, чтение, разучивание стихов, театрализованная игра</w:t>
            </w:r>
          </w:p>
        </w:tc>
      </w:tr>
      <w:tr w:rsidR="00994380" w:rsidRPr="006F6C92" w:rsidTr="00994380">
        <w:tc>
          <w:tcPr>
            <w:tcW w:w="2365" w:type="dxa"/>
            <w:vMerge w:val="restart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развитие.</w:t>
            </w:r>
          </w:p>
        </w:tc>
        <w:tc>
          <w:tcPr>
            <w:tcW w:w="255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Социализация, нравственное воспитание</w:t>
            </w:r>
          </w:p>
        </w:tc>
        <w:tc>
          <w:tcPr>
            <w:tcW w:w="1849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 совместной деятельности</w:t>
            </w: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ОБЖ, игровые проблемные ситуации, беседы, викторины.</w:t>
            </w:r>
          </w:p>
        </w:tc>
      </w:tr>
      <w:tr w:rsidR="00994380" w:rsidRPr="006F6C92" w:rsidTr="00994380">
        <w:tc>
          <w:tcPr>
            <w:tcW w:w="2365" w:type="dxa"/>
            <w:vMerge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Самообслуживание и элементарный бытовой труд.</w:t>
            </w:r>
          </w:p>
        </w:tc>
        <w:tc>
          <w:tcPr>
            <w:tcW w:w="1849" w:type="dxa"/>
          </w:tcPr>
          <w:p w:rsidR="00994380" w:rsidRPr="006F6C92" w:rsidRDefault="00194C85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Не более 15</w:t>
            </w:r>
            <w:r w:rsidR="00994380" w:rsidRPr="006F6C92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Поручения, дежурство, игры, беседы, ХБТ</w:t>
            </w:r>
          </w:p>
        </w:tc>
      </w:tr>
      <w:tr w:rsidR="00994380" w:rsidRPr="006F6C92" w:rsidTr="00994380">
        <w:tc>
          <w:tcPr>
            <w:tcW w:w="2365" w:type="dxa"/>
            <w:vMerge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1849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 совместной деятельности</w:t>
            </w: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Сюжетно-ролевые, дидактические игры и др.</w:t>
            </w:r>
          </w:p>
        </w:tc>
      </w:tr>
      <w:tr w:rsidR="00994380" w:rsidRPr="006F6C92" w:rsidTr="00994380">
        <w:tc>
          <w:tcPr>
            <w:tcW w:w="2365" w:type="dxa"/>
            <w:vMerge w:val="restart"/>
            <w:tcBorders>
              <w:bottom w:val="single" w:sz="4" w:space="0" w:color="auto"/>
            </w:tcBorders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55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849" w:type="dxa"/>
          </w:tcPr>
          <w:p w:rsidR="00994380" w:rsidRPr="006F6C92" w:rsidRDefault="00194C85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20 мин (1</w:t>
            </w:r>
            <w:r w:rsidR="00994380" w:rsidRPr="006F6C92">
              <w:rPr>
                <w:rFonts w:ascii="Times New Roman" w:hAnsi="Times New Roman"/>
                <w:sz w:val="24"/>
                <w:szCs w:val="24"/>
              </w:rPr>
              <w:t xml:space="preserve"> НОД)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94380" w:rsidRPr="006F6C92" w:rsidRDefault="00194C85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20</w:t>
            </w:r>
            <w:r w:rsidR="00994380" w:rsidRPr="006F6C92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  <w:proofErr w:type="gramStart"/>
            <w:r w:rsidR="00994380" w:rsidRPr="006F6C9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994380" w:rsidRPr="006F6C92">
              <w:rPr>
                <w:rFonts w:ascii="Times New Roman" w:hAnsi="Times New Roman"/>
                <w:sz w:val="24"/>
                <w:szCs w:val="24"/>
              </w:rPr>
              <w:t>0,5 )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</w:t>
            </w:r>
            <w:r w:rsidR="00194C85" w:rsidRPr="006F6C92">
              <w:rPr>
                <w:rFonts w:ascii="Times New Roman" w:hAnsi="Times New Roman"/>
                <w:sz w:val="24"/>
                <w:szCs w:val="24"/>
              </w:rPr>
              <w:t>0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0,5 )</w:t>
            </w: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Рисование, лепка, аппликация. Коллаж. Проект. Ознакомление с художниками. Выставка.</w:t>
            </w:r>
          </w:p>
        </w:tc>
      </w:tr>
      <w:tr w:rsidR="00994380" w:rsidRPr="006F6C92" w:rsidTr="00994380">
        <w:tc>
          <w:tcPr>
            <w:tcW w:w="2365" w:type="dxa"/>
            <w:vMerge/>
            <w:tcBorders>
              <w:bottom w:val="single" w:sz="4" w:space="0" w:color="auto"/>
            </w:tcBorders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9" w:type="dxa"/>
          </w:tcPr>
          <w:p w:rsidR="00994380" w:rsidRPr="006F6C92" w:rsidRDefault="00194C85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40</w:t>
            </w:r>
            <w:r w:rsidR="00994380" w:rsidRPr="006F6C92">
              <w:rPr>
                <w:rFonts w:ascii="Times New Roman" w:hAnsi="Times New Roman"/>
                <w:sz w:val="24"/>
                <w:szCs w:val="24"/>
              </w:rPr>
              <w:t>мин (2 НОД)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00000"/>
                <w:sz w:val="24"/>
                <w:szCs w:val="24"/>
              </w:rPr>
              <w:t>Слушание, импровизация, исполнение музыкально-подвижные игры, досуги, праздники и развлечения.</w:t>
            </w:r>
          </w:p>
        </w:tc>
      </w:tr>
      <w:tr w:rsidR="00994380" w:rsidRPr="006F6C92" w:rsidTr="00994380">
        <w:tc>
          <w:tcPr>
            <w:tcW w:w="2365" w:type="dxa"/>
            <w:vMerge/>
            <w:tcBorders>
              <w:bottom w:val="single" w:sz="4" w:space="0" w:color="auto"/>
            </w:tcBorders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9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 совместной деятельности</w:t>
            </w: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Конструирование из бумаги, </w:t>
            </w:r>
            <w:r w:rsidRPr="006F6C92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строительного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и иного материала.</w:t>
            </w:r>
          </w:p>
        </w:tc>
      </w:tr>
      <w:tr w:rsidR="00994380" w:rsidRPr="006F6C92" w:rsidTr="00994380">
        <w:tc>
          <w:tcPr>
            <w:tcW w:w="9464" w:type="dxa"/>
            <w:gridSpan w:val="4"/>
          </w:tcPr>
          <w:p w:rsidR="00994380" w:rsidRPr="006F6C92" w:rsidRDefault="00994380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Часть, формируемая МБОУ</w:t>
            </w:r>
          </w:p>
        </w:tc>
      </w:tr>
      <w:tr w:rsidR="00994380" w:rsidRPr="006F6C92" w:rsidTr="00994380">
        <w:tc>
          <w:tcPr>
            <w:tcW w:w="4920" w:type="dxa"/>
            <w:gridSpan w:val="2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«Крымский веночек»</w:t>
            </w:r>
          </w:p>
        </w:tc>
        <w:tc>
          <w:tcPr>
            <w:tcW w:w="4544" w:type="dxa"/>
            <w:gridSpan w:val="2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Как часть НОД, в ходе режимных моментов</w:t>
            </w:r>
          </w:p>
        </w:tc>
      </w:tr>
      <w:tr w:rsidR="00994380" w:rsidRPr="006F6C92" w:rsidTr="00994380">
        <w:tc>
          <w:tcPr>
            <w:tcW w:w="236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5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95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4380" w:rsidRPr="006F6C92" w:rsidRDefault="00994380" w:rsidP="006F6C92">
      <w:pPr>
        <w:pStyle w:val="a5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94380" w:rsidRPr="006F6C92" w:rsidRDefault="00994380" w:rsidP="006F6C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 xml:space="preserve">Модель двигательной активности в </w:t>
      </w:r>
      <w:r w:rsidR="00CA0F22" w:rsidRPr="006F6C92">
        <w:rPr>
          <w:rFonts w:ascii="Times New Roman" w:hAnsi="Times New Roman"/>
          <w:b/>
          <w:sz w:val="24"/>
          <w:szCs w:val="24"/>
        </w:rPr>
        <w:t>средней</w:t>
      </w:r>
      <w:r w:rsidRPr="006F6C92">
        <w:rPr>
          <w:rFonts w:ascii="Times New Roman" w:hAnsi="Times New Roman"/>
          <w:b/>
          <w:sz w:val="24"/>
          <w:szCs w:val="24"/>
        </w:rPr>
        <w:t xml:space="preserve"> группе</w:t>
      </w:r>
    </w:p>
    <w:tbl>
      <w:tblPr>
        <w:tblStyle w:val="a7"/>
        <w:tblW w:w="9497" w:type="dxa"/>
        <w:tblInd w:w="250" w:type="dxa"/>
        <w:tblLook w:val="04A0"/>
      </w:tblPr>
      <w:tblGrid>
        <w:gridCol w:w="4536"/>
        <w:gridCol w:w="4961"/>
      </w:tblGrid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4961" w:type="dxa"/>
          </w:tcPr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Средняя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группа</w:t>
            </w:r>
            <w:proofErr w:type="spellEnd"/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Подвижные игры во время приёма детей</w:t>
            </w:r>
          </w:p>
        </w:tc>
        <w:tc>
          <w:tcPr>
            <w:tcW w:w="4961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5-7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мин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Утренняя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4961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мин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Физкультминутки</w:t>
            </w:r>
            <w:proofErr w:type="spellEnd"/>
          </w:p>
        </w:tc>
        <w:tc>
          <w:tcPr>
            <w:tcW w:w="4961" w:type="dxa"/>
          </w:tcPr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2-3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мин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Непосредственная</w:t>
            </w:r>
            <w:r w:rsidR="003C7C79"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деятельность по</w:t>
            </w:r>
            <w:r w:rsidR="003C7C79"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физическому развитию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(2 в группе, 1 на улице)</w:t>
            </w:r>
          </w:p>
        </w:tc>
        <w:tc>
          <w:tcPr>
            <w:tcW w:w="4961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3раза в неделю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 20 мин</w:t>
            </w:r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Подвижные игры: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- сюжетные;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- бессюжетные;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- игры-забавы;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соревнования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эстафеты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аттракционы</w:t>
            </w:r>
            <w:proofErr w:type="spellEnd"/>
          </w:p>
        </w:tc>
        <w:tc>
          <w:tcPr>
            <w:tcW w:w="4961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Не менее двух игр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7-8 мин.</w:t>
            </w:r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Оздоровительные</w:t>
            </w:r>
            <w:r w:rsidR="003C7C79"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мероприятия: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- гимнастика</w:t>
            </w:r>
            <w:r w:rsidR="003C7C79"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пробуждения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- дыхательная</w:t>
            </w:r>
            <w:r w:rsidR="003C7C79"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4961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Ежедневно</w:t>
            </w:r>
            <w:proofErr w:type="spellEnd"/>
          </w:p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   6 мин.</w:t>
            </w:r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Физические</w:t>
            </w:r>
            <w:r w:rsidR="003C7C79"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упражнения и игровые задания: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-артикуляционная гимнастика;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-пальчикова</w:t>
            </w:r>
            <w:r w:rsidR="003C7C79" w:rsidRPr="006F6C92">
              <w:rPr>
                <w:rFonts w:ascii="Times New Roman" w:hAnsi="Times New Roman"/>
                <w:sz w:val="24"/>
                <w:szCs w:val="24"/>
              </w:rPr>
              <w:t>я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гимнастика;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-зрительная гимнастика.</w:t>
            </w:r>
          </w:p>
        </w:tc>
        <w:tc>
          <w:tcPr>
            <w:tcW w:w="4961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Ежедневно,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сочетая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упражнения по выбору</w:t>
            </w:r>
          </w:p>
          <w:p w:rsidR="00CA0F22" w:rsidRPr="006F6C92" w:rsidRDefault="00CA0F22" w:rsidP="006F6C9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6-8 мин.</w:t>
            </w:r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мячом</w:t>
            </w:r>
            <w:proofErr w:type="spellEnd"/>
          </w:p>
        </w:tc>
        <w:tc>
          <w:tcPr>
            <w:tcW w:w="4961" w:type="dxa"/>
          </w:tcPr>
          <w:p w:rsidR="00CA0F22" w:rsidRPr="006F6C92" w:rsidRDefault="00CA0F22" w:rsidP="006F6C9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8 – 12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4961" w:type="dxa"/>
          </w:tcPr>
          <w:p w:rsidR="00CA0F22" w:rsidRPr="006F6C92" w:rsidRDefault="00CA0F22" w:rsidP="006F6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Целенаправленное обучение не реже 1 раза в 2 недели</w:t>
            </w:r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Физкультурные упражнения на прогулке (ежедневно с подгруппами)</w:t>
            </w:r>
          </w:p>
        </w:tc>
        <w:tc>
          <w:tcPr>
            <w:tcW w:w="4961" w:type="dxa"/>
          </w:tcPr>
          <w:p w:rsidR="00CA0F22" w:rsidRPr="006F6C92" w:rsidRDefault="00CA0F22" w:rsidP="006F6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F22" w:rsidRPr="006F6C92" w:rsidRDefault="00CA0F22" w:rsidP="006F6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10-12 минут</w:t>
            </w:r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4961" w:type="dxa"/>
          </w:tcPr>
          <w:p w:rsidR="00CA0F22" w:rsidRPr="006F6C92" w:rsidRDefault="00CA0F22" w:rsidP="006F6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 раз в</w:t>
            </w:r>
            <w:r w:rsidR="003C7C79"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месяц по</w:t>
            </w:r>
            <w:r w:rsidR="003C7C79" w:rsidRPr="006F6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15-20 мин.</w:t>
            </w:r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4961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 раза в год по 20 мин</w:t>
            </w:r>
          </w:p>
        </w:tc>
      </w:tr>
      <w:tr w:rsidR="00CA0F22" w:rsidRPr="006F6C92" w:rsidTr="00CA0F22">
        <w:tc>
          <w:tcPr>
            <w:tcW w:w="4536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4961" w:type="dxa"/>
          </w:tcPr>
          <w:p w:rsidR="00CA0F22" w:rsidRPr="006F6C92" w:rsidRDefault="00CA0F22" w:rsidP="006F6C92">
            <w:pPr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Ежедневно. Характер и продолжительность зависят от индивидуальных данных и потребностей детей.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Проводится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под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руководством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воспитателя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994380" w:rsidRPr="006F6C92" w:rsidRDefault="00994380" w:rsidP="006F6C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380" w:rsidRPr="006F6C92" w:rsidRDefault="00994380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C7C79" w:rsidRPr="006F6C92" w:rsidRDefault="003C7C79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C7C79" w:rsidRDefault="003C7C79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64D09" w:rsidRDefault="00264D09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64D09" w:rsidRPr="006F6C92" w:rsidRDefault="00264D09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C7C79" w:rsidRPr="006F6C92" w:rsidRDefault="003C7C79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4380" w:rsidRPr="006F6C92" w:rsidRDefault="00994380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F6C92">
        <w:rPr>
          <w:rFonts w:ascii="Times New Roman" w:hAnsi="Times New Roman"/>
          <w:b/>
          <w:bCs/>
          <w:sz w:val="24"/>
          <w:szCs w:val="24"/>
        </w:rPr>
        <w:lastRenderedPageBreak/>
        <w:t>Образовательная деятельность в ходе режимных моментов</w:t>
      </w:r>
    </w:p>
    <w:p w:rsidR="00994380" w:rsidRPr="006F6C92" w:rsidRDefault="00994380" w:rsidP="006F6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36"/>
        <w:gridCol w:w="1497"/>
        <w:gridCol w:w="4038"/>
      </w:tblGrid>
      <w:tr w:rsidR="00994380" w:rsidRPr="006F6C92" w:rsidTr="00994380">
        <w:tc>
          <w:tcPr>
            <w:tcW w:w="4036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497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4038" w:type="dxa"/>
          </w:tcPr>
          <w:p w:rsidR="00994380" w:rsidRPr="006F6C92" w:rsidRDefault="00994380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994380" w:rsidRPr="006F6C92" w:rsidTr="00994380">
        <w:tc>
          <w:tcPr>
            <w:tcW w:w="4036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497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4038" w:type="dxa"/>
          </w:tcPr>
          <w:p w:rsidR="00994380" w:rsidRPr="006F6C92" w:rsidRDefault="00994380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стетическое развитие»,</w:t>
            </w:r>
          </w:p>
        </w:tc>
      </w:tr>
      <w:tr w:rsidR="00994380" w:rsidRPr="006F6C92" w:rsidTr="00994380">
        <w:tc>
          <w:tcPr>
            <w:tcW w:w="4036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497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4038" w:type="dxa"/>
          </w:tcPr>
          <w:p w:rsidR="00994380" w:rsidRPr="006F6C92" w:rsidRDefault="00994380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стетическое развитие»,</w:t>
            </w:r>
          </w:p>
        </w:tc>
      </w:tr>
      <w:tr w:rsidR="00994380" w:rsidRPr="006F6C92" w:rsidTr="00994380">
        <w:tc>
          <w:tcPr>
            <w:tcW w:w="4036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497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4038" w:type="dxa"/>
          </w:tcPr>
          <w:p w:rsidR="00994380" w:rsidRPr="006F6C92" w:rsidRDefault="00994380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стетическое развитие»,</w:t>
            </w:r>
          </w:p>
        </w:tc>
      </w:tr>
      <w:tr w:rsidR="00994380" w:rsidRPr="006F6C92" w:rsidTr="00994380">
        <w:tc>
          <w:tcPr>
            <w:tcW w:w="4036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497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4038" w:type="dxa"/>
          </w:tcPr>
          <w:p w:rsidR="00994380" w:rsidRPr="006F6C92" w:rsidRDefault="00994380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стетическое развитие»,</w:t>
            </w:r>
          </w:p>
        </w:tc>
      </w:tr>
      <w:tr w:rsidR="00994380" w:rsidRPr="006F6C92" w:rsidTr="00994380">
        <w:tc>
          <w:tcPr>
            <w:tcW w:w="4036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Дежурства</w:t>
            </w:r>
          </w:p>
        </w:tc>
        <w:tc>
          <w:tcPr>
            <w:tcW w:w="1497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4038" w:type="dxa"/>
          </w:tcPr>
          <w:p w:rsidR="00994380" w:rsidRPr="006F6C92" w:rsidRDefault="00994380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стетическое развитие»,</w:t>
            </w:r>
          </w:p>
        </w:tc>
      </w:tr>
      <w:tr w:rsidR="00994380" w:rsidRPr="006F6C92" w:rsidTr="00994380">
        <w:tc>
          <w:tcPr>
            <w:tcW w:w="4036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Прогулки</w:t>
            </w:r>
          </w:p>
        </w:tc>
        <w:tc>
          <w:tcPr>
            <w:tcW w:w="1497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4038" w:type="dxa"/>
          </w:tcPr>
          <w:p w:rsidR="00994380" w:rsidRPr="006F6C92" w:rsidRDefault="00994380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стетическое развитие»,</w:t>
            </w:r>
          </w:p>
        </w:tc>
      </w:tr>
    </w:tbl>
    <w:p w:rsidR="00991880" w:rsidRPr="006F6C92" w:rsidRDefault="00991880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1880" w:rsidRPr="006F6C92" w:rsidRDefault="00991880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4380" w:rsidRPr="006F6C92" w:rsidRDefault="00994380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F6C92">
        <w:rPr>
          <w:rFonts w:ascii="Times New Roman" w:hAnsi="Times New Roman"/>
          <w:b/>
          <w:bCs/>
          <w:sz w:val="24"/>
          <w:szCs w:val="24"/>
        </w:rPr>
        <w:t xml:space="preserve"> Самостоятельная деятельность детей</w:t>
      </w:r>
    </w:p>
    <w:p w:rsidR="00994380" w:rsidRPr="006F6C92" w:rsidRDefault="00994380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418"/>
        <w:gridCol w:w="4076"/>
      </w:tblGrid>
      <w:tr w:rsidR="00994380" w:rsidRPr="006F6C92" w:rsidTr="00994380">
        <w:tc>
          <w:tcPr>
            <w:tcW w:w="4077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418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4076" w:type="dxa"/>
          </w:tcPr>
          <w:p w:rsidR="00994380" w:rsidRPr="006F6C92" w:rsidRDefault="00994380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стетическое развитие»,</w:t>
            </w:r>
          </w:p>
        </w:tc>
      </w:tr>
      <w:tr w:rsidR="00994380" w:rsidRPr="006F6C92" w:rsidTr="00994380">
        <w:tc>
          <w:tcPr>
            <w:tcW w:w="4077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Самостоятельная деятельность детей в центрах развития</w:t>
            </w:r>
          </w:p>
        </w:tc>
        <w:tc>
          <w:tcPr>
            <w:tcW w:w="1418" w:type="dxa"/>
          </w:tcPr>
          <w:p w:rsidR="00994380" w:rsidRPr="006F6C92" w:rsidRDefault="00994380" w:rsidP="006F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4076" w:type="dxa"/>
          </w:tcPr>
          <w:p w:rsidR="00994380" w:rsidRPr="006F6C92" w:rsidRDefault="00994380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стетическое развитие»,</w:t>
            </w:r>
          </w:p>
        </w:tc>
      </w:tr>
    </w:tbl>
    <w:p w:rsidR="00994380" w:rsidRPr="006F6C92" w:rsidRDefault="00994380" w:rsidP="006F6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C7C79" w:rsidRPr="006F6C92" w:rsidRDefault="003C7C79" w:rsidP="006F6C92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3C7C79" w:rsidRPr="006F6C92" w:rsidRDefault="003C7C79" w:rsidP="006F6C92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994380" w:rsidRPr="006F6C92" w:rsidRDefault="00994380" w:rsidP="006F6C92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  <w:r w:rsidRPr="006F6C92">
        <w:rPr>
          <w:rFonts w:ascii="Times New Roman" w:hAnsi="Times New Roman"/>
          <w:b/>
          <w:bCs/>
          <w:kern w:val="28"/>
          <w:sz w:val="24"/>
          <w:szCs w:val="24"/>
        </w:rPr>
        <w:lastRenderedPageBreak/>
        <w:t>Основные виды детской деятельности в старшей группе</w:t>
      </w:r>
    </w:p>
    <w:p w:rsidR="00994380" w:rsidRPr="006F6C92" w:rsidRDefault="00994380" w:rsidP="006F6C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94380" w:rsidRPr="006F6C92" w:rsidRDefault="00994380" w:rsidP="006F6C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F6C92">
        <w:rPr>
          <w:rFonts w:ascii="Times New Roman" w:hAnsi="Times New Roman"/>
          <w:sz w:val="24"/>
          <w:szCs w:val="24"/>
          <w:lang w:eastAsia="en-US"/>
        </w:rPr>
        <w:t>Непосредственно образовательная деятельность реализуется через организацию различных видов детской деятельности:</w:t>
      </w:r>
    </w:p>
    <w:p w:rsidR="00994380" w:rsidRPr="006F6C92" w:rsidRDefault="00994380" w:rsidP="006F6C9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8"/>
        <w:gridCol w:w="6804"/>
      </w:tblGrid>
      <w:tr w:rsidR="00994380" w:rsidRPr="006F6C92" w:rsidTr="00994380">
        <w:tc>
          <w:tcPr>
            <w:tcW w:w="2978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игровой</w:t>
            </w: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804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это основной вид детской деятельности на протяжении всего дошкольного возраста; </w:t>
            </w:r>
          </w:p>
        </w:tc>
      </w:tr>
      <w:tr w:rsidR="00994380" w:rsidRPr="006F6C92" w:rsidTr="00994380">
        <w:tc>
          <w:tcPr>
            <w:tcW w:w="2978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двигательной</w:t>
            </w: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804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это рациональное сочетание различных видов, форм и содержания двигательной активности ребенка; в него включаются все виды организованной и самостоятельной деятельности; в системе физкультурно-оздоровительной работы дошкольного учреждения прочное место занимают физкультурные праздники, спортивный досуг, дни здоровья; интересное содержание, юмор, музыкальное оформление, игры, соревнования, радостная атмосфера способствуют активизации двигательной деятельности; </w:t>
            </w:r>
          </w:p>
        </w:tc>
      </w:tr>
      <w:tr w:rsidR="00994380" w:rsidRPr="006F6C92" w:rsidTr="00994380">
        <w:tc>
          <w:tcPr>
            <w:tcW w:w="2978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коммуникативной</w:t>
            </w: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</w:tc>
        <w:tc>
          <w:tcPr>
            <w:tcW w:w="6804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которая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предполагает широкий взгляд на речевое развитие детей, а также на использование разных форм: беседу, ситуативные задачи, общение на определенные темы, отгадывание и придумывание загадок детьми, сюжетные игры, напоминания и т.д.;</w:t>
            </w:r>
          </w:p>
        </w:tc>
      </w:tr>
      <w:tr w:rsidR="00994380" w:rsidRPr="006F6C92" w:rsidTr="00994380">
        <w:trPr>
          <w:trHeight w:val="709"/>
        </w:trPr>
        <w:tc>
          <w:tcPr>
            <w:tcW w:w="2978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трудовой</w:t>
            </w: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804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основное направление трудовой деятельности в дошкольном мире 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научить ребенка обслуживать себя; среди видов трудовой деятельности: труд по самообслуживанию (навыки культуры быта), труд в природе, ознакомление с трудом взрослых, хозяйственно-бытовой труд (содружество взрослого и ребенка, совместная деятельность), ручной труд; </w:t>
            </w:r>
          </w:p>
        </w:tc>
      </w:tr>
      <w:tr w:rsidR="00994380" w:rsidRPr="006F6C92" w:rsidTr="00994380">
        <w:tc>
          <w:tcPr>
            <w:tcW w:w="2978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познавательно-исследовательской</w:t>
            </w: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804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этот вид деятельности является важным и одним из ведущих; именно в процессе исследования ребенок познает окружающий мир и осваивает новые знания; познавательно-исследовательская деятельность важна в каждом возрастном периоде, при этом согласно принципу использования адекватных возрасту видов детской деятельности в разных возрастных группах это может быть и наблюдение, и экспериментирование, и целевые прогулки, и экскурсии, а также решение проблемных ситуаций; </w:t>
            </w:r>
            <w:proofErr w:type="gramEnd"/>
          </w:p>
        </w:tc>
      </w:tr>
      <w:tr w:rsidR="00994380" w:rsidRPr="006F6C92" w:rsidTr="003C7C79">
        <w:trPr>
          <w:trHeight w:val="1145"/>
        </w:trPr>
        <w:tc>
          <w:tcPr>
            <w:tcW w:w="2978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продуктивной</w:t>
            </w: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такой вид деятельности предполагает не только рисование, лепку, аппликацию и т.д., но и проектную деятельность, в которую могут включаться родител</w:t>
            </w:r>
            <w:r w:rsidR="003C7C79"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и, старшие дошкольники и другие </w:t>
            </w: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участники образовательного процесса; </w:t>
            </w:r>
          </w:p>
        </w:tc>
      </w:tr>
      <w:tr w:rsidR="00994380" w:rsidRPr="006F6C92" w:rsidTr="00994380">
        <w:tc>
          <w:tcPr>
            <w:tcW w:w="2978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музыкально-художественной</w:t>
            </w: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804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это не только музыка и изобразительная деятельность; это и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>музицирование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детских музыкальных инструментах, пение, подпевание, вокальные импровизации, подвижные игры с музыкальным сопровождением, слушание и т.д.; </w:t>
            </w:r>
          </w:p>
        </w:tc>
      </w:tr>
      <w:tr w:rsidR="00994380" w:rsidRPr="006F6C92" w:rsidTr="00994380">
        <w:tc>
          <w:tcPr>
            <w:tcW w:w="2978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чтения художественной литературы</w:t>
            </w: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804" w:type="dxa"/>
          </w:tcPr>
          <w:p w:rsidR="00994380" w:rsidRPr="006F6C92" w:rsidRDefault="00994380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ребенка, прежде всего, слушать, понимать произведение, общаться с книгой, листать ее, рассматривать иллюстрации. </w:t>
            </w:r>
          </w:p>
        </w:tc>
      </w:tr>
    </w:tbl>
    <w:p w:rsidR="00994380" w:rsidRPr="006F6C92" w:rsidRDefault="00994380" w:rsidP="006F6C92">
      <w:pPr>
        <w:spacing w:after="0" w:line="240" w:lineRule="auto"/>
        <w:ind w:firstLine="567"/>
        <w:jc w:val="both"/>
        <w:rPr>
          <w:rFonts w:ascii="Times New Roman" w:hAnsi="Times New Roman"/>
          <w:color w:val="FF6600"/>
          <w:kern w:val="20"/>
          <w:sz w:val="24"/>
          <w:szCs w:val="24"/>
        </w:rPr>
      </w:pP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kern w:val="20"/>
          <w:sz w:val="24"/>
          <w:szCs w:val="24"/>
        </w:rPr>
      </w:pPr>
      <w:r w:rsidRPr="006F6C92">
        <w:rPr>
          <w:rFonts w:ascii="Times New Roman" w:hAnsi="Times New Roman"/>
          <w:kern w:val="20"/>
          <w:sz w:val="24"/>
          <w:szCs w:val="24"/>
        </w:rPr>
        <w:t>В структуру образовательного процесса старшей группы включены такие компоненты как:</w:t>
      </w:r>
    </w:p>
    <w:p w:rsidR="00994380" w:rsidRPr="006F6C92" w:rsidRDefault="00994380" w:rsidP="006F6C92">
      <w:pPr>
        <w:spacing w:after="0" w:line="240" w:lineRule="auto"/>
        <w:ind w:firstLine="360"/>
        <w:jc w:val="both"/>
        <w:rPr>
          <w:rFonts w:ascii="Times New Roman" w:hAnsi="Times New Roman"/>
          <w:bCs/>
          <w:kern w:val="20"/>
          <w:sz w:val="24"/>
          <w:szCs w:val="24"/>
        </w:rPr>
      </w:pPr>
      <w:r w:rsidRPr="006F6C92">
        <w:rPr>
          <w:rFonts w:ascii="Times New Roman" w:hAnsi="Times New Roman"/>
          <w:bCs/>
          <w:kern w:val="20"/>
          <w:sz w:val="24"/>
          <w:szCs w:val="24"/>
        </w:rPr>
        <w:t xml:space="preserve">- непосредственно образовательная деятельность (использование термина «непосредственно образовательная деятельность» обусловлено формулировками </w:t>
      </w:r>
      <w:proofErr w:type="spellStart"/>
      <w:r w:rsidRPr="006F6C92">
        <w:rPr>
          <w:rFonts w:ascii="Times New Roman" w:hAnsi="Times New Roman"/>
          <w:kern w:val="20"/>
          <w:sz w:val="24"/>
          <w:szCs w:val="24"/>
        </w:rPr>
        <w:t>СанПиН</w:t>
      </w:r>
      <w:proofErr w:type="spellEnd"/>
      <w:r w:rsidRPr="006F6C92">
        <w:rPr>
          <w:rFonts w:ascii="Times New Roman" w:hAnsi="Times New Roman"/>
          <w:kern w:val="20"/>
          <w:sz w:val="24"/>
          <w:szCs w:val="24"/>
        </w:rPr>
        <w:t>)</w:t>
      </w:r>
      <w:r w:rsidRPr="006F6C92">
        <w:rPr>
          <w:rFonts w:ascii="Times New Roman" w:hAnsi="Times New Roman"/>
          <w:bCs/>
          <w:kern w:val="20"/>
          <w:sz w:val="24"/>
          <w:szCs w:val="24"/>
        </w:rPr>
        <w:t>;</w:t>
      </w:r>
    </w:p>
    <w:p w:rsidR="00994380" w:rsidRPr="006F6C92" w:rsidRDefault="00994380" w:rsidP="006F6C92">
      <w:pPr>
        <w:spacing w:after="0" w:line="240" w:lineRule="auto"/>
        <w:ind w:firstLine="360"/>
        <w:jc w:val="both"/>
        <w:rPr>
          <w:rFonts w:ascii="Times New Roman" w:hAnsi="Times New Roman"/>
          <w:bCs/>
          <w:kern w:val="20"/>
          <w:sz w:val="24"/>
          <w:szCs w:val="24"/>
        </w:rPr>
      </w:pPr>
      <w:r w:rsidRPr="006F6C92">
        <w:rPr>
          <w:rFonts w:ascii="Times New Roman" w:hAnsi="Times New Roman"/>
          <w:bCs/>
          <w:kern w:val="20"/>
          <w:sz w:val="24"/>
          <w:szCs w:val="24"/>
        </w:rPr>
        <w:lastRenderedPageBreak/>
        <w:t>- образовательная деятельность в режимных моментах, а также непосредственное общение педагога с детьми и поддержка детско-родительских отношений;</w:t>
      </w:r>
    </w:p>
    <w:p w:rsidR="00994380" w:rsidRPr="006F6C92" w:rsidRDefault="00994380" w:rsidP="006F6C92">
      <w:pPr>
        <w:spacing w:after="0" w:line="240" w:lineRule="auto"/>
        <w:ind w:firstLine="360"/>
        <w:jc w:val="both"/>
        <w:rPr>
          <w:rFonts w:ascii="Times New Roman" w:hAnsi="Times New Roman"/>
          <w:bCs/>
          <w:kern w:val="20"/>
          <w:sz w:val="24"/>
          <w:szCs w:val="24"/>
        </w:rPr>
      </w:pPr>
      <w:r w:rsidRPr="006F6C92">
        <w:rPr>
          <w:rFonts w:ascii="Times New Roman" w:hAnsi="Times New Roman"/>
          <w:bCs/>
          <w:kern w:val="20"/>
          <w:sz w:val="24"/>
          <w:szCs w:val="24"/>
        </w:rPr>
        <w:t>- самостоятельная деятельность детей.</w:t>
      </w:r>
    </w:p>
    <w:p w:rsidR="00994380" w:rsidRPr="006F6C92" w:rsidRDefault="00994380" w:rsidP="006F6C92">
      <w:pPr>
        <w:spacing w:after="0" w:line="240" w:lineRule="auto"/>
        <w:ind w:firstLine="360"/>
        <w:jc w:val="both"/>
        <w:rPr>
          <w:rFonts w:ascii="Times New Roman" w:hAnsi="Times New Roman"/>
          <w:bCs/>
          <w:kern w:val="20"/>
          <w:sz w:val="24"/>
          <w:szCs w:val="24"/>
        </w:rPr>
      </w:pPr>
      <w:r w:rsidRPr="006F6C92">
        <w:rPr>
          <w:rFonts w:ascii="Times New Roman" w:hAnsi="Times New Roman"/>
          <w:kern w:val="20"/>
          <w:sz w:val="24"/>
          <w:szCs w:val="24"/>
        </w:rPr>
        <w:t>Непосредственно образовательная деятельность реализуется в совместной деятельности взрослого и ребенка 5-6 лет в ходе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:rsidR="00994380" w:rsidRPr="006F6C92" w:rsidRDefault="00994380" w:rsidP="006F6C92">
      <w:pPr>
        <w:spacing w:after="0" w:line="240" w:lineRule="auto"/>
        <w:jc w:val="both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994380" w:rsidRPr="006F6C92" w:rsidRDefault="00994380" w:rsidP="006F6C9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994380" w:rsidRPr="006F6C92" w:rsidRDefault="00994380" w:rsidP="006F6C9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kern w:val="28"/>
          <w:sz w:val="24"/>
          <w:szCs w:val="24"/>
        </w:rPr>
      </w:pPr>
      <w:r w:rsidRPr="006F6C92">
        <w:rPr>
          <w:rFonts w:ascii="Times New Roman" w:hAnsi="Times New Roman"/>
          <w:b/>
          <w:bCs/>
          <w:kern w:val="28"/>
          <w:sz w:val="24"/>
          <w:szCs w:val="24"/>
        </w:rPr>
        <w:t>Особенности традиционных событий, праздников, мероприятий</w:t>
      </w:r>
    </w:p>
    <w:p w:rsidR="00994380" w:rsidRPr="006F6C92" w:rsidRDefault="00994380" w:rsidP="006F6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t>На протяжении многих лет в группе поддерживается традиция</w:t>
      </w:r>
      <w:r w:rsidRPr="006F6C92">
        <w:rPr>
          <w:rFonts w:ascii="Times New Roman" w:hAnsi="Times New Roman"/>
          <w:sz w:val="24"/>
          <w:szCs w:val="24"/>
        </w:rPr>
        <w:t xml:space="preserve"> проведения совместных мероприятий взрослых и детей, направленных на ознакомление и приобщение детей к истокам народной культуры, знакомство с историей, обычаями, достопримечательностями родного села, края; к песенному творчеству, народно-прикладному искусству народов, населяющих Крым:</w:t>
      </w:r>
    </w:p>
    <w:p w:rsidR="00994380" w:rsidRPr="006F6C92" w:rsidRDefault="00994380" w:rsidP="006F6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- проведение мероприятий, связанных с государственными праздниками.</w:t>
      </w:r>
    </w:p>
    <w:p w:rsidR="00994380" w:rsidRPr="006F6C92" w:rsidRDefault="00994380" w:rsidP="006F6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- Реализация нравственно-экологических и культурно-социальных проектов в соответствии с календарём памятных дат, в рамках которых проводятся различные акции, экологические практикумы, трудовые десанты, выставки, конкурсы.</w:t>
      </w:r>
    </w:p>
    <w:p w:rsidR="00994380" w:rsidRPr="006F6C92" w:rsidRDefault="00994380" w:rsidP="006F6C9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- Проведение экологических и народных фольклорных праздников, встреч.</w:t>
      </w:r>
    </w:p>
    <w:p w:rsidR="00994380" w:rsidRPr="006F6C92" w:rsidRDefault="00994380" w:rsidP="006F6C92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94380" w:rsidRPr="006F6C92" w:rsidRDefault="00994380" w:rsidP="006F6C92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F6C92">
        <w:rPr>
          <w:rFonts w:ascii="Times New Roman" w:hAnsi="Times New Roman"/>
          <w:b/>
          <w:sz w:val="24"/>
          <w:szCs w:val="24"/>
          <w:lang w:eastAsia="en-US"/>
        </w:rPr>
        <w:t>Тематические мероприятия, посвященные праздникам, памятным событиям</w:t>
      </w:r>
    </w:p>
    <w:p w:rsidR="00994380" w:rsidRPr="006F6C92" w:rsidRDefault="00994380" w:rsidP="006F6C9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16"/>
        <w:gridCol w:w="5283"/>
      </w:tblGrid>
      <w:tr w:rsidR="00AE5F8B" w:rsidRPr="005F721E" w:rsidTr="00AE5F8B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AE5F8B" w:rsidRPr="005F721E" w:rsidTr="00AE5F8B"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Праздник «День знаний»-</w:t>
            </w:r>
          </w:p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 xml:space="preserve">«Здравствуй детский сад» - </w:t>
            </w:r>
          </w:p>
        </w:tc>
      </w:tr>
      <w:tr w:rsidR="00AE5F8B" w:rsidRPr="005F721E" w:rsidTr="00AE5F8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B" w:rsidRPr="005F721E" w:rsidRDefault="00AE5F8B" w:rsidP="006F6C9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Праздник  «День дошкольного работника»</w:t>
            </w:r>
          </w:p>
        </w:tc>
      </w:tr>
      <w:tr w:rsidR="00AE5F8B" w:rsidRPr="005F721E" w:rsidTr="00AE5F8B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hAnsi="Times New Roman"/>
                <w:sz w:val="24"/>
                <w:szCs w:val="24"/>
              </w:rPr>
              <w:t xml:space="preserve">Праздник Осени </w:t>
            </w:r>
          </w:p>
        </w:tc>
      </w:tr>
      <w:tr w:rsidR="00AE5F8B" w:rsidRPr="005F721E" w:rsidTr="00AE5F8B"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hAnsi="Times New Roman"/>
                <w:sz w:val="24"/>
                <w:szCs w:val="24"/>
              </w:rPr>
              <w:t>Праздник  «Родину славим!»</w:t>
            </w:r>
          </w:p>
        </w:tc>
      </w:tr>
      <w:tr w:rsidR="00AE5F8B" w:rsidRPr="005F721E" w:rsidTr="00AE5F8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B" w:rsidRPr="005F721E" w:rsidRDefault="00AE5F8B" w:rsidP="006F6C9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hAnsi="Times New Roman"/>
                <w:sz w:val="24"/>
                <w:szCs w:val="24"/>
              </w:rPr>
              <w:t>Праздник «День матери»</w:t>
            </w:r>
          </w:p>
        </w:tc>
      </w:tr>
      <w:tr w:rsidR="00AE5F8B" w:rsidRPr="005F721E" w:rsidTr="00AE5F8B"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Развлечение «День Святого Николая»</w:t>
            </w:r>
          </w:p>
        </w:tc>
      </w:tr>
      <w:tr w:rsidR="00AE5F8B" w:rsidRPr="005F721E" w:rsidTr="00AE5F8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B" w:rsidRPr="005F721E" w:rsidRDefault="00AE5F8B" w:rsidP="006F6C9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Праздник «Новый год у ворот»</w:t>
            </w:r>
          </w:p>
        </w:tc>
      </w:tr>
      <w:tr w:rsidR="00AE5F8B" w:rsidRPr="005F721E" w:rsidTr="00AE5F8B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Развлечение «Рождественские встречи»</w:t>
            </w:r>
          </w:p>
        </w:tc>
      </w:tr>
      <w:tr w:rsidR="00AE5F8B" w:rsidRPr="005F721E" w:rsidTr="00AE5F8B"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Физкультурный праздник «День Защитника Отечества»</w:t>
            </w:r>
          </w:p>
        </w:tc>
      </w:tr>
      <w:tr w:rsidR="00AE5F8B" w:rsidRPr="005F721E" w:rsidTr="00AE5F8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B" w:rsidRPr="005F721E" w:rsidRDefault="00AE5F8B" w:rsidP="006F6C9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Тематическое развлечение «Широкая Масленица»</w:t>
            </w:r>
          </w:p>
        </w:tc>
      </w:tr>
      <w:tr w:rsidR="00AE5F8B" w:rsidRPr="005F721E" w:rsidTr="00AE5F8B"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Праздник «Весенний калейдоскоп»</w:t>
            </w:r>
          </w:p>
        </w:tc>
      </w:tr>
      <w:tr w:rsidR="00AE5F8B" w:rsidRPr="005F721E" w:rsidTr="00AE5F8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B" w:rsidRPr="005F721E" w:rsidRDefault="00AE5F8B" w:rsidP="006F6C9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Праздник «Международный женский день»</w:t>
            </w:r>
          </w:p>
        </w:tc>
      </w:tr>
      <w:tr w:rsidR="00AE5F8B" w:rsidRPr="005F721E" w:rsidTr="00AE5F8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B" w:rsidRPr="005F721E" w:rsidRDefault="00AE5F8B" w:rsidP="006F6C9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Тематическое развлечение «День театра»</w:t>
            </w:r>
          </w:p>
        </w:tc>
      </w:tr>
      <w:tr w:rsidR="00AE5F8B" w:rsidRPr="005F721E" w:rsidTr="00AE5F8B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E5F8B" w:rsidRPr="005F721E" w:rsidTr="00AE5F8B"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Экологический праздник «День земли»</w:t>
            </w:r>
          </w:p>
        </w:tc>
      </w:tr>
      <w:tr w:rsidR="00AE5F8B" w:rsidRPr="005F721E" w:rsidTr="00AE5F8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B" w:rsidRPr="005F721E" w:rsidRDefault="00AE5F8B" w:rsidP="006F6C9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Тематическое развлечение «День смеха»</w:t>
            </w:r>
          </w:p>
        </w:tc>
      </w:tr>
      <w:tr w:rsidR="00AE5F8B" w:rsidRPr="005F721E" w:rsidTr="00AE5F8B"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Тематический праздник, посвященный Дню Победы</w:t>
            </w:r>
          </w:p>
        </w:tc>
      </w:tr>
      <w:tr w:rsidR="00AE5F8B" w:rsidRPr="005F721E" w:rsidTr="00AE5F8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B" w:rsidRPr="005F721E" w:rsidRDefault="00AE5F8B" w:rsidP="006F6C9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B" w:rsidRPr="005F721E" w:rsidRDefault="00AE5F8B" w:rsidP="006F6C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F721E">
              <w:rPr>
                <w:rFonts w:ascii="Times New Roman" w:eastAsia="Calibri" w:hAnsi="Times New Roman"/>
                <w:sz w:val="24"/>
                <w:szCs w:val="24"/>
              </w:rPr>
              <w:t>Праздник «Выпускной бал»</w:t>
            </w:r>
          </w:p>
        </w:tc>
      </w:tr>
    </w:tbl>
    <w:p w:rsidR="00423346" w:rsidRPr="006F6C92" w:rsidRDefault="00423346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404A8" w:rsidRPr="006F6C92" w:rsidRDefault="00990209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 w:rsidR="00C404A8" w:rsidRPr="006F6C92">
        <w:rPr>
          <w:rFonts w:ascii="Times New Roman" w:hAnsi="Times New Roman"/>
          <w:b/>
          <w:sz w:val="24"/>
          <w:szCs w:val="24"/>
        </w:rPr>
        <w:t>.Особенности организации  развивающей предметно-пространственной  среды в средней группе.</w:t>
      </w:r>
    </w:p>
    <w:p w:rsidR="00C404A8" w:rsidRPr="006F6C92" w:rsidRDefault="00C404A8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F6C92">
        <w:rPr>
          <w:rFonts w:ascii="Times New Roman" w:hAnsi="Times New Roman"/>
          <w:b/>
          <w:sz w:val="24"/>
          <w:szCs w:val="24"/>
        </w:rPr>
        <w:br/>
      </w:r>
      <w:r w:rsidRPr="006F6C92">
        <w:rPr>
          <w:rFonts w:ascii="Times New Roman" w:hAnsi="Times New Roman"/>
          <w:color w:val="000000"/>
          <w:sz w:val="24"/>
          <w:szCs w:val="24"/>
        </w:rPr>
        <w:t xml:space="preserve">         РППС группы содержательно-насыщенная, трансформируемая, полифункциональная, вариативная, доступная и безопасная для детей. Мебель </w:t>
      </w:r>
      <w:r w:rsidRPr="006F6C92">
        <w:rPr>
          <w:rFonts w:ascii="Times New Roman" w:hAnsi="Times New Roman"/>
          <w:color w:val="000000"/>
          <w:sz w:val="24"/>
          <w:szCs w:val="24"/>
        </w:rPr>
        <w:lastRenderedPageBreak/>
        <w:t>соответствует росту и возрасту детей, игрушки обеспечивают максимальный для данного возраста развивающий эффект. РППС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C404A8" w:rsidRPr="006F6C92" w:rsidRDefault="00C404A8" w:rsidP="006F6C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Насыщенность среды соответствует возрастным возможностям детей и содержанию рабочей программы. Пространство группы организованно в виде хорошо разграниченных зон,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детям, что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Подобная организация пространства позволяет дошкольникам выбирать интересные для себя игры, чередовать их в течение дня, а воспитателям дает возможность эффективно организовывать образовательный процесс с учетом индивидуальных особенностей детей.</w:t>
      </w:r>
    </w:p>
    <w:p w:rsidR="00C404A8" w:rsidRPr="006F6C92" w:rsidRDefault="00C404A8" w:rsidP="006F6C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Трансформируемость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пространства группы предполагает возможность изменений РППС в зависимости от образовательной ситуации, в том числе от меняющихся интересов и возможностей детей.</w:t>
      </w:r>
    </w:p>
    <w:p w:rsidR="00C404A8" w:rsidRPr="006F6C92" w:rsidRDefault="00C404A8" w:rsidP="006F6C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F6C92">
        <w:rPr>
          <w:rFonts w:ascii="Times New Roman" w:hAnsi="Times New Roman"/>
          <w:color w:val="000000"/>
          <w:sz w:val="24"/>
          <w:szCs w:val="24"/>
        </w:rPr>
        <w:t>Полифункциональность</w:t>
      </w:r>
      <w:proofErr w:type="spellEnd"/>
      <w:r w:rsidRPr="006F6C92">
        <w:rPr>
          <w:rFonts w:ascii="Times New Roman" w:hAnsi="Times New Roman"/>
          <w:color w:val="000000"/>
          <w:sz w:val="24"/>
          <w:szCs w:val="24"/>
        </w:rPr>
        <w:t xml:space="preserve"> материалов предполагает возможность разнообразного использования различных составляющих РППС группы.</w:t>
      </w:r>
    </w:p>
    <w:p w:rsidR="00C404A8" w:rsidRPr="006F6C92" w:rsidRDefault="00C404A8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Вариативность РППС группы даёт детям возможность свободного выбора деятельности. Оснащение уголков РППС меняется в соответствии с тематическим планированием образовательного процесса, появляются новые предметы, стимулирующие игровую, двигательную, познавательную и исследовательскую активность детей. В качестве таких уголков развития в группе выступают:</w:t>
      </w:r>
    </w:p>
    <w:p w:rsidR="00C404A8" w:rsidRPr="006F6C92" w:rsidRDefault="00C404A8" w:rsidP="006F6C92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уголок для сюжетно-ролевых игр;</w:t>
      </w:r>
    </w:p>
    <w:p w:rsidR="00C404A8" w:rsidRPr="006F6C92" w:rsidRDefault="00C404A8" w:rsidP="006F6C92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книжный уголок;</w:t>
      </w:r>
    </w:p>
    <w:p w:rsidR="00C404A8" w:rsidRPr="006F6C92" w:rsidRDefault="00C404A8" w:rsidP="006F6C92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уголок природы (наблюдений за природой);</w:t>
      </w:r>
    </w:p>
    <w:p w:rsidR="00C404A8" w:rsidRPr="006F6C92" w:rsidRDefault="00C404A8" w:rsidP="006F6C92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игровой уголок (с игрушками, строительным материалом);</w:t>
      </w:r>
    </w:p>
    <w:p w:rsidR="00C404A8" w:rsidRPr="006F6C92" w:rsidRDefault="00C404A8" w:rsidP="006F6C92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уголок развития речи</w:t>
      </w:r>
      <w:r w:rsidRPr="006F6C92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C404A8" w:rsidRPr="006F6C92" w:rsidRDefault="00C404A8" w:rsidP="006F6C92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уголки для разнообразных видов самостоятельной деятельности детей - конструктивной, изобразительной, познавательной и др.</w:t>
      </w:r>
    </w:p>
    <w:p w:rsidR="00C404A8" w:rsidRPr="006F6C92" w:rsidRDefault="00C404A8" w:rsidP="006F6C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РППС группы </w:t>
      </w:r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доступна</w:t>
      </w:r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 xml:space="preserve"> для воспитанников, дети имеют свободный доступ к играм, игрушкам, материалам, пособиям, обеспечивающим все основные виды детской активности. Постоянно соблюдается исправность и сохранность всех материалов и оборудования.</w:t>
      </w:r>
    </w:p>
    <w:p w:rsidR="00C404A8" w:rsidRPr="006F6C92" w:rsidRDefault="00C404A8" w:rsidP="006F6C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При организации РППС группы соблюдаются требования безопасности, что предполагает соответствие всех ее элементов требованиям по обеспечению надежности и безопасности их использования.</w:t>
      </w:r>
    </w:p>
    <w:p w:rsidR="00C404A8" w:rsidRPr="006F6C92" w:rsidRDefault="00C404A8" w:rsidP="006F6C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В группе созданы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 (мячи, обручи, скакалки). Пособия, игрушки располагаются так, чтобы не мешать свободному перемещению детей. В группе организуется рациональный двигательный режим путем чередования разнообразной активной деятельности и отдыха.</w:t>
      </w:r>
    </w:p>
    <w:p w:rsidR="00C404A8" w:rsidRPr="006F6C92" w:rsidRDefault="00C404A8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Развивающая среда соответствует санитарно-гигиеническим требованиям и обеспечивает все направления развития детей.</w:t>
      </w:r>
    </w:p>
    <w:p w:rsidR="004A600A" w:rsidRPr="006F6C92" w:rsidRDefault="004A600A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600A" w:rsidRPr="006F6C92" w:rsidRDefault="004A600A" w:rsidP="006F6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91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52"/>
        <w:gridCol w:w="157"/>
        <w:gridCol w:w="533"/>
        <w:gridCol w:w="1581"/>
        <w:gridCol w:w="196"/>
        <w:gridCol w:w="51"/>
        <w:gridCol w:w="4284"/>
      </w:tblGrid>
      <w:tr w:rsidR="00C404A8" w:rsidRPr="006F6C92" w:rsidTr="002407CE">
        <w:tc>
          <w:tcPr>
            <w:tcW w:w="5000" w:type="pct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8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lastRenderedPageBreak/>
              <w:t>Центры развития активности детей в средней группе</w:t>
            </w:r>
          </w:p>
        </w:tc>
      </w:tr>
      <w:tr w:rsidR="00C404A8" w:rsidRPr="006F6C92" w:rsidTr="002407CE">
        <w:tc>
          <w:tcPr>
            <w:tcW w:w="1364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3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  <w:t>Центры активности</w:t>
            </w:r>
          </w:p>
        </w:tc>
        <w:tc>
          <w:tcPr>
            <w:tcW w:w="2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8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  <w:t>Содержание центра (материалы, оборудование)</w:t>
            </w:r>
          </w:p>
        </w:tc>
      </w:tr>
      <w:tr w:rsidR="00C404A8" w:rsidRPr="006F6C92" w:rsidTr="002407CE">
        <w:tc>
          <w:tcPr>
            <w:tcW w:w="1364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4A8" w:rsidRPr="006F6C92" w:rsidRDefault="00C404A8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3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Познавательное развитие детей</w:t>
            </w:r>
          </w:p>
        </w:tc>
      </w:tr>
      <w:tr w:rsidR="00C404A8" w:rsidRPr="006F6C92" w:rsidTr="002407CE">
        <w:trPr>
          <w:trHeight w:val="1119"/>
        </w:trPr>
        <w:tc>
          <w:tcPr>
            <w:tcW w:w="1364" w:type="pct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tabs>
                <w:tab w:val="left" w:pos="434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Познавательно-исследовательская деятельность </w:t>
            </w:r>
          </w:p>
          <w:p w:rsidR="00C404A8" w:rsidRPr="006F6C92" w:rsidRDefault="00C404A8" w:rsidP="006F6C92">
            <w:pPr>
              <w:tabs>
                <w:tab w:val="left" w:pos="434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214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87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Центр природы </w:t>
            </w:r>
          </w:p>
          <w:p w:rsidR="00C404A8" w:rsidRPr="006F6C92" w:rsidRDefault="00C404A8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</w:pPr>
          </w:p>
          <w:p w:rsidR="00C404A8" w:rsidRPr="006F6C92" w:rsidRDefault="00C404A8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422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1. Календарь природы.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2. Комнатные растения.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3. Лейки, опрыскиватель.</w:t>
            </w:r>
          </w:p>
          <w:p w:rsidR="00C404A8" w:rsidRPr="006F6C92" w:rsidRDefault="00C404A8" w:rsidP="006F6C92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C404A8" w:rsidRPr="006F6C92" w:rsidTr="002407CE">
        <w:trPr>
          <w:trHeight w:val="1266"/>
        </w:trPr>
        <w:tc>
          <w:tcPr>
            <w:tcW w:w="1364" w:type="pct"/>
            <w:vMerge/>
            <w:tcBorders>
              <w:bottom w:val="single" w:sz="4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tabs>
                <w:tab w:val="left" w:pos="434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-Центр краеведения</w:t>
            </w:r>
          </w:p>
        </w:tc>
        <w:tc>
          <w:tcPr>
            <w:tcW w:w="2422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C404A8" w:rsidRPr="006F6C92" w:rsidRDefault="00C404A8" w:rsidP="006F6C92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.Художественная литература: стихи, рассказы, загадки, </w:t>
            </w:r>
            <w:proofErr w:type="spellStart"/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потешки</w:t>
            </w:r>
            <w:proofErr w:type="spellEnd"/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;</w:t>
            </w:r>
          </w:p>
          <w:p w:rsidR="00C404A8" w:rsidRPr="006F6C92" w:rsidRDefault="00C404A8" w:rsidP="006F6C92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рассказы и стихотворения о городе, области.</w:t>
            </w:r>
          </w:p>
        </w:tc>
      </w:tr>
      <w:tr w:rsidR="00C404A8" w:rsidRPr="006F6C92" w:rsidTr="002407CE">
        <w:trPr>
          <w:trHeight w:val="1702"/>
        </w:trPr>
        <w:tc>
          <w:tcPr>
            <w:tcW w:w="1364" w:type="pct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tabs>
                <w:tab w:val="left" w:pos="434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87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- Центр математического развития</w:t>
            </w:r>
          </w:p>
        </w:tc>
        <w:tc>
          <w:tcPr>
            <w:tcW w:w="2422" w:type="pct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1. Комплекты цифр, математических знаков, геометрических фигур.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2. Занимательный и познавательный математический материал, логико-математические игры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3. Набор геометрических фигур. </w:t>
            </w:r>
          </w:p>
          <w:p w:rsidR="00C404A8" w:rsidRPr="006F6C92" w:rsidRDefault="00C404A8" w:rsidP="006F6C92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C404A8" w:rsidRPr="006F6C92" w:rsidTr="004A600A">
        <w:trPr>
          <w:trHeight w:val="1157"/>
        </w:trPr>
        <w:tc>
          <w:tcPr>
            <w:tcW w:w="1364" w:type="pct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tabs>
                <w:tab w:val="left" w:pos="434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87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Центр </w:t>
            </w:r>
            <w:proofErr w:type="spellStart"/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сенсорики</w:t>
            </w:r>
            <w:proofErr w:type="spellEnd"/>
          </w:p>
          <w:p w:rsidR="00C404A8" w:rsidRPr="006F6C92" w:rsidRDefault="00C404A8" w:rsidP="006F6C92">
            <w:pPr>
              <w:spacing w:after="0" w:line="240" w:lineRule="auto"/>
              <w:ind w:left="87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422" w:type="pct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1Сенсорные деревянные </w:t>
            </w:r>
            <w:proofErr w:type="spellStart"/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игушки</w:t>
            </w:r>
            <w:proofErr w:type="spellEnd"/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2. Разрезные картинки и </w:t>
            </w:r>
            <w:proofErr w:type="spellStart"/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пазлы</w:t>
            </w:r>
            <w:proofErr w:type="spellEnd"/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3. Мелкая и средняя мозаики и схе</w:t>
            </w:r>
            <w:r w:rsidR="004A600A"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мы выкладывания узоров из них. </w:t>
            </w:r>
          </w:p>
        </w:tc>
      </w:tr>
      <w:tr w:rsidR="00C404A8" w:rsidRPr="006F6C92" w:rsidTr="002407CE">
        <w:tc>
          <w:tcPr>
            <w:tcW w:w="13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150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363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Речевое развитие детей</w:t>
            </w:r>
          </w:p>
        </w:tc>
      </w:tr>
      <w:tr w:rsidR="00C404A8" w:rsidRPr="006F6C92" w:rsidTr="002407CE">
        <w:tc>
          <w:tcPr>
            <w:tcW w:w="13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1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Восприятие художественной литературы и фольклора</w:t>
            </w:r>
          </w:p>
          <w:p w:rsidR="00C404A8" w:rsidRPr="006F6C92" w:rsidRDefault="00C404A8" w:rsidP="006F6C92">
            <w:pPr>
              <w:spacing w:after="0" w:line="240" w:lineRule="auto"/>
              <w:ind w:left="1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31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87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- Центр книги</w:t>
            </w:r>
          </w:p>
        </w:tc>
        <w:tc>
          <w:tcPr>
            <w:tcW w:w="2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1. Стеллаж или открытая витрина для книг. 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2. Детские книги по программе и любимые книги детей, детские энциклопедии, справочная литература,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3. Книги по интересам о дос</w:t>
            </w:r>
            <w:r w:rsidR="004A600A"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тижениях в различных областях. </w:t>
            </w:r>
          </w:p>
        </w:tc>
      </w:tr>
      <w:tr w:rsidR="00C404A8" w:rsidRPr="006F6C92" w:rsidTr="002407CE">
        <w:tc>
          <w:tcPr>
            <w:tcW w:w="136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1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Развитие речи</w:t>
            </w:r>
          </w:p>
          <w:p w:rsidR="00C404A8" w:rsidRPr="006F6C92" w:rsidRDefault="00C404A8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31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87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- Центр речевого развития</w:t>
            </w:r>
          </w:p>
          <w:p w:rsidR="00C404A8" w:rsidRPr="006F6C92" w:rsidRDefault="00C404A8" w:rsidP="006F6C92">
            <w:pPr>
              <w:spacing w:after="0" w:line="240" w:lineRule="auto"/>
              <w:ind w:left="87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1.Полка или этажерка для пособий.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2. </w:t>
            </w:r>
            <w:proofErr w:type="gramStart"/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Пособия и игрушки для выработки направленной воздушной струи («Мыльные пузыри», надувные игрушки (воздушные шары).</w:t>
            </w:r>
            <w:proofErr w:type="gramEnd"/>
          </w:p>
          <w:p w:rsidR="00C404A8" w:rsidRPr="006F6C92" w:rsidRDefault="00C404A8" w:rsidP="006F6C92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3. Сюжетные картинки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4. Настольно-печатные игры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5. Сюжетные картинки, серии сюжетн</w:t>
            </w:r>
            <w:r w:rsidR="004A600A"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ых картинок. </w:t>
            </w:r>
          </w:p>
        </w:tc>
      </w:tr>
      <w:tr w:rsidR="00C404A8" w:rsidRPr="006F6C92" w:rsidTr="002407CE">
        <w:tc>
          <w:tcPr>
            <w:tcW w:w="5000" w:type="pct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Художественно-эстетическое развитие детей</w:t>
            </w:r>
          </w:p>
        </w:tc>
      </w:tr>
      <w:tr w:rsidR="00C404A8" w:rsidRPr="006F6C92" w:rsidTr="002407CE">
        <w:tc>
          <w:tcPr>
            <w:tcW w:w="144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1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Изобразительная деятельность</w:t>
            </w:r>
          </w:p>
          <w:p w:rsidR="00C404A8" w:rsidRPr="006F6C92" w:rsidRDefault="00C404A8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23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1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- Центр изобразительной деятельности</w:t>
            </w:r>
          </w:p>
          <w:p w:rsidR="00C404A8" w:rsidRPr="006F6C92" w:rsidRDefault="00C404A8" w:rsidP="006F6C92">
            <w:pPr>
              <w:spacing w:after="0" w:line="240" w:lineRule="auto"/>
              <w:ind w:left="1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1. Восковые  мелки.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2. Цветной мел.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3. Гуашевые и акварельные краски.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4. Фломастеры, цветные карандаши.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5. Пластилин.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6. </w:t>
            </w:r>
            <w:proofErr w:type="gramStart"/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Цветная и белая бумага, картон, наклейки, лоскутки ткани, нитки, ленты,  старые открытки, природные материалы (сухие листья, семена, мелкие ракушки и т.п.). </w:t>
            </w:r>
            <w:proofErr w:type="gramEnd"/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7. </w:t>
            </w:r>
            <w:proofErr w:type="gramStart"/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Кисти, палочки, стеки, ножницы, </w:t>
            </w: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поролон, трафареты по изучаемым темам. . 8 Книжки-раскраски </w:t>
            </w:r>
            <w:proofErr w:type="gramEnd"/>
          </w:p>
        </w:tc>
      </w:tr>
      <w:tr w:rsidR="00C404A8" w:rsidRPr="006F6C92" w:rsidTr="002407CE">
        <w:tc>
          <w:tcPr>
            <w:tcW w:w="144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150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23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1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- Центр конструирования</w:t>
            </w:r>
          </w:p>
        </w:tc>
        <w:tc>
          <w:tcPr>
            <w:tcW w:w="2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1. Строительные конструкторы с блоками среднего и мелкого размера.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2. Транспорт (мелкий, средний, крупный).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3. Машины легковые и грузовые (самосвалы, грузовики, фургоны, специальный транспорт).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5. Мозаика мелкая и схемы выкладывания узоров из нее.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6. Разрезные картинки (4—12 частей, все виды разрезов), </w:t>
            </w:r>
            <w:proofErr w:type="spellStart"/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пазлы</w:t>
            </w:r>
            <w:proofErr w:type="spellEnd"/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 </w:t>
            </w:r>
          </w:p>
        </w:tc>
      </w:tr>
      <w:tr w:rsidR="00C404A8" w:rsidRPr="006F6C92" w:rsidTr="002407CE">
        <w:tc>
          <w:tcPr>
            <w:tcW w:w="5000" w:type="pct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Социально-коммуникативное  развитие детей</w:t>
            </w:r>
          </w:p>
        </w:tc>
      </w:tr>
      <w:tr w:rsidR="00C404A8" w:rsidRPr="006F6C92" w:rsidTr="002407CE">
        <w:tc>
          <w:tcPr>
            <w:tcW w:w="1733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tabs>
                <w:tab w:val="left" w:pos="434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Коммуникативная деятельность</w:t>
            </w:r>
          </w:p>
          <w:p w:rsidR="00C404A8" w:rsidRPr="006F6C92" w:rsidRDefault="00C404A8" w:rsidP="006F6C92">
            <w:pPr>
              <w:tabs>
                <w:tab w:val="left" w:pos="434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A8" w:rsidRPr="006F6C92" w:rsidRDefault="00C404A8" w:rsidP="006F6C92">
            <w:pPr>
              <w:spacing w:after="0" w:line="240" w:lineRule="auto"/>
              <w:ind w:left="1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- Центр сюжетно-ролевых игр</w:t>
            </w:r>
          </w:p>
          <w:p w:rsidR="00C404A8" w:rsidRPr="006F6C92" w:rsidRDefault="00C404A8" w:rsidP="006F6C92">
            <w:pPr>
              <w:spacing w:after="0" w:line="240" w:lineRule="auto"/>
              <w:ind w:left="15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1. Куклы разных размеров.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2. Комплект   постельного белья для кукол, кукольные сервизы, кукольная мебель. </w:t>
            </w:r>
          </w:p>
          <w:p w:rsidR="00C404A8" w:rsidRPr="006F6C92" w:rsidRDefault="00C404A8" w:rsidP="006F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>3. Атрибуты для сюжетно-ролевых игр («Семья», «Хозяюшки», «Доктор Айболит», «Пари</w:t>
            </w:r>
            <w:r w:rsidR="004A600A" w:rsidRPr="006F6C9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кмахерская», «Магазин» и др.). </w:t>
            </w:r>
          </w:p>
        </w:tc>
      </w:tr>
    </w:tbl>
    <w:p w:rsidR="00C404A8" w:rsidRPr="006F6C92" w:rsidRDefault="00C404A8" w:rsidP="006F6C92">
      <w:pPr>
        <w:pStyle w:val="a3"/>
        <w:rPr>
          <w:rFonts w:ascii="Times New Roman" w:hAnsi="Times New Roman"/>
          <w:b/>
          <w:sz w:val="24"/>
          <w:szCs w:val="24"/>
        </w:rPr>
      </w:pPr>
    </w:p>
    <w:p w:rsidR="00C404A8" w:rsidRPr="006F6C92" w:rsidRDefault="00990209" w:rsidP="006F6C9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="00C404A8" w:rsidRPr="006F6C92">
        <w:rPr>
          <w:rFonts w:ascii="Times New Roman" w:hAnsi="Times New Roman"/>
          <w:b/>
          <w:sz w:val="24"/>
          <w:szCs w:val="24"/>
        </w:rPr>
        <w:t>. ОСОБЕННОСТИ ВЗАИМОДЕСТВИЯ ПЕДАГОГИЧЕСКОГО КОЛЛЕКТИВА С СЕМЬЯМИ ВОСПИТАННИКОВ И СОЦИАЛЬНЫМИ ПАРТНЕРАМИ.</w:t>
      </w:r>
    </w:p>
    <w:p w:rsidR="00C404A8" w:rsidRPr="006F6C92" w:rsidRDefault="00C404A8" w:rsidP="006F6C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404A8" w:rsidRPr="006F6C92" w:rsidRDefault="00C404A8" w:rsidP="006F6C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Основные формы взаимодействия с семьей</w:t>
      </w:r>
    </w:p>
    <w:p w:rsidR="00C404A8" w:rsidRPr="006F6C92" w:rsidRDefault="00C404A8" w:rsidP="006F6C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 xml:space="preserve">Знакомство с семьей: встречи-знакомства, посещение семей, анкетирование семей. 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</w:t>
      </w:r>
      <w:proofErr w:type="spellStart"/>
      <w:proofErr w:type="gramStart"/>
      <w:r w:rsidRPr="006F6C92">
        <w:rPr>
          <w:rFonts w:ascii="Times New Roman" w:hAnsi="Times New Roman"/>
          <w:color w:val="000000"/>
          <w:sz w:val="24"/>
          <w:szCs w:val="24"/>
        </w:rPr>
        <w:t>интернет-журналов</w:t>
      </w:r>
      <w:proofErr w:type="spellEnd"/>
      <w:proofErr w:type="gramEnd"/>
      <w:r w:rsidRPr="006F6C92">
        <w:rPr>
          <w:rFonts w:ascii="Times New Roman" w:hAnsi="Times New Roman"/>
          <w:color w:val="000000"/>
          <w:sz w:val="24"/>
          <w:szCs w:val="24"/>
        </w:rPr>
        <w:t>, переписка по электронной почте.</w:t>
      </w:r>
    </w:p>
    <w:p w:rsidR="00C404A8" w:rsidRPr="006F6C92" w:rsidRDefault="00C404A8" w:rsidP="006F6C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Совместная деятельность: привлечение родителей к организации гостиных, конкурсов, семейных объединений (клуб, студия, секция), к участию в детской исследовательской и проектной деятельности.</w:t>
      </w:r>
    </w:p>
    <w:p w:rsidR="00997AB2" w:rsidRPr="006F6C92" w:rsidRDefault="00997AB2" w:rsidP="006F6C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97AB2" w:rsidRPr="006F6C92" w:rsidRDefault="00997AB2" w:rsidP="006F6C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04A8" w:rsidRPr="006F6C92" w:rsidRDefault="00C404A8" w:rsidP="006F6C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 работы с родителями на </w:t>
      </w:r>
      <w:r w:rsidRPr="006F6C92">
        <w:rPr>
          <w:rFonts w:ascii="Times New Roman" w:hAnsi="Times New Roman"/>
          <w:b/>
          <w:bCs/>
          <w:sz w:val="24"/>
          <w:szCs w:val="24"/>
        </w:rPr>
        <w:t>2019-2020 учебный</w:t>
      </w:r>
      <w:r w:rsidRPr="006F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год.</w:t>
      </w:r>
    </w:p>
    <w:tbl>
      <w:tblPr>
        <w:tblpPr w:leftFromText="180" w:rightFromText="180" w:vertAnchor="text" w:horzAnchor="margin" w:tblpX="-599" w:tblpY="507"/>
        <w:tblW w:w="99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2"/>
        <w:gridCol w:w="4315"/>
        <w:gridCol w:w="2606"/>
        <w:gridCol w:w="1939"/>
      </w:tblGrid>
      <w:tr w:rsidR="004A600A" w:rsidRPr="006F6C92" w:rsidTr="004A600A"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Месяцы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00A" w:rsidRPr="004A0840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840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  <w:p w:rsidR="004A600A" w:rsidRPr="004A0840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840">
              <w:rPr>
                <w:rFonts w:ascii="Times New Roman" w:hAnsi="Times New Roman"/>
                <w:sz w:val="24"/>
                <w:szCs w:val="24"/>
              </w:rPr>
              <w:t>Вставить цели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и ответственных</w:t>
            </w:r>
          </w:p>
        </w:tc>
      </w:tr>
      <w:tr w:rsidR="004A600A" w:rsidRPr="006F6C92" w:rsidTr="004A600A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1.Общее родительское собрание на тему: «Основные направления образовательной и оздоровительной работы с детьми на новый учебный год». 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2. Групповое родительское собрание на тему: « Особенности физического и психологического развития 4-5 лет Задачи образовательной работы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4A600A" w:rsidRPr="006F6C92" w:rsidRDefault="00EF48C2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A600A" w:rsidRPr="006F6C92">
              <w:rPr>
                <w:rFonts w:ascii="Times New Roman" w:hAnsi="Times New Roman"/>
                <w:sz w:val="24"/>
                <w:szCs w:val="24"/>
              </w:rPr>
              <w:t>. Консультация на тему: «Роль семьи в воспитании дошкольников»</w:t>
            </w:r>
          </w:p>
          <w:p w:rsidR="004A600A" w:rsidRPr="006F6C92" w:rsidRDefault="00EF48C2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A600A" w:rsidRPr="006F6C92">
              <w:rPr>
                <w:rFonts w:ascii="Times New Roman" w:hAnsi="Times New Roman"/>
                <w:sz w:val="24"/>
                <w:szCs w:val="24"/>
              </w:rPr>
              <w:t>. Оформление родительских уголков</w:t>
            </w:r>
          </w:p>
          <w:p w:rsidR="004A600A" w:rsidRPr="006F6C92" w:rsidRDefault="00EF48C2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A600A" w:rsidRPr="006F6C92">
              <w:rPr>
                <w:rFonts w:ascii="Times New Roman" w:hAnsi="Times New Roman"/>
                <w:sz w:val="24"/>
                <w:szCs w:val="24"/>
              </w:rPr>
              <w:t>.Консультация на тему: «Ответственность родителей за оставление детей без присмотра»</w:t>
            </w:r>
          </w:p>
          <w:p w:rsidR="004A600A" w:rsidRPr="006F6C92" w:rsidRDefault="00EF48C2" w:rsidP="006F6C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A600A" w:rsidRPr="006F6C92">
              <w:rPr>
                <w:rFonts w:ascii="Times New Roman" w:hAnsi="Times New Roman"/>
                <w:sz w:val="24"/>
                <w:szCs w:val="24"/>
              </w:rPr>
              <w:t>.. Консультация «Можно ли воспитателю давать ребенку лекарственные средства по просьбе родителей?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4A0840" w:rsidRDefault="004A600A" w:rsidP="00AA1C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840">
              <w:rPr>
                <w:rFonts w:ascii="Times New Roman" w:hAnsi="Times New Roman"/>
                <w:sz w:val="24"/>
                <w:szCs w:val="24"/>
              </w:rPr>
              <w:lastRenderedPageBreak/>
              <w:t>Активизировать внимание родител</w:t>
            </w:r>
            <w:r w:rsidR="00AA1C8B">
              <w:rPr>
                <w:rFonts w:ascii="Times New Roman" w:hAnsi="Times New Roman"/>
                <w:sz w:val="24"/>
                <w:szCs w:val="24"/>
              </w:rPr>
              <w:t xml:space="preserve">ей к жизни детей в детском саду. </w:t>
            </w:r>
            <w:r w:rsidRPr="004A0840">
              <w:rPr>
                <w:rFonts w:ascii="Times New Roman" w:hAnsi="Times New Roman"/>
                <w:sz w:val="24"/>
                <w:szCs w:val="24"/>
              </w:rPr>
              <w:t>Распространение педагогического опыта среди родителей.</w:t>
            </w:r>
            <w:r w:rsidR="00AA1C8B" w:rsidRPr="00AA1C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Просветить родителей, повысить их психолого-педагогическую </w:t>
            </w:r>
            <w:r w:rsidR="00AA1C8B" w:rsidRPr="00AA1C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компетентность в формировании личности ребенка.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Заведующий, воспитатель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00A" w:rsidRPr="006F6C92" w:rsidRDefault="004A600A" w:rsidP="00AA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4A600A" w:rsidRPr="006F6C92" w:rsidTr="004A600A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1.Консультация «Играем пальчиками и развиваем речь» 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2.Консультация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«Чем можно занять ребёнка на прогулке осенью?»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3. Конкурс «Осень золотая в гости к нам пришла»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4.Папк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передвижка «Причуды осени»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4850DA" w:rsidRDefault="004850DA" w:rsidP="00345C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50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Привлечь родителей к совместной изобразительной деятельности дома, активизация творчества родителей и детей.</w:t>
            </w:r>
          </w:p>
          <w:p w:rsidR="00345C0E" w:rsidRPr="004850DA" w:rsidRDefault="004850DA" w:rsidP="00345C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50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Привлечение родителей к совместным с детьми наблюдениям за сезонными изменениями в природе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6F6C92" w:rsidRDefault="00AA1C8B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4A600A" w:rsidRPr="006F6C92" w:rsidTr="004A600A">
        <w:trPr>
          <w:trHeight w:val="1563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1. Групповое родительское собрание: «Детский рисунок. Психологический взгляд»</w:t>
            </w:r>
          </w:p>
          <w:p w:rsidR="004A600A" w:rsidRPr="006F6C92" w:rsidRDefault="004A600A" w:rsidP="006F6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2.  Фотовыставка  ко Дню матери  «Самая лучшая мамочка моя»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3.</w:t>
            </w:r>
            <w:r w:rsidRPr="006F6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Памятка для родителей «Правила дорожного движения»</w:t>
            </w:r>
          </w:p>
          <w:p w:rsidR="004A600A" w:rsidRPr="006F6C92" w:rsidRDefault="004A600A" w:rsidP="006F6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4. Консультация «Значение 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для детей дошкольного возраста»</w:t>
            </w:r>
          </w:p>
          <w:p w:rsidR="004A600A" w:rsidRPr="006F6C92" w:rsidRDefault="004A600A" w:rsidP="006F6C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5.</w:t>
            </w:r>
            <w:r w:rsidRPr="006F6C92">
              <w:rPr>
                <w:rFonts w:ascii="Times New Roman" w:hAnsi="Times New Roman"/>
                <w:bCs/>
                <w:sz w:val="24"/>
                <w:szCs w:val="24"/>
              </w:rPr>
              <w:t xml:space="preserve"> Советы по воспитанию дочери: "Как воспитывать девочку"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850DA" w:rsidRPr="00345C0E" w:rsidRDefault="004850DA" w:rsidP="004850DA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850DA">
              <w:rPr>
                <w:rFonts w:ascii="Times New Roman" w:hAnsi="Times New Roman"/>
                <w:color w:val="333333"/>
                <w:sz w:val="24"/>
                <w:szCs w:val="24"/>
              </w:rPr>
              <w:t>Способствовать установлению сотрудничества детского сада и семьи в вопросах обучения, воспитания и развития детей дошкольного возраста.</w:t>
            </w:r>
          </w:p>
          <w:p w:rsidR="004A600A" w:rsidRPr="006F6C92" w:rsidRDefault="004A600A" w:rsidP="006F6C92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6F6C92" w:rsidRDefault="00AA1C8B" w:rsidP="006F6C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4A600A" w:rsidRPr="006F6C92" w:rsidTr="004A600A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1. Консультация на тему: « О здоровье </w:t>
            </w:r>
            <w:proofErr w:type="gramStart"/>
            <w:r w:rsidRPr="006F6C92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6F6C92">
              <w:rPr>
                <w:rFonts w:ascii="Times New Roman" w:hAnsi="Times New Roman"/>
                <w:sz w:val="24"/>
                <w:szCs w:val="24"/>
              </w:rPr>
              <w:t>серьез»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2. Участие родителей в конкурсе «Новогодняя игрушка».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3. Новогодний утренник 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4.Консультация «</w:t>
            </w:r>
            <w:proofErr w:type="spellStart"/>
            <w:r w:rsidRPr="006F6C92"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 w:rsidRPr="006F6C92">
              <w:rPr>
                <w:rFonts w:ascii="Times New Roman" w:hAnsi="Times New Roman"/>
                <w:sz w:val="24"/>
                <w:szCs w:val="24"/>
              </w:rPr>
              <w:t xml:space="preserve"> - что это?»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5. Советы родителям по воспитанию сыновей:  "Психологическое развитие    мальчиков".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6F6C92" w:rsidRDefault="004850DA" w:rsidP="006F6C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0840">
              <w:rPr>
                <w:rFonts w:ascii="Times New Roman" w:hAnsi="Times New Roman"/>
                <w:sz w:val="24"/>
                <w:szCs w:val="24"/>
              </w:rPr>
              <w:t>Распространение педагогического опыта среди родителей.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850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Приобщать семьи к здоровому образу жизни, воспитывать в совместной спортивной деятельности уважение к своему здоровью и интерес к физкультуре.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6F6C92" w:rsidRDefault="00AA1C8B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4A600A" w:rsidRPr="006F6C92" w:rsidTr="004A600A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1.Памятка на тему: «Воспитание правильной осанки»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2. Совместный конкурс рисунков взрослых и детей на тему «Зимние развлечения»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3.Консультация «Физическое развитие ребенка 5 –го года жизни»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4.Консультация «Здоровье - всему голова»</w:t>
            </w:r>
          </w:p>
          <w:p w:rsidR="004A600A" w:rsidRPr="006F6C92" w:rsidRDefault="004A600A" w:rsidP="006F6C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4850DA" w:rsidRDefault="004850DA" w:rsidP="006F6C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50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Повысить педагогическую культуру родителей.</w:t>
            </w:r>
            <w:r w:rsidR="00AA1C8B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AA1C8B" w:rsidRPr="00AA1C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Просветить родителей, повысить их психолого-педагогическую компетентность в формировании личности ребенка.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6F6C92" w:rsidRDefault="00AA1C8B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4A600A" w:rsidRPr="006F6C92" w:rsidTr="004A600A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345C0E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600A" w:rsidRPr="006F6C92">
              <w:rPr>
                <w:rFonts w:ascii="Times New Roman" w:hAnsi="Times New Roman"/>
                <w:sz w:val="24"/>
                <w:szCs w:val="24"/>
              </w:rPr>
              <w:t>. Консультация на тему: Когда, и что чувствует ребенок?»</w:t>
            </w:r>
          </w:p>
          <w:p w:rsidR="004A600A" w:rsidRPr="006F6C92" w:rsidRDefault="00345C0E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00A" w:rsidRPr="006F6C92">
              <w:rPr>
                <w:rFonts w:ascii="Times New Roman" w:hAnsi="Times New Roman"/>
                <w:sz w:val="24"/>
                <w:szCs w:val="24"/>
              </w:rPr>
              <w:t>. Совместное проведение праздника  « Дня Защитника Отечества»</w:t>
            </w:r>
          </w:p>
          <w:p w:rsidR="004A600A" w:rsidRPr="006F6C92" w:rsidRDefault="00345C0E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A600A" w:rsidRPr="006F6C92">
              <w:rPr>
                <w:rFonts w:ascii="Times New Roman" w:hAnsi="Times New Roman"/>
                <w:sz w:val="24"/>
                <w:szCs w:val="24"/>
              </w:rPr>
              <w:t>.Папка – передвижка «Классификация игр и их воспитательное значение»</w:t>
            </w:r>
          </w:p>
          <w:p w:rsidR="004A600A" w:rsidRPr="006F6C92" w:rsidRDefault="00345C0E" w:rsidP="006F6C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A600A" w:rsidRPr="006F6C92">
              <w:rPr>
                <w:rFonts w:ascii="Times New Roman" w:hAnsi="Times New Roman"/>
                <w:sz w:val="24"/>
                <w:szCs w:val="24"/>
              </w:rPr>
              <w:t>. Памятка</w:t>
            </w:r>
            <w:proofErr w:type="gramStart"/>
            <w:r w:rsidR="004A600A" w:rsidRPr="006F6C9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4A600A" w:rsidRPr="006F6C92">
              <w:rPr>
                <w:rFonts w:ascii="Times New Roman" w:hAnsi="Times New Roman"/>
                <w:sz w:val="24"/>
                <w:szCs w:val="24"/>
              </w:rPr>
              <w:t xml:space="preserve"> "Воспитание мальчиков и девочек в русских традициях".</w:t>
            </w:r>
          </w:p>
          <w:p w:rsidR="004A600A" w:rsidRPr="006F6C92" w:rsidRDefault="004A600A" w:rsidP="006F6C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700FB5" w:rsidRDefault="00203FE1" w:rsidP="00345C0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bookmarkStart w:id="4" w:name="_GoBack"/>
            <w:bookmarkEnd w:id="4"/>
            <w:r w:rsidR="00700FB5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700FB5" w:rsidRPr="00700F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Привлечение родителей к подготовке праздника «День защитника Отечества» </w:t>
            </w:r>
            <w:r w:rsidR="00700FB5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700FB5" w:rsidRPr="00700F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Вызвать положительные эмоции у родителей, у детей гордость за пап.</w:t>
            </w:r>
            <w:r w:rsidR="00700FB5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700FB5" w:rsidRPr="00700F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Дать знания о важности роли отца в воспитании ребёнка, повысить педагогическую культуру отцов.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6F6C92" w:rsidRDefault="00AA1C8B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4A600A" w:rsidRPr="006F6C92" w:rsidTr="004A600A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1C8B" w:rsidRDefault="00AA1C8B" w:rsidP="00AA1C8B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t>1.</w:t>
            </w:r>
            <w:r w:rsidR="00345C0E">
              <w:t>Групповое родительское собрание.</w:t>
            </w:r>
            <w:r>
              <w:t xml:space="preserve"> </w:t>
            </w:r>
            <w:r w:rsidR="00345C0E" w:rsidRPr="00AA1C8B">
              <w:rPr>
                <w:color w:val="000000" w:themeColor="text1"/>
              </w:rPr>
              <w:t xml:space="preserve">Тема: </w:t>
            </w:r>
            <w:r w:rsidRPr="00AA1C8B">
              <w:rPr>
                <w:color w:val="333333"/>
              </w:rPr>
              <w:t>«Рисуем вместе с детьми».</w:t>
            </w:r>
          </w:p>
          <w:p w:rsidR="004A600A" w:rsidRPr="006F6C92" w:rsidRDefault="00AA1C8B" w:rsidP="006F6C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00A" w:rsidRPr="006F6C92">
              <w:rPr>
                <w:rFonts w:ascii="Times New Roman" w:hAnsi="Times New Roman"/>
                <w:sz w:val="24"/>
                <w:szCs w:val="24"/>
              </w:rPr>
              <w:t>.Консультация для родителей</w:t>
            </w:r>
          </w:p>
          <w:p w:rsidR="004A600A" w:rsidRPr="006F6C92" w:rsidRDefault="004A600A" w:rsidP="006F6C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«Значение семейного досуга как средство укрепления здоровья детей»</w:t>
            </w:r>
          </w:p>
          <w:p w:rsidR="004A600A" w:rsidRPr="006F6C92" w:rsidRDefault="00AA1C8B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A600A" w:rsidRPr="006F6C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4A600A" w:rsidRPr="006F6C92">
              <w:rPr>
                <w:rFonts w:ascii="Times New Roman" w:hAnsi="Times New Roman"/>
                <w:sz w:val="24"/>
                <w:szCs w:val="24"/>
              </w:rPr>
              <w:t>Совместный</w:t>
            </w:r>
            <w:proofErr w:type="gramEnd"/>
            <w:r w:rsidR="004A600A" w:rsidRPr="006F6C92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="00345C0E">
              <w:rPr>
                <w:rFonts w:ascii="Times New Roman" w:hAnsi="Times New Roman"/>
                <w:sz w:val="24"/>
                <w:szCs w:val="24"/>
              </w:rPr>
              <w:t>аздника «Любимые, милые, родные</w:t>
            </w:r>
          </w:p>
          <w:p w:rsidR="004A600A" w:rsidRPr="006F6C92" w:rsidRDefault="004A600A" w:rsidP="006F6C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4.Консультация на тему: «Легко ли быть бабушкой и дедушкой?»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700FB5" w:rsidRDefault="00AA1C8B" w:rsidP="006F6C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0840">
              <w:rPr>
                <w:rFonts w:ascii="Times New Roman" w:hAnsi="Times New Roman"/>
                <w:sz w:val="24"/>
                <w:szCs w:val="24"/>
              </w:rPr>
              <w:t xml:space="preserve">Распространение педагогического опыта среди </w:t>
            </w:r>
            <w:proofErr w:type="spellStart"/>
            <w:r w:rsidRPr="004A0840">
              <w:rPr>
                <w:rFonts w:ascii="Times New Roman" w:hAnsi="Times New Roman"/>
                <w:sz w:val="24"/>
                <w:szCs w:val="24"/>
              </w:rPr>
              <w:t>родителей</w:t>
            </w:r>
            <w:proofErr w:type="gramStart"/>
            <w:r w:rsidRPr="004A0840">
              <w:rPr>
                <w:rFonts w:ascii="Times New Roman" w:hAnsi="Times New Roman"/>
                <w:sz w:val="24"/>
                <w:szCs w:val="24"/>
              </w:rPr>
              <w:t>.</w:t>
            </w:r>
            <w:r w:rsidR="00700FB5" w:rsidRPr="00700F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="00700FB5" w:rsidRPr="00700F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азвивать</w:t>
            </w:r>
            <w:proofErr w:type="spellEnd"/>
            <w:r w:rsidR="00700FB5" w:rsidRPr="00700F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желание порадовать мам своими поздравлениями, рисунками, добрыми пожеланиями.</w:t>
            </w:r>
            <w:r w:rsidR="00700FB5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700FB5" w:rsidRPr="00700F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Провести весёлый праздник с участием мам, порадовать их детскими песнями, танцами, совместными играми, воспитывать чувство гордости к родным.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6F6C92" w:rsidRDefault="00AA1C8B" w:rsidP="006F6C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4A600A" w:rsidRPr="006F6C92" w:rsidTr="004A600A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1. Консультация на тему: «Организация прогулок с детьми»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2. Консультация на тему: «Мы правильные пешеходы»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3. «Субботник вместе с нами»</w:t>
            </w:r>
          </w:p>
          <w:p w:rsidR="004A600A" w:rsidRPr="00203FE1" w:rsidRDefault="004A600A" w:rsidP="0020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4. Беседа на </w:t>
            </w:r>
            <w:r w:rsidR="00203FE1">
              <w:rPr>
                <w:rFonts w:ascii="Times New Roman" w:hAnsi="Times New Roman"/>
                <w:sz w:val="24"/>
                <w:szCs w:val="24"/>
              </w:rPr>
              <w:t>тему «1.2.3.4.5 – я иду гулять»</w:t>
            </w:r>
            <w:r w:rsidRPr="006F6C9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700FB5" w:rsidRDefault="00700FB5" w:rsidP="00700FB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0F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Привлечение родителей к уборке на территории участка.</w:t>
            </w:r>
            <w:r w:rsidR="00AA1C8B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AA1C8B" w:rsidRPr="00AA1C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Просветить родителей, повысить их психолого-педагогическую компетентность в формировании личности ребенка.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6F6C92" w:rsidRDefault="00AA1C8B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4A600A" w:rsidRPr="006F6C92" w:rsidTr="004A600A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00A" w:rsidRPr="006F6C92" w:rsidRDefault="004A600A" w:rsidP="006F6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1.Общее родительское собрание на тему: «Успехи и достижения наших детей»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2. Родительское собрание на тему «Вот и стали мы на год взрослей»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3. Консультация на тему «Как воспитывать маленького патриота»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4. Фотовыставка «Как мы весело играли»</w:t>
            </w:r>
          </w:p>
          <w:p w:rsidR="004A600A" w:rsidRPr="006F6C92" w:rsidRDefault="004A600A" w:rsidP="006F6C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5.  Консультация на тему: «Вспомним игры нашего детства»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600A" w:rsidRPr="00700FB5" w:rsidRDefault="00700FB5" w:rsidP="006F6C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0F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Дать информацию об успехах детей на конец учебного года, подготовить родителей к началу следующего года. Дать возможность обдумать и предложить новые виды деятельности на следующий год.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A1C8B" w:rsidRPr="006F6C92" w:rsidRDefault="00AA1C8B" w:rsidP="00AA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Заведующий, воспитатель</w:t>
            </w:r>
          </w:p>
          <w:p w:rsidR="004A600A" w:rsidRPr="006F6C92" w:rsidRDefault="004A600A" w:rsidP="006F6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843" w:rsidRPr="006F6C92" w:rsidRDefault="00541843" w:rsidP="006F6C92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41843" w:rsidRPr="006F6C92" w:rsidRDefault="00541843" w:rsidP="006F6C92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41843" w:rsidRPr="00990209" w:rsidRDefault="00541843" w:rsidP="006F6C92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A1C8B" w:rsidRDefault="00AA1C8B" w:rsidP="006F6C92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A1C8B" w:rsidRDefault="00AA1C8B" w:rsidP="006F6C92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A1C8B" w:rsidRDefault="00AA1C8B" w:rsidP="006F6C92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41843" w:rsidRPr="006F6C92" w:rsidRDefault="004A0840" w:rsidP="006F6C92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541843" w:rsidRPr="00990209">
        <w:rPr>
          <w:rFonts w:ascii="Times New Roman" w:hAnsi="Times New Roman"/>
          <w:b/>
          <w:sz w:val="24"/>
          <w:szCs w:val="24"/>
        </w:rPr>
        <w:t>.. Материально – технические условия реализации Программы.</w:t>
      </w:r>
    </w:p>
    <w:p w:rsidR="00541843" w:rsidRPr="006F6C92" w:rsidRDefault="00541843" w:rsidP="006F6C92">
      <w:pPr>
        <w:pStyle w:val="a3"/>
        <w:ind w:left="7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7"/>
        <w:gridCol w:w="2449"/>
        <w:gridCol w:w="1807"/>
        <w:gridCol w:w="2730"/>
        <w:gridCol w:w="1807"/>
      </w:tblGrid>
      <w:tr w:rsidR="00541843" w:rsidRPr="006F6C92" w:rsidTr="002407CE">
        <w:tc>
          <w:tcPr>
            <w:tcW w:w="77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9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Вид помещения социально – бытового назначения</w:t>
            </w:r>
          </w:p>
        </w:tc>
        <w:tc>
          <w:tcPr>
            <w:tcW w:w="180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541843" w:rsidRPr="006F6C92" w:rsidRDefault="00423346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Start"/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spellEnd"/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30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Наименования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оборудования,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ТСО</w:t>
            </w:r>
          </w:p>
        </w:tc>
        <w:tc>
          <w:tcPr>
            <w:tcW w:w="180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541843" w:rsidRPr="006F6C92" w:rsidTr="002407CE">
        <w:tc>
          <w:tcPr>
            <w:tcW w:w="77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Прогулочная площадка</w:t>
            </w:r>
          </w:p>
        </w:tc>
        <w:tc>
          <w:tcPr>
            <w:tcW w:w="1807" w:type="dxa"/>
          </w:tcPr>
          <w:p w:rsidR="00541843" w:rsidRPr="006F6C92" w:rsidRDefault="00423346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30" w:type="dxa"/>
          </w:tcPr>
          <w:p w:rsidR="00541843" w:rsidRPr="006F6C92" w:rsidRDefault="00541843" w:rsidP="006F6C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 xml:space="preserve">Теневой навес, </w:t>
            </w:r>
          </w:p>
          <w:p w:rsidR="00541843" w:rsidRPr="006F6C92" w:rsidRDefault="00541843" w:rsidP="006F6C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 xml:space="preserve">песочница, </w:t>
            </w:r>
          </w:p>
          <w:p w:rsidR="00541843" w:rsidRPr="006F6C92" w:rsidRDefault="00541843" w:rsidP="006F6C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стол,</w:t>
            </w:r>
          </w:p>
          <w:p w:rsidR="00541843" w:rsidRPr="006F6C92" w:rsidRDefault="00541843" w:rsidP="006F6C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 xml:space="preserve"> скамейки,</w:t>
            </w:r>
          </w:p>
          <w:p w:rsidR="00541843" w:rsidRPr="006F6C92" w:rsidRDefault="00541843" w:rsidP="006F6C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 xml:space="preserve"> горка, </w:t>
            </w:r>
          </w:p>
          <w:p w:rsidR="00541843" w:rsidRPr="006F6C92" w:rsidRDefault="00541843" w:rsidP="006F6C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карусель</w:t>
            </w:r>
          </w:p>
          <w:p w:rsidR="00541843" w:rsidRPr="006F6C92" w:rsidRDefault="00541843" w:rsidP="006F6C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1843" w:rsidRPr="006F6C92" w:rsidTr="002407CE">
        <w:tc>
          <w:tcPr>
            <w:tcW w:w="77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 xml:space="preserve">Игровая комната,  </w:t>
            </w:r>
            <w:r w:rsidR="002407CE" w:rsidRPr="006F6C92">
              <w:rPr>
                <w:rFonts w:ascii="Times New Roman" w:hAnsi="Times New Roman"/>
                <w:sz w:val="24"/>
                <w:szCs w:val="24"/>
              </w:rPr>
              <w:t>средней</w:t>
            </w:r>
            <w:r w:rsidRPr="006F6C92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807" w:type="dxa"/>
          </w:tcPr>
          <w:p w:rsidR="00541843" w:rsidRPr="006F6C92" w:rsidRDefault="002407CE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52,51</w:t>
            </w:r>
          </w:p>
        </w:tc>
        <w:tc>
          <w:tcPr>
            <w:tcW w:w="2730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Столы,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стулья,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шкаф для методических пособий.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Уголок природы, уголок дежурства, Уголок патриотического воспитания,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уголок речевого развития,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уголок занимательной математики,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художественного творчества,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сюжетно-ролевых игр «Парикмахерская», «Семья»,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«Больница»,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«Гараж»</w:t>
            </w:r>
          </w:p>
        </w:tc>
        <w:tc>
          <w:tcPr>
            <w:tcW w:w="1807" w:type="dxa"/>
          </w:tcPr>
          <w:p w:rsidR="00541843" w:rsidRPr="004A0840" w:rsidRDefault="00990209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840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4A0840" w:rsidRPr="004A0840" w:rsidRDefault="004A0840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840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1843" w:rsidRPr="006F6C92" w:rsidTr="002407CE">
        <w:tc>
          <w:tcPr>
            <w:tcW w:w="77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807" w:type="dxa"/>
          </w:tcPr>
          <w:p w:rsidR="00541843" w:rsidRPr="006F6C92" w:rsidRDefault="002407CE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30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Шкафчики для полотенец</w:t>
            </w: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03F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-вешалки для полотенец,</w:t>
            </w: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умывальники,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унитаз.</w:t>
            </w:r>
          </w:p>
        </w:tc>
        <w:tc>
          <w:tcPr>
            <w:tcW w:w="180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843" w:rsidRPr="006F6C92" w:rsidRDefault="00203FE1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41843" w:rsidRPr="006F6C92" w:rsidTr="002407CE">
        <w:tc>
          <w:tcPr>
            <w:tcW w:w="77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Раздевальная комната</w:t>
            </w:r>
          </w:p>
        </w:tc>
        <w:tc>
          <w:tcPr>
            <w:tcW w:w="180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  <w:r w:rsidR="002407CE" w:rsidRPr="006F6C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30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Шкафчики  для одежды</w:t>
            </w: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скамейки,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зеркало</w:t>
            </w:r>
          </w:p>
          <w:p w:rsidR="006F6C92" w:rsidRPr="006F6C92" w:rsidRDefault="006F6C92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Шкаф для воспитателя</w:t>
            </w:r>
          </w:p>
          <w:p w:rsidR="006F6C92" w:rsidRPr="006F6C92" w:rsidRDefault="006F6C92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Полочки для обуви</w:t>
            </w:r>
          </w:p>
        </w:tc>
        <w:tc>
          <w:tcPr>
            <w:tcW w:w="180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F6C92" w:rsidRPr="006F6C92" w:rsidRDefault="006F6C92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F6C92" w:rsidRPr="006F6C92" w:rsidRDefault="006F6C92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6C92" w:rsidRPr="006F6C92" w:rsidRDefault="006F6C92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1843" w:rsidRPr="006F6C92" w:rsidTr="002407CE">
        <w:tc>
          <w:tcPr>
            <w:tcW w:w="77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Буфетная</w:t>
            </w:r>
          </w:p>
        </w:tc>
        <w:tc>
          <w:tcPr>
            <w:tcW w:w="1807" w:type="dxa"/>
          </w:tcPr>
          <w:p w:rsidR="00541843" w:rsidRPr="006F6C92" w:rsidRDefault="002407CE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:rsidR="00541843" w:rsidRPr="006F6C92" w:rsidRDefault="00423346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Стол</w:t>
            </w:r>
            <w:r w:rsidR="00541843"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для раздачи пищи,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шкаф для хранения </w:t>
            </w: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посуды, 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мойка для мытья посуды</w:t>
            </w:r>
          </w:p>
        </w:tc>
        <w:tc>
          <w:tcPr>
            <w:tcW w:w="1807" w:type="dxa"/>
          </w:tcPr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1843" w:rsidRPr="006F6C92" w:rsidRDefault="00541843" w:rsidP="006F6C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C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F6C92" w:rsidRPr="006F6C92" w:rsidRDefault="006F6C92" w:rsidP="006F6C9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6F6C92" w:rsidRPr="006F6C92" w:rsidRDefault="006F6C92" w:rsidP="006F6C9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41843" w:rsidRPr="006F6C92" w:rsidRDefault="004A0840" w:rsidP="006F6C9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3.6</w:t>
      </w:r>
      <w:r w:rsidR="00541843" w:rsidRPr="006F6C9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УЧЕБНО-МЕТОДИЧЕСКОЕ ОБЕСПЕЧЕНИЕ ПРОГРАММЫ</w:t>
      </w:r>
    </w:p>
    <w:p w:rsidR="00541843" w:rsidRPr="006F6C92" w:rsidRDefault="00541843" w:rsidP="006F6C9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6C9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F6C92">
        <w:rPr>
          <w:rFonts w:ascii="Times New Roman" w:hAnsi="Times New Roman"/>
          <w:b/>
          <w:sz w:val="24"/>
          <w:szCs w:val="24"/>
        </w:rPr>
        <w:t>Перечень нормативных и нормативно-методических</w:t>
      </w:r>
      <w:r w:rsidRPr="006F6C92">
        <w:rPr>
          <w:rFonts w:ascii="Times New Roman" w:hAnsi="Times New Roman"/>
          <w:b/>
          <w:color w:val="000000"/>
          <w:sz w:val="24"/>
          <w:szCs w:val="24"/>
        </w:rPr>
        <w:t xml:space="preserve"> документов, литературных источников.</w:t>
      </w:r>
    </w:p>
    <w:p w:rsidR="00423346" w:rsidRPr="006F6C92" w:rsidRDefault="00423346" w:rsidP="006F6C9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41843" w:rsidRPr="006F6C92" w:rsidRDefault="00AE5F8B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1</w:t>
      </w:r>
      <w:r w:rsidR="00541843" w:rsidRPr="006F6C92">
        <w:rPr>
          <w:rFonts w:ascii="Times New Roman" w:hAnsi="Times New Roman"/>
          <w:sz w:val="24"/>
          <w:szCs w:val="24"/>
        </w:rPr>
        <w:t xml:space="preserve">.«От рождения до школы «Примерная общеобразовательная программа дошкольного образования / под редакцией Н.Е. </w:t>
      </w:r>
      <w:proofErr w:type="spellStart"/>
      <w:r w:rsidR="00541843" w:rsidRPr="006F6C92">
        <w:rPr>
          <w:rFonts w:ascii="Times New Roman" w:hAnsi="Times New Roman"/>
          <w:sz w:val="24"/>
          <w:szCs w:val="24"/>
        </w:rPr>
        <w:t>Вераксы</w:t>
      </w:r>
      <w:proofErr w:type="spellEnd"/>
      <w:r w:rsidR="00541843" w:rsidRPr="006F6C92">
        <w:rPr>
          <w:rFonts w:ascii="Times New Roman" w:hAnsi="Times New Roman"/>
          <w:sz w:val="24"/>
          <w:szCs w:val="24"/>
        </w:rPr>
        <w:t>, Т.С. Комаровой, М.А. Васильевой. – Москва: Мозаика-Синтез, 2014г.</w:t>
      </w:r>
    </w:p>
    <w:p w:rsidR="00053B17" w:rsidRPr="006F6C92" w:rsidRDefault="003A6227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2</w:t>
      </w:r>
      <w:r w:rsidR="00053B17" w:rsidRPr="006F6C92">
        <w:rPr>
          <w:rFonts w:ascii="Times New Roman" w:hAnsi="Times New Roman"/>
          <w:sz w:val="24"/>
          <w:szCs w:val="24"/>
        </w:rPr>
        <w:t xml:space="preserve"> Примерное комплексно-тематическое планирование к программе «От рождения до школы» под редакцией Н.Е. </w:t>
      </w:r>
      <w:proofErr w:type="spellStart"/>
      <w:r w:rsidR="00053B17" w:rsidRPr="006F6C92">
        <w:rPr>
          <w:rFonts w:ascii="Times New Roman" w:hAnsi="Times New Roman"/>
          <w:sz w:val="24"/>
          <w:szCs w:val="24"/>
        </w:rPr>
        <w:t>Вераксы</w:t>
      </w:r>
      <w:proofErr w:type="spellEnd"/>
      <w:r w:rsidR="00053B17" w:rsidRPr="006F6C92">
        <w:rPr>
          <w:rFonts w:ascii="Times New Roman" w:hAnsi="Times New Roman"/>
          <w:sz w:val="24"/>
          <w:szCs w:val="24"/>
        </w:rPr>
        <w:t>, Т.С. Комаровой, М.А. Васильевой</w:t>
      </w:r>
      <w:proofErr w:type="gramStart"/>
      <w:r w:rsidR="00053B17" w:rsidRPr="006F6C92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="00053B17" w:rsidRPr="006F6C92">
        <w:rPr>
          <w:rFonts w:ascii="Times New Roman" w:hAnsi="Times New Roman"/>
          <w:sz w:val="24"/>
          <w:szCs w:val="24"/>
        </w:rPr>
        <w:t>Мозаика-Синтез, Москва, 2015г</w:t>
      </w:r>
    </w:p>
    <w:p w:rsidR="00541843" w:rsidRPr="006F6C92" w:rsidRDefault="003A6227" w:rsidP="006F6C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3</w:t>
      </w:r>
      <w:r w:rsidR="00053B17" w:rsidRPr="006F6C92">
        <w:rPr>
          <w:rFonts w:ascii="Times New Roman" w:hAnsi="Times New Roman"/>
          <w:sz w:val="24"/>
          <w:szCs w:val="24"/>
        </w:rPr>
        <w:t>.</w:t>
      </w:r>
      <w:r w:rsidR="00252EB5" w:rsidRPr="006F6C92">
        <w:rPr>
          <w:rFonts w:ascii="Times New Roman" w:hAnsi="Times New Roman"/>
          <w:sz w:val="24"/>
          <w:szCs w:val="24"/>
        </w:rPr>
        <w:t xml:space="preserve"> И.</w:t>
      </w:r>
      <w:r w:rsidR="00053B17" w:rsidRPr="006F6C92">
        <w:rPr>
          <w:rFonts w:ascii="Times New Roman" w:hAnsi="Times New Roman"/>
          <w:sz w:val="24"/>
          <w:szCs w:val="24"/>
        </w:rPr>
        <w:t>В. Кравченко, Т.Л. Долгова «Прогулки в детском саду»</w:t>
      </w:r>
      <w:r w:rsidR="00252EB5" w:rsidRPr="006F6C92">
        <w:rPr>
          <w:rFonts w:ascii="Times New Roman" w:hAnsi="Times New Roman"/>
          <w:sz w:val="24"/>
          <w:szCs w:val="24"/>
        </w:rPr>
        <w:t xml:space="preserve"> Издательство «ТЦ СФЕРА»</w:t>
      </w:r>
    </w:p>
    <w:p w:rsidR="00541843" w:rsidRPr="006F6C92" w:rsidRDefault="00252EB5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4</w:t>
      </w:r>
      <w:r w:rsidR="00541843" w:rsidRPr="006F6C92">
        <w:rPr>
          <w:rFonts w:ascii="Times New Roman" w:hAnsi="Times New Roman"/>
          <w:sz w:val="24"/>
          <w:szCs w:val="24"/>
        </w:rPr>
        <w:t>.</w:t>
      </w:r>
      <w:r w:rsidR="00053B17" w:rsidRPr="006F6C92">
        <w:rPr>
          <w:rFonts w:ascii="Times New Roman" w:hAnsi="Times New Roman"/>
          <w:sz w:val="24"/>
          <w:szCs w:val="24"/>
        </w:rPr>
        <w:t xml:space="preserve"> О. С. Ушакова «Развитие речи» детей 3-5 лет; Творческий центр сфера</w:t>
      </w:r>
    </w:p>
    <w:p w:rsidR="00541843" w:rsidRPr="006F6C92" w:rsidRDefault="00252EB5" w:rsidP="006F6C92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5</w:t>
      </w:r>
      <w:r w:rsidR="00541843" w:rsidRPr="006F6C9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541843" w:rsidRPr="006F6C92">
        <w:rPr>
          <w:rFonts w:ascii="Times New Roman" w:hAnsi="Times New Roman"/>
          <w:color w:val="000000"/>
          <w:sz w:val="24"/>
          <w:szCs w:val="24"/>
        </w:rPr>
        <w:t>Пензулаева</w:t>
      </w:r>
      <w:proofErr w:type="spellEnd"/>
      <w:r w:rsidR="00541843" w:rsidRPr="006F6C92">
        <w:rPr>
          <w:rFonts w:ascii="Times New Roman" w:hAnsi="Times New Roman"/>
          <w:color w:val="000000"/>
          <w:sz w:val="24"/>
          <w:szCs w:val="24"/>
        </w:rPr>
        <w:t xml:space="preserve"> Л.И. Физическая культура в детском саду: </w:t>
      </w:r>
      <w:r w:rsidR="003A6227" w:rsidRPr="006F6C92">
        <w:rPr>
          <w:rFonts w:ascii="Times New Roman" w:hAnsi="Times New Roman"/>
          <w:color w:val="000000"/>
          <w:sz w:val="24"/>
          <w:szCs w:val="24"/>
        </w:rPr>
        <w:t>средняя</w:t>
      </w:r>
      <w:r w:rsidR="00541843" w:rsidRPr="006F6C92">
        <w:rPr>
          <w:rFonts w:ascii="Times New Roman" w:hAnsi="Times New Roman"/>
          <w:color w:val="000000"/>
          <w:sz w:val="24"/>
          <w:szCs w:val="24"/>
        </w:rPr>
        <w:t xml:space="preserve"> группа. М.-         Мозаика-Синтез, Москва, 2015</w:t>
      </w:r>
    </w:p>
    <w:p w:rsidR="00541843" w:rsidRPr="006F6C92" w:rsidRDefault="00252EB5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6</w:t>
      </w:r>
      <w:r w:rsidR="00541843" w:rsidRPr="006F6C92">
        <w:rPr>
          <w:rFonts w:ascii="Times New Roman" w:hAnsi="Times New Roman"/>
          <w:color w:val="000000"/>
          <w:sz w:val="24"/>
          <w:szCs w:val="24"/>
        </w:rPr>
        <w:t xml:space="preserve">. «Ознакомление с природой в детском саду» </w:t>
      </w:r>
      <w:r w:rsidR="003A6227" w:rsidRPr="006F6C92">
        <w:rPr>
          <w:rFonts w:ascii="Times New Roman" w:hAnsi="Times New Roman"/>
          <w:color w:val="000000"/>
          <w:sz w:val="24"/>
          <w:szCs w:val="24"/>
        </w:rPr>
        <w:t xml:space="preserve"> средняя группа </w:t>
      </w:r>
      <w:r w:rsidR="00541843" w:rsidRPr="006F6C92">
        <w:rPr>
          <w:rFonts w:ascii="Times New Roman" w:hAnsi="Times New Roman"/>
          <w:color w:val="000000"/>
          <w:sz w:val="24"/>
          <w:szCs w:val="24"/>
        </w:rPr>
        <w:t xml:space="preserve">О.А. </w:t>
      </w:r>
      <w:proofErr w:type="spellStart"/>
      <w:r w:rsidR="00541843" w:rsidRPr="006F6C92">
        <w:rPr>
          <w:rFonts w:ascii="Times New Roman" w:hAnsi="Times New Roman"/>
          <w:color w:val="000000"/>
          <w:sz w:val="24"/>
          <w:szCs w:val="24"/>
        </w:rPr>
        <w:t>Соломенникова</w:t>
      </w:r>
      <w:proofErr w:type="gramStart"/>
      <w:r w:rsidR="00541843" w:rsidRPr="006F6C92">
        <w:rPr>
          <w:rFonts w:ascii="Times New Roman" w:hAnsi="Times New Roman"/>
          <w:color w:val="000000"/>
          <w:sz w:val="24"/>
          <w:szCs w:val="24"/>
        </w:rPr>
        <w:t>,-</w:t>
      </w:r>
      <w:proofErr w:type="gramEnd"/>
      <w:r w:rsidR="00541843" w:rsidRPr="006F6C92">
        <w:rPr>
          <w:rFonts w:ascii="Times New Roman" w:hAnsi="Times New Roman"/>
          <w:color w:val="000000"/>
          <w:sz w:val="24"/>
          <w:szCs w:val="24"/>
        </w:rPr>
        <w:t>Мозаика-Синтез</w:t>
      </w:r>
      <w:proofErr w:type="spellEnd"/>
      <w:r w:rsidR="00541843" w:rsidRPr="006F6C92">
        <w:rPr>
          <w:rFonts w:ascii="Times New Roman" w:hAnsi="Times New Roman"/>
          <w:color w:val="000000"/>
          <w:sz w:val="24"/>
          <w:szCs w:val="24"/>
        </w:rPr>
        <w:t xml:space="preserve">, Москва, 2015г </w:t>
      </w:r>
    </w:p>
    <w:p w:rsidR="00541843" w:rsidRPr="006F6C92" w:rsidRDefault="00252EB5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color w:val="000000"/>
          <w:sz w:val="24"/>
          <w:szCs w:val="24"/>
        </w:rPr>
        <w:t>7</w:t>
      </w:r>
      <w:r w:rsidR="00541843" w:rsidRPr="006F6C92">
        <w:rPr>
          <w:rFonts w:ascii="Times New Roman" w:hAnsi="Times New Roman"/>
          <w:color w:val="000000"/>
          <w:sz w:val="24"/>
          <w:szCs w:val="24"/>
        </w:rPr>
        <w:t xml:space="preserve">. «Развитие речи. </w:t>
      </w:r>
      <w:r w:rsidR="003A6227" w:rsidRPr="006F6C92">
        <w:rPr>
          <w:rFonts w:ascii="Times New Roman" w:hAnsi="Times New Roman"/>
          <w:color w:val="000000"/>
          <w:sz w:val="24"/>
          <w:szCs w:val="24"/>
        </w:rPr>
        <w:t>4-5</w:t>
      </w:r>
      <w:r w:rsidR="00541843" w:rsidRPr="006F6C92">
        <w:rPr>
          <w:rFonts w:ascii="Times New Roman" w:hAnsi="Times New Roman"/>
          <w:color w:val="000000"/>
          <w:sz w:val="24"/>
          <w:szCs w:val="24"/>
        </w:rPr>
        <w:t xml:space="preserve"> лет» В.В. </w:t>
      </w:r>
      <w:proofErr w:type="spellStart"/>
      <w:r w:rsidR="00541843" w:rsidRPr="006F6C92">
        <w:rPr>
          <w:rFonts w:ascii="Times New Roman" w:hAnsi="Times New Roman"/>
          <w:color w:val="000000"/>
          <w:sz w:val="24"/>
          <w:szCs w:val="24"/>
        </w:rPr>
        <w:t>Гербова</w:t>
      </w:r>
      <w:proofErr w:type="spellEnd"/>
      <w:r w:rsidR="00541843" w:rsidRPr="006F6C9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541843" w:rsidRPr="006F6C92">
        <w:rPr>
          <w:rFonts w:ascii="Times New Roman" w:hAnsi="Times New Roman"/>
          <w:color w:val="000000"/>
          <w:sz w:val="24"/>
          <w:szCs w:val="24"/>
        </w:rPr>
        <w:t>–М</w:t>
      </w:r>
      <w:proofErr w:type="gramEnd"/>
      <w:r w:rsidR="00541843" w:rsidRPr="006F6C92">
        <w:rPr>
          <w:rFonts w:ascii="Times New Roman" w:hAnsi="Times New Roman"/>
          <w:color w:val="000000"/>
          <w:sz w:val="24"/>
          <w:szCs w:val="24"/>
        </w:rPr>
        <w:t>озаика-Синтез, Москва, 2016г.</w:t>
      </w:r>
    </w:p>
    <w:p w:rsidR="00541843" w:rsidRPr="006F6C92" w:rsidRDefault="00252EB5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8</w:t>
      </w:r>
      <w:r w:rsidR="00541843" w:rsidRPr="006F6C92">
        <w:rPr>
          <w:rFonts w:ascii="Times New Roman" w:hAnsi="Times New Roman"/>
          <w:sz w:val="24"/>
          <w:szCs w:val="24"/>
        </w:rPr>
        <w:t>. «Формирование элементарных математических представлений»</w:t>
      </w:r>
      <w:r w:rsidR="003A6227" w:rsidRPr="006F6C92">
        <w:rPr>
          <w:rFonts w:ascii="Times New Roman" w:hAnsi="Times New Roman"/>
          <w:sz w:val="24"/>
          <w:szCs w:val="24"/>
        </w:rPr>
        <w:t xml:space="preserve"> 4-5 лет</w:t>
      </w:r>
      <w:r w:rsidR="00541843" w:rsidRPr="006F6C92">
        <w:rPr>
          <w:rFonts w:ascii="Times New Roman" w:hAnsi="Times New Roman"/>
          <w:sz w:val="24"/>
          <w:szCs w:val="24"/>
        </w:rPr>
        <w:t xml:space="preserve">, И.А. Пономарева, В.А. </w:t>
      </w:r>
      <w:proofErr w:type="spellStart"/>
      <w:r w:rsidR="00541843" w:rsidRPr="006F6C92">
        <w:rPr>
          <w:rFonts w:ascii="Times New Roman" w:hAnsi="Times New Roman"/>
          <w:sz w:val="24"/>
          <w:szCs w:val="24"/>
        </w:rPr>
        <w:t>Позина</w:t>
      </w:r>
      <w:proofErr w:type="spellEnd"/>
      <w:r w:rsidR="00541843" w:rsidRPr="006F6C9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41843" w:rsidRPr="006F6C92">
        <w:rPr>
          <w:rFonts w:ascii="Times New Roman" w:hAnsi="Times New Roman"/>
          <w:sz w:val="24"/>
          <w:szCs w:val="24"/>
        </w:rPr>
        <w:t>-М</w:t>
      </w:r>
      <w:proofErr w:type="gramEnd"/>
      <w:r w:rsidR="00541843" w:rsidRPr="006F6C92">
        <w:rPr>
          <w:rFonts w:ascii="Times New Roman" w:hAnsi="Times New Roman"/>
          <w:sz w:val="24"/>
          <w:szCs w:val="24"/>
        </w:rPr>
        <w:t>озаика-Синтез, Москва, 2016г</w:t>
      </w:r>
    </w:p>
    <w:p w:rsidR="00252EB5" w:rsidRPr="006F6C92" w:rsidRDefault="00252EB5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9. В.П. Новикова «Математика в детском саду» 4-5 лет Мозаика-Синтез, Москва, 2016г</w:t>
      </w:r>
    </w:p>
    <w:p w:rsidR="00252EB5" w:rsidRPr="006F6C92" w:rsidRDefault="00252EB5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10. Технологические карты на каждый день по программе «От рождения до школы» под редакцией Н.Е. </w:t>
      </w:r>
      <w:proofErr w:type="spellStart"/>
      <w:r w:rsidRPr="006F6C92">
        <w:rPr>
          <w:rFonts w:ascii="Times New Roman" w:hAnsi="Times New Roman"/>
          <w:sz w:val="24"/>
          <w:szCs w:val="24"/>
        </w:rPr>
        <w:t>Вераксы</w:t>
      </w:r>
      <w:proofErr w:type="spellEnd"/>
      <w:r w:rsidRPr="006F6C92">
        <w:rPr>
          <w:rFonts w:ascii="Times New Roman" w:hAnsi="Times New Roman"/>
          <w:sz w:val="24"/>
          <w:szCs w:val="24"/>
        </w:rPr>
        <w:t>, Т.С. Комаровой, М.А. Васильевой. Сентябрь-Ноябрь; Волгоград.</w:t>
      </w:r>
    </w:p>
    <w:p w:rsidR="00252EB5" w:rsidRPr="006F6C92" w:rsidRDefault="00252EB5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11. Технологические карты на каждый день по программе «От рождения до школы» под редакцией Н.Е. </w:t>
      </w:r>
      <w:proofErr w:type="spellStart"/>
      <w:r w:rsidRPr="006F6C92">
        <w:rPr>
          <w:rFonts w:ascii="Times New Roman" w:hAnsi="Times New Roman"/>
          <w:sz w:val="24"/>
          <w:szCs w:val="24"/>
        </w:rPr>
        <w:t>Вераксы</w:t>
      </w:r>
      <w:proofErr w:type="spellEnd"/>
      <w:r w:rsidRPr="006F6C92">
        <w:rPr>
          <w:rFonts w:ascii="Times New Roman" w:hAnsi="Times New Roman"/>
          <w:sz w:val="24"/>
          <w:szCs w:val="24"/>
        </w:rPr>
        <w:t>, Т.С. Комаровой, М.А. Васильевой. Декабр</w:t>
      </w:r>
      <w:proofErr w:type="gramStart"/>
      <w:r w:rsidRPr="006F6C92">
        <w:rPr>
          <w:rFonts w:ascii="Times New Roman" w:hAnsi="Times New Roman"/>
          <w:sz w:val="24"/>
          <w:szCs w:val="24"/>
        </w:rPr>
        <w:t>ь-</w:t>
      </w:r>
      <w:proofErr w:type="gramEnd"/>
      <w:r w:rsidRPr="006F6C92">
        <w:rPr>
          <w:rFonts w:ascii="Times New Roman" w:hAnsi="Times New Roman"/>
          <w:sz w:val="24"/>
          <w:szCs w:val="24"/>
        </w:rPr>
        <w:t xml:space="preserve"> февраль; Волгоград.</w:t>
      </w:r>
    </w:p>
    <w:p w:rsidR="00252EB5" w:rsidRPr="006F6C92" w:rsidRDefault="00252EB5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12. Технологические карты на каждый день по программе «От рождения до школы» под редакцией Н.Е. </w:t>
      </w:r>
      <w:proofErr w:type="spellStart"/>
      <w:r w:rsidRPr="006F6C92">
        <w:rPr>
          <w:rFonts w:ascii="Times New Roman" w:hAnsi="Times New Roman"/>
          <w:sz w:val="24"/>
          <w:szCs w:val="24"/>
        </w:rPr>
        <w:t>Вераксы</w:t>
      </w:r>
      <w:proofErr w:type="spellEnd"/>
      <w:r w:rsidRPr="006F6C92">
        <w:rPr>
          <w:rFonts w:ascii="Times New Roman" w:hAnsi="Times New Roman"/>
          <w:sz w:val="24"/>
          <w:szCs w:val="24"/>
        </w:rPr>
        <w:t xml:space="preserve">, Т.С. Комаровой, М.А. Васильевой. Март-Май; А/с Н.В. </w:t>
      </w:r>
      <w:proofErr w:type="spellStart"/>
      <w:r w:rsidRPr="006F6C92">
        <w:rPr>
          <w:rFonts w:ascii="Times New Roman" w:hAnsi="Times New Roman"/>
          <w:sz w:val="24"/>
          <w:szCs w:val="24"/>
        </w:rPr>
        <w:t>Лободина</w:t>
      </w:r>
      <w:proofErr w:type="spellEnd"/>
      <w:r w:rsidRPr="006F6C92">
        <w:rPr>
          <w:rFonts w:ascii="Times New Roman" w:hAnsi="Times New Roman"/>
          <w:sz w:val="24"/>
          <w:szCs w:val="24"/>
        </w:rPr>
        <w:t xml:space="preserve">, О.Н. </w:t>
      </w:r>
      <w:proofErr w:type="spellStart"/>
      <w:r w:rsidRPr="006F6C92">
        <w:rPr>
          <w:rFonts w:ascii="Times New Roman" w:hAnsi="Times New Roman"/>
          <w:sz w:val="24"/>
          <w:szCs w:val="24"/>
        </w:rPr>
        <w:t>Смольякова</w:t>
      </w:r>
      <w:proofErr w:type="spellEnd"/>
      <w:r w:rsidRPr="006F6C92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6F6C92">
        <w:rPr>
          <w:rFonts w:ascii="Times New Roman" w:hAnsi="Times New Roman"/>
          <w:sz w:val="24"/>
          <w:szCs w:val="24"/>
        </w:rPr>
        <w:t>Демянщекова</w:t>
      </w:r>
      <w:proofErr w:type="spellEnd"/>
      <w:r w:rsidRPr="006F6C92">
        <w:rPr>
          <w:rFonts w:ascii="Times New Roman" w:hAnsi="Times New Roman"/>
          <w:sz w:val="24"/>
          <w:szCs w:val="24"/>
        </w:rPr>
        <w:t>, О.В. Зеленина; Волгоград.</w:t>
      </w:r>
    </w:p>
    <w:p w:rsidR="00252EB5" w:rsidRPr="006F6C92" w:rsidRDefault="00252EB5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13. Технологические карты организованной образовательной деятельности. Средняя группа, а/с З.Т. Асанова; Волгоград</w:t>
      </w:r>
    </w:p>
    <w:p w:rsidR="00A84F28" w:rsidRPr="006F6C92" w:rsidRDefault="00A84F28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 xml:space="preserve">14. Е. С. </w:t>
      </w:r>
      <w:proofErr w:type="spellStart"/>
      <w:r w:rsidRPr="006F6C92">
        <w:rPr>
          <w:rFonts w:ascii="Times New Roman" w:hAnsi="Times New Roman"/>
          <w:sz w:val="24"/>
          <w:szCs w:val="24"/>
        </w:rPr>
        <w:t>Анищенкова</w:t>
      </w:r>
      <w:proofErr w:type="spellEnd"/>
      <w:r w:rsidRPr="006F6C92">
        <w:rPr>
          <w:rFonts w:ascii="Times New Roman" w:hAnsi="Times New Roman"/>
          <w:sz w:val="24"/>
          <w:szCs w:val="24"/>
        </w:rPr>
        <w:t xml:space="preserve"> «Пальчиковая Гимнастика» АСТ, Москва</w:t>
      </w:r>
    </w:p>
    <w:p w:rsidR="00A84F28" w:rsidRPr="006F6C92" w:rsidRDefault="00A84F28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15. М. М. Борисова «Малоподвижные игры и игровые упражнения» 3-7 лет Мозаика-Синтез, Москва, 2015г</w:t>
      </w:r>
    </w:p>
    <w:p w:rsidR="00A84F28" w:rsidRPr="006F6C92" w:rsidRDefault="00A84F28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16. К. Ю. Белая «Формирование Основ Безопасности у дошкольников» Мозаика-Синтез, Москва, 2015г.</w:t>
      </w:r>
    </w:p>
    <w:p w:rsidR="00A84F28" w:rsidRPr="006F6C92" w:rsidRDefault="00A84F28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17. Хрестоматия для средней группы; САМОВАР</w:t>
      </w:r>
    </w:p>
    <w:p w:rsidR="00A84F28" w:rsidRPr="006F6C92" w:rsidRDefault="00A84F28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18. Хрестоматия для чтения детям в детском саду и дома; Средняя группа; Мозаика-Синтез, Москва, 2016г</w:t>
      </w:r>
    </w:p>
    <w:p w:rsidR="00A84F28" w:rsidRPr="006F6C92" w:rsidRDefault="00A84F28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F6C92">
        <w:rPr>
          <w:rFonts w:ascii="Times New Roman" w:hAnsi="Times New Roman"/>
          <w:sz w:val="24"/>
          <w:szCs w:val="24"/>
        </w:rPr>
        <w:t>19. Хрестоматия для средней группы; Москва РОСМЭН 2015г.</w:t>
      </w:r>
    </w:p>
    <w:p w:rsidR="00A84F28" w:rsidRPr="006F6C92" w:rsidRDefault="00A84F28" w:rsidP="006F6C9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41843" w:rsidRPr="006F6C92" w:rsidRDefault="00541843" w:rsidP="006F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4380" w:rsidRPr="006F6C92" w:rsidRDefault="00994380" w:rsidP="006F6C92">
      <w:pPr>
        <w:pStyle w:val="a5"/>
        <w:tabs>
          <w:tab w:val="num" w:pos="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994380" w:rsidRPr="006F6C92" w:rsidSect="00844A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805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/>
      </w:rPr>
    </w:lvl>
  </w:abstractNum>
  <w:abstractNum w:abstractNumId="3">
    <w:nsid w:val="00B00C60"/>
    <w:multiLevelType w:val="hybridMultilevel"/>
    <w:tmpl w:val="B70E461C"/>
    <w:lvl w:ilvl="0" w:tplc="299812F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4">
    <w:nsid w:val="085A1159"/>
    <w:multiLevelType w:val="hybridMultilevel"/>
    <w:tmpl w:val="788C2D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BCE03CC"/>
    <w:multiLevelType w:val="hybridMultilevel"/>
    <w:tmpl w:val="C09CA4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FF7EA2"/>
    <w:multiLevelType w:val="hybridMultilevel"/>
    <w:tmpl w:val="DE0AA1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83128"/>
    <w:multiLevelType w:val="hybridMultilevel"/>
    <w:tmpl w:val="06508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2142C"/>
    <w:multiLevelType w:val="hybridMultilevel"/>
    <w:tmpl w:val="1E0047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410362"/>
    <w:multiLevelType w:val="hybridMultilevel"/>
    <w:tmpl w:val="EA4AC7AE"/>
    <w:lvl w:ilvl="0" w:tplc="98F2F9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83420"/>
    <w:multiLevelType w:val="hybridMultilevel"/>
    <w:tmpl w:val="B9383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94F2B19"/>
    <w:multiLevelType w:val="hybridMultilevel"/>
    <w:tmpl w:val="2B2CC4E0"/>
    <w:lvl w:ilvl="0" w:tplc="8AFC9172">
      <w:start w:val="1"/>
      <w:numFmt w:val="bullet"/>
      <w:lvlText w:val=""/>
      <w:lvlJc w:val="left"/>
      <w:pPr>
        <w:tabs>
          <w:tab w:val="num" w:pos="567"/>
        </w:tabs>
        <w:ind w:left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3">
    <w:nsid w:val="55EB6332"/>
    <w:multiLevelType w:val="hybridMultilevel"/>
    <w:tmpl w:val="7166C8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EB103AD"/>
    <w:multiLevelType w:val="hybridMultilevel"/>
    <w:tmpl w:val="435C6D2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B637E6"/>
    <w:multiLevelType w:val="hybridMultilevel"/>
    <w:tmpl w:val="68BA26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5"/>
  </w:num>
  <w:num w:numId="13">
    <w:abstractNumId w:val="11"/>
  </w:num>
  <w:num w:numId="14">
    <w:abstractNumId w:val="9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27C"/>
    <w:rsid w:val="00020CC5"/>
    <w:rsid w:val="00053B17"/>
    <w:rsid w:val="00070B4F"/>
    <w:rsid w:val="000A21AD"/>
    <w:rsid w:val="000A3578"/>
    <w:rsid w:val="000A6CB9"/>
    <w:rsid w:val="000D22DD"/>
    <w:rsid w:val="001011F5"/>
    <w:rsid w:val="00161706"/>
    <w:rsid w:val="00170847"/>
    <w:rsid w:val="00194C85"/>
    <w:rsid w:val="00203FE1"/>
    <w:rsid w:val="002151AF"/>
    <w:rsid w:val="002407CE"/>
    <w:rsid w:val="00244AA5"/>
    <w:rsid w:val="00252EB5"/>
    <w:rsid w:val="00264D09"/>
    <w:rsid w:val="00272A3E"/>
    <w:rsid w:val="0027574C"/>
    <w:rsid w:val="002B427C"/>
    <w:rsid w:val="002C025D"/>
    <w:rsid w:val="002F794C"/>
    <w:rsid w:val="00306BC2"/>
    <w:rsid w:val="00345C0E"/>
    <w:rsid w:val="003632B0"/>
    <w:rsid w:val="00393C30"/>
    <w:rsid w:val="003A6227"/>
    <w:rsid w:val="003B2103"/>
    <w:rsid w:val="003C7C79"/>
    <w:rsid w:val="00423346"/>
    <w:rsid w:val="00424138"/>
    <w:rsid w:val="00453E42"/>
    <w:rsid w:val="00462B0F"/>
    <w:rsid w:val="004850DA"/>
    <w:rsid w:val="004A0840"/>
    <w:rsid w:val="004A600A"/>
    <w:rsid w:val="00511336"/>
    <w:rsid w:val="0052317D"/>
    <w:rsid w:val="005300D3"/>
    <w:rsid w:val="005332D4"/>
    <w:rsid w:val="00541843"/>
    <w:rsid w:val="00586A01"/>
    <w:rsid w:val="005F721E"/>
    <w:rsid w:val="00624BC0"/>
    <w:rsid w:val="00634FB2"/>
    <w:rsid w:val="00650566"/>
    <w:rsid w:val="0069612F"/>
    <w:rsid w:val="006A4A45"/>
    <w:rsid w:val="006C5B85"/>
    <w:rsid w:val="006F526D"/>
    <w:rsid w:val="006F6C92"/>
    <w:rsid w:val="00700FB5"/>
    <w:rsid w:val="00747837"/>
    <w:rsid w:val="007A3B40"/>
    <w:rsid w:val="007D2D1C"/>
    <w:rsid w:val="00830122"/>
    <w:rsid w:val="00844A32"/>
    <w:rsid w:val="0091678C"/>
    <w:rsid w:val="009430C6"/>
    <w:rsid w:val="00990209"/>
    <w:rsid w:val="00991880"/>
    <w:rsid w:val="00994380"/>
    <w:rsid w:val="00997AB2"/>
    <w:rsid w:val="009A17E4"/>
    <w:rsid w:val="009A198F"/>
    <w:rsid w:val="009A68F8"/>
    <w:rsid w:val="00A53664"/>
    <w:rsid w:val="00A55788"/>
    <w:rsid w:val="00A84F28"/>
    <w:rsid w:val="00AA1C8B"/>
    <w:rsid w:val="00AE5F8B"/>
    <w:rsid w:val="00B468DD"/>
    <w:rsid w:val="00B929AD"/>
    <w:rsid w:val="00BA450D"/>
    <w:rsid w:val="00C404A8"/>
    <w:rsid w:val="00C5551D"/>
    <w:rsid w:val="00CA0F22"/>
    <w:rsid w:val="00CD0EF7"/>
    <w:rsid w:val="00D41307"/>
    <w:rsid w:val="00D663C4"/>
    <w:rsid w:val="00D911DF"/>
    <w:rsid w:val="00DD25D1"/>
    <w:rsid w:val="00DD48E8"/>
    <w:rsid w:val="00EC6526"/>
    <w:rsid w:val="00EF48C2"/>
    <w:rsid w:val="00F17A99"/>
    <w:rsid w:val="00F258E3"/>
    <w:rsid w:val="00F4114B"/>
    <w:rsid w:val="00F51DF8"/>
    <w:rsid w:val="00F72461"/>
    <w:rsid w:val="00FA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7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427C"/>
    <w:pPr>
      <w:keepNext/>
      <w:spacing w:after="0" w:line="240" w:lineRule="auto"/>
      <w:jc w:val="right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B427C"/>
    <w:pPr>
      <w:keepNext/>
      <w:spacing w:after="0" w:line="240" w:lineRule="auto"/>
      <w:ind w:firstLine="709"/>
      <w:jc w:val="center"/>
      <w:outlineLvl w:val="1"/>
    </w:pPr>
    <w:rPr>
      <w:rFonts w:ascii="Times New Roman" w:hAnsi="Times New Roman"/>
      <w:b/>
      <w:color w:val="191919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42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B427C"/>
    <w:rPr>
      <w:rFonts w:ascii="Times New Roman" w:eastAsia="Times New Roman" w:hAnsi="Times New Roman" w:cs="Times New Roman"/>
      <w:b/>
      <w:color w:val="191919"/>
      <w:sz w:val="28"/>
      <w:szCs w:val="20"/>
      <w:lang w:eastAsia="ru-RU"/>
    </w:rPr>
  </w:style>
  <w:style w:type="character" w:customStyle="1" w:styleId="c3">
    <w:name w:val="c3"/>
    <w:uiPriority w:val="99"/>
    <w:rsid w:val="002B427C"/>
  </w:style>
  <w:style w:type="paragraph" w:customStyle="1" w:styleId="c96">
    <w:name w:val="c96"/>
    <w:basedOn w:val="a"/>
    <w:uiPriority w:val="99"/>
    <w:rsid w:val="002B4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link w:val="a4"/>
    <w:uiPriority w:val="99"/>
    <w:qFormat/>
    <w:rsid w:val="002B42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2B427C"/>
    <w:pPr>
      <w:ind w:left="720"/>
      <w:contextualSpacing/>
    </w:pPr>
  </w:style>
  <w:style w:type="paragraph" w:styleId="a6">
    <w:name w:val="Normal (Web)"/>
    <w:basedOn w:val="a"/>
    <w:uiPriority w:val="99"/>
    <w:rsid w:val="002B4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2B427C"/>
    <w:rPr>
      <w:rFonts w:ascii="Calibri" w:eastAsia="Times New Roman" w:hAnsi="Calibri" w:cs="Times New Roman"/>
      <w:lang w:eastAsia="ru-RU"/>
    </w:rPr>
  </w:style>
  <w:style w:type="character" w:customStyle="1" w:styleId="c43">
    <w:name w:val="c43"/>
    <w:uiPriority w:val="99"/>
    <w:rsid w:val="002B427C"/>
  </w:style>
  <w:style w:type="paragraph" w:customStyle="1" w:styleId="c5">
    <w:name w:val="c5"/>
    <w:basedOn w:val="a"/>
    <w:uiPriority w:val="99"/>
    <w:rsid w:val="002B4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2B427C"/>
  </w:style>
  <w:style w:type="paragraph" w:customStyle="1" w:styleId="c2">
    <w:name w:val="c2"/>
    <w:basedOn w:val="a"/>
    <w:uiPriority w:val="99"/>
    <w:rsid w:val="004241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(14)_"/>
    <w:link w:val="141"/>
    <w:uiPriority w:val="99"/>
    <w:locked/>
    <w:rsid w:val="002F794C"/>
    <w:rPr>
      <w:rFonts w:ascii="Arial" w:hAnsi="Arial"/>
      <w:sz w:val="19"/>
      <w:shd w:val="clear" w:color="auto" w:fill="FFFFFF"/>
    </w:rPr>
  </w:style>
  <w:style w:type="character" w:customStyle="1" w:styleId="143">
    <w:name w:val="Основной текст (14)3"/>
    <w:uiPriority w:val="99"/>
    <w:rsid w:val="002F794C"/>
    <w:rPr>
      <w:rFonts w:ascii="Arial" w:hAnsi="Arial"/>
      <w:sz w:val="19"/>
    </w:rPr>
  </w:style>
  <w:style w:type="character" w:customStyle="1" w:styleId="142">
    <w:name w:val="Основной текст (14)2"/>
    <w:uiPriority w:val="99"/>
    <w:rsid w:val="002F794C"/>
    <w:rPr>
      <w:rFonts w:ascii="Arial" w:hAnsi="Arial"/>
      <w:sz w:val="19"/>
    </w:rPr>
  </w:style>
  <w:style w:type="paragraph" w:customStyle="1" w:styleId="141">
    <w:name w:val="Основной текст (14)1"/>
    <w:basedOn w:val="a"/>
    <w:link w:val="14"/>
    <w:uiPriority w:val="99"/>
    <w:rsid w:val="002F794C"/>
    <w:pPr>
      <w:shd w:val="clear" w:color="auto" w:fill="FFFFFF"/>
      <w:spacing w:before="120" w:after="0" w:line="259" w:lineRule="exact"/>
      <w:jc w:val="both"/>
    </w:pPr>
    <w:rPr>
      <w:rFonts w:ascii="Arial" w:eastAsiaTheme="minorHAnsi" w:hAnsi="Arial" w:cstheme="minorBidi"/>
      <w:sz w:val="19"/>
      <w:lang w:eastAsia="en-US"/>
    </w:rPr>
  </w:style>
  <w:style w:type="paragraph" w:customStyle="1" w:styleId="11">
    <w:name w:val="Абзац списка1"/>
    <w:basedOn w:val="a"/>
    <w:uiPriority w:val="99"/>
    <w:rsid w:val="00272A3E"/>
    <w:pPr>
      <w:ind w:left="720"/>
      <w:contextualSpacing/>
    </w:pPr>
    <w:rPr>
      <w:lang w:eastAsia="en-US"/>
    </w:rPr>
  </w:style>
  <w:style w:type="table" w:styleId="a7">
    <w:name w:val="Table Grid"/>
    <w:basedOn w:val="a1"/>
    <w:uiPriority w:val="59"/>
    <w:rsid w:val="00CA0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екст"/>
    <w:semiHidden/>
    <w:rsid w:val="002C025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V">
    <w:name w:val="Подподразд(V)"/>
    <w:basedOn w:val="a"/>
    <w:semiHidden/>
    <w:rsid w:val="002C025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57" w:after="0" w:line="240" w:lineRule="auto"/>
      <w:ind w:firstLine="397"/>
      <w:jc w:val="both"/>
    </w:pPr>
    <w:rPr>
      <w:rFonts w:ascii="Arial CYR" w:hAnsi="Arial CYR" w:cs="Arial CYR"/>
      <w:i/>
      <w:iCs/>
      <w:sz w:val="20"/>
      <w:szCs w:val="20"/>
    </w:rPr>
  </w:style>
  <w:style w:type="paragraph" w:customStyle="1" w:styleId="Default">
    <w:name w:val="Default"/>
    <w:uiPriority w:val="99"/>
    <w:rsid w:val="00624B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624B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624BC0"/>
    <w:rPr>
      <w:rFonts w:ascii="Times New Roman" w:hAnsi="Times New Roman" w:cs="Times New Roman" w:hint="default"/>
    </w:rPr>
  </w:style>
  <w:style w:type="paragraph" w:customStyle="1" w:styleId="c12">
    <w:name w:val="c12"/>
    <w:basedOn w:val="a"/>
    <w:rsid w:val="00345C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55</Pages>
  <Words>19068</Words>
  <Characters>108692</Characters>
  <Application>Microsoft Office Word</Application>
  <DocSecurity>0</DocSecurity>
  <Lines>905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2019-09-24T11:59:00Z</cp:lastPrinted>
  <dcterms:created xsi:type="dcterms:W3CDTF">2019-07-22T11:52:00Z</dcterms:created>
  <dcterms:modified xsi:type="dcterms:W3CDTF">2019-09-24T12:56:00Z</dcterms:modified>
</cp:coreProperties>
</file>